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8016" w14:textId="77777777" w:rsidR="007723B5" w:rsidRDefault="007723B5">
      <w:pPr>
        <w:tabs>
          <w:tab w:val="left" w:pos="3657"/>
          <w:tab w:val="left" w:pos="8406"/>
        </w:tabs>
        <w:spacing w:before="72"/>
        <w:ind w:left="164"/>
      </w:pPr>
    </w:p>
    <w:p w14:paraId="26F3887C" w14:textId="77777777" w:rsidR="005350F5" w:rsidRDefault="003910E3">
      <w:pPr>
        <w:pStyle w:val="Title"/>
        <w:spacing w:line="237" w:lineRule="auto"/>
      </w:pPr>
      <w:r>
        <w:t>PENDAMPINGAN MENINGKATKAN MUTU MANAJEMEN PAUD BINAAN</w:t>
      </w:r>
    </w:p>
    <w:p w14:paraId="67C7D2D6" w14:textId="77777777" w:rsidR="005350F5" w:rsidRPr="007723B5" w:rsidRDefault="003910E3">
      <w:pPr>
        <w:pStyle w:val="Heading1"/>
        <w:spacing w:before="243"/>
        <w:rPr>
          <w:sz w:val="16"/>
        </w:rPr>
      </w:pPr>
      <w:proofErr w:type="spellStart"/>
      <w:r>
        <w:t>Yecha</w:t>
      </w:r>
      <w:proofErr w:type="spellEnd"/>
      <w:r>
        <w:t xml:space="preserve"> </w:t>
      </w:r>
      <w:proofErr w:type="spellStart"/>
      <w:r>
        <w:t>Febrieanitha</w:t>
      </w:r>
      <w:proofErr w:type="spellEnd"/>
      <w:r>
        <w:t xml:space="preserve"> Putri</w:t>
      </w:r>
      <w:r w:rsidR="00DD442F">
        <w:rPr>
          <w:position w:val="6"/>
          <w:sz w:val="16"/>
        </w:rPr>
        <w:t>1</w:t>
      </w:r>
      <w:r w:rsidR="00DD442F">
        <w:t xml:space="preserve">, </w:t>
      </w:r>
      <w:r>
        <w:t xml:space="preserve">Indah </w:t>
      </w:r>
      <w:proofErr w:type="spellStart"/>
      <w:r>
        <w:t>Dwi</w:t>
      </w:r>
      <w:proofErr w:type="spellEnd"/>
      <w:r>
        <w:t xml:space="preserve"> </w:t>
      </w:r>
      <w:proofErr w:type="spellStart"/>
      <w:r>
        <w:t>Sartika</w:t>
      </w:r>
      <w:proofErr w:type="spellEnd"/>
      <w:r w:rsidR="007723B5">
        <w:rPr>
          <w:position w:val="6"/>
          <w:sz w:val="16"/>
        </w:rPr>
        <w:t>2</w:t>
      </w:r>
      <w:r w:rsidR="00DD442F">
        <w:t xml:space="preserve">, </w:t>
      </w:r>
      <w:r>
        <w:t>Fahmi</w:t>
      </w:r>
      <w:r w:rsidR="007723B5">
        <w:rPr>
          <w:position w:val="6"/>
          <w:sz w:val="16"/>
        </w:rPr>
        <w:t xml:space="preserve">3 </w:t>
      </w:r>
    </w:p>
    <w:p w14:paraId="77F05B1E" w14:textId="77777777" w:rsidR="005350F5" w:rsidRDefault="005350F5">
      <w:pPr>
        <w:pStyle w:val="BodyText"/>
        <w:spacing w:before="4"/>
        <w:ind w:left="0"/>
        <w:jc w:val="left"/>
        <w:rPr>
          <w:b/>
          <w:sz w:val="24"/>
        </w:rPr>
      </w:pPr>
    </w:p>
    <w:p w14:paraId="5AE48602" w14:textId="77777777" w:rsidR="005350F5" w:rsidRPr="003910E3" w:rsidRDefault="00C55BC0">
      <w:pPr>
        <w:ind w:left="423" w:right="596"/>
        <w:jc w:val="center"/>
        <w:rPr>
          <w:i/>
          <w:u w:val="single"/>
        </w:rPr>
      </w:pPr>
      <w:r>
        <w:rPr>
          <w:i/>
          <w:position w:val="5"/>
          <w:sz w:val="14"/>
          <w:vertAlign w:val="superscript"/>
        </w:rPr>
        <w:t>1,2,3</w:t>
      </w:r>
      <w:r w:rsidR="004A3E89">
        <w:rPr>
          <w:i/>
        </w:rPr>
        <w:t>Pendidika</w:t>
      </w:r>
      <w:r w:rsidR="003910E3">
        <w:rPr>
          <w:i/>
        </w:rPr>
        <w:t>n</w:t>
      </w:r>
      <w:r w:rsidR="004A3E89">
        <w:rPr>
          <w:i/>
        </w:rPr>
        <w:t xml:space="preserve"> Islam</w:t>
      </w:r>
      <w:r w:rsidR="00B24CEC">
        <w:rPr>
          <w:i/>
        </w:rPr>
        <w:t xml:space="preserve"> </w:t>
      </w:r>
      <w:r w:rsidR="004A3E89">
        <w:rPr>
          <w:i/>
        </w:rPr>
        <w:t xml:space="preserve">Anak </w:t>
      </w:r>
      <w:proofErr w:type="spellStart"/>
      <w:r w:rsidR="004A3E89">
        <w:rPr>
          <w:i/>
        </w:rPr>
        <w:t>Usia</w:t>
      </w:r>
      <w:proofErr w:type="spellEnd"/>
      <w:r w:rsidR="004A3E89">
        <w:rPr>
          <w:i/>
        </w:rPr>
        <w:t xml:space="preserve"> Dini, Universitas Islam</w:t>
      </w:r>
      <w:r w:rsidR="00DB195C">
        <w:rPr>
          <w:i/>
        </w:rPr>
        <w:t xml:space="preserve"> </w:t>
      </w:r>
      <w:r w:rsidR="004A3E89">
        <w:rPr>
          <w:i/>
        </w:rPr>
        <w:t>Negeri Raden Fatah Palembang</w:t>
      </w:r>
    </w:p>
    <w:p w14:paraId="0BF5DB2A" w14:textId="77777777" w:rsidR="007723B5" w:rsidRPr="00C55BC0" w:rsidRDefault="00C55BC0">
      <w:pPr>
        <w:ind w:left="423" w:right="596"/>
        <w:jc w:val="center"/>
        <w:rPr>
          <w:i/>
        </w:rPr>
      </w:pPr>
      <w:r>
        <w:rPr>
          <w:i/>
          <w:position w:val="5"/>
          <w:vertAlign w:val="superscript"/>
        </w:rPr>
        <w:t>1</w:t>
      </w:r>
      <w:hyperlink r:id="rId7" w:history="1">
        <w:r w:rsidRPr="00545BE6">
          <w:rPr>
            <w:rStyle w:val="Hyperlink"/>
            <w:i/>
            <w:position w:val="5"/>
          </w:rPr>
          <w:t>yechafebrieanithaputri@radenfatah.ac.id</w:t>
        </w:r>
      </w:hyperlink>
      <w:r>
        <w:rPr>
          <w:i/>
          <w:position w:val="5"/>
        </w:rPr>
        <w:t xml:space="preserve">, </w:t>
      </w:r>
      <w:hyperlink r:id="rId8" w:history="1">
        <w:r w:rsidRPr="00545BE6">
          <w:rPr>
            <w:rStyle w:val="Hyperlink"/>
            <w:i/>
            <w:position w:val="5"/>
            <w:vertAlign w:val="superscript"/>
          </w:rPr>
          <w:t>2</w:t>
        </w:r>
        <w:r w:rsidRPr="00545BE6">
          <w:rPr>
            <w:rStyle w:val="Hyperlink"/>
            <w:i/>
            <w:position w:val="5"/>
          </w:rPr>
          <w:t>indahdwisartika@radenfatah.ac.id</w:t>
        </w:r>
      </w:hyperlink>
      <w:r>
        <w:rPr>
          <w:i/>
          <w:position w:val="5"/>
        </w:rPr>
        <w:t xml:space="preserve">, </w:t>
      </w:r>
      <w:hyperlink r:id="rId9" w:history="1">
        <w:r w:rsidR="007C3AED" w:rsidRPr="00C96F23">
          <w:rPr>
            <w:rStyle w:val="Hyperlink"/>
            <w:i/>
            <w:position w:val="5"/>
            <w:vertAlign w:val="superscript"/>
          </w:rPr>
          <w:t>3</w:t>
        </w:r>
        <w:r w:rsidR="007C3AED" w:rsidRPr="00C96F23">
          <w:rPr>
            <w:rStyle w:val="Hyperlink"/>
            <w:i/>
            <w:position w:val="5"/>
          </w:rPr>
          <w:t>fahmi_uin@radenfatah.ac.id</w:t>
        </w:r>
      </w:hyperlink>
      <w:r>
        <w:rPr>
          <w:i/>
          <w:position w:val="5"/>
        </w:rPr>
        <w:t xml:space="preserve"> </w:t>
      </w:r>
    </w:p>
    <w:p w14:paraId="71E584F7" w14:textId="48F9DC9B" w:rsidR="005350F5" w:rsidRDefault="0060011B">
      <w:pPr>
        <w:pStyle w:val="BodyText"/>
        <w:spacing w:before="4"/>
        <w:ind w:left="0"/>
        <w:jc w:val="left"/>
        <w:rPr>
          <w:i/>
          <w:sz w:val="19"/>
        </w:rPr>
      </w:pPr>
      <w:r>
        <w:rPr>
          <w:noProof/>
        </w:rPr>
        <mc:AlternateContent>
          <mc:Choice Requires="wps">
            <w:drawing>
              <wp:anchor distT="0" distB="0" distL="0" distR="0" simplePos="0" relativeHeight="487589376" behindDoc="1" locked="0" layoutInCell="1" allowOverlap="1" wp14:anchorId="7E5FDCBA" wp14:editId="394C8E3F">
                <wp:simplePos x="0" y="0"/>
                <wp:positionH relativeFrom="page">
                  <wp:posOffset>558800</wp:posOffset>
                </wp:positionH>
                <wp:positionV relativeFrom="paragraph">
                  <wp:posOffset>179070</wp:posOffset>
                </wp:positionV>
                <wp:extent cx="6474460" cy="1270"/>
                <wp:effectExtent l="0" t="0" r="0" b="0"/>
                <wp:wrapTopAndBottom/>
                <wp:docPr id="1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4460" cy="1270"/>
                        </a:xfrm>
                        <a:custGeom>
                          <a:avLst/>
                          <a:gdLst>
                            <a:gd name="T0" fmla="+- 0 880 880"/>
                            <a:gd name="T1" fmla="*/ T0 w 10196"/>
                            <a:gd name="T2" fmla="+- 0 11076 880"/>
                            <a:gd name="T3" fmla="*/ T2 w 10196"/>
                          </a:gdLst>
                          <a:ahLst/>
                          <a:cxnLst>
                            <a:cxn ang="0">
                              <a:pos x="T1" y="0"/>
                            </a:cxn>
                            <a:cxn ang="0">
                              <a:pos x="T3" y="0"/>
                            </a:cxn>
                          </a:cxnLst>
                          <a:rect l="0" t="0" r="r" b="b"/>
                          <a:pathLst>
                            <a:path w="10196">
                              <a:moveTo>
                                <a:pt x="0" y="0"/>
                              </a:moveTo>
                              <a:lnTo>
                                <a:pt x="10196" y="0"/>
                              </a:lnTo>
                            </a:path>
                          </a:pathLst>
                        </a:custGeom>
                        <a:noFill/>
                        <a:ln w="2032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79B64" id="Freeform 5" o:spid="_x0000_s1026" style="position:absolute;margin-left:44pt;margin-top:14.1pt;width:509.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yOnAIAAJoFAAAOAAAAZHJzL2Uyb0RvYy54bWysVNtu2zAMfR+wfxD0uKH1pVnSGnGKoVmH&#10;Ad0FaPYBiizHxmRRk5Q47dePkuzUy7CXYQFiUCJ1eHhEcXl77CQ5CGNbUCXNLlNKhOJQtWpX0u+b&#10;+4trSqxjqmISlCjpk7D0dvX61bLXhcihAVkJQxBE2aLXJW2c00WSWN6IjtlL0EKhswbTMYdLs0sq&#10;w3pE72SSp+k86cFU2gAX1uLuOjrpKuDXteDua11b4YgsKXJz4WvCd+u/yWrJip1humn5QIP9A4uO&#10;tQqTnqDWzDGyN+0fUF3LDVio3SWHLoG6brkINWA1WXpWzWPDtAi1oDhWn2Sy/w+Wfzk86m/GU7f6&#10;AfgPi4okvbbFyeMXFmPItv8MFd4h2zsIxR5r0/mTWAY5Bk2fTpqKoyMcN+ezxWw2R+k5+rJ8ESRP&#10;WDGe5XvrPgoIOOzwYF28kQqtoGdFFOsw6QYh6k7i5by9ICm5vg7/4f5OQdkY9CYhm5T0JEuzm/l5&#10;VD5GBagsSxdzD3gedjWGebB8Cob8dyND1oyk+VENrNEizL+ANOikwXp9NshuFAgRMMhX+JdYTH4e&#10;G88MKQy29nlTG0qwqbexDs2cZ+ZTeJP0KH8Qw+90cBAbCD53dnWY5cUr1TQqnp/yin484lNg40Qj&#10;pPVsJ3er4L6VMlyuVJ5Mnl7lUR4Lsq281/OxZre9k4YcmH+x4efrQbTfwrSxbs1sE+OCK5ZtYK+q&#10;kKYRrPow2I61MtoIJFH30OK+q/2ksMUWqifscANxQOBAQ6MB80xJj8OhpPbnnhlBifyk8PXdZLOZ&#10;nyZhMXu3wEKImXq2Uw9THKFK6ig2hTfvXJxAe23aXYOZstAmCt7jy6pb/wQCv8hqWOAACDIMw8pP&#10;mOk6RL2M1NUvAAAA//8DAFBLAwQUAAYACAAAACEAbjDymt0AAAAJAQAADwAAAGRycy9kb3ducmV2&#10;LnhtbEyPzW7CMBCE75V4B2uRuBWbgCBN4yAE6s+VtOrZxNskbbwOtoH07euc2uPsrGa+ybeD6dgV&#10;nW8tSVjMBTCkyuqWagnvb0/3KTAfFGnVWUIJP+hhW0zucpVpe6MjXstQsxhCPlMSmhD6jHNfNWiU&#10;n9seKXqf1hkVonQ1107dYrjpeCLEmhvVUmxoVI/7Bqvv8mIkHP3yZeWW++ez8+eP11359SA2Byln&#10;02H3CCzgEP6eYcSP6FBEppO9kPask5CmcUqQkKQJsNFfiM0a2Gm8rIAXOf+/oPgFAAD//wMAUEsB&#10;Ai0AFAAGAAgAAAAhALaDOJL+AAAA4QEAABMAAAAAAAAAAAAAAAAAAAAAAFtDb250ZW50X1R5cGVz&#10;XS54bWxQSwECLQAUAAYACAAAACEAOP0h/9YAAACUAQAACwAAAAAAAAAAAAAAAAAvAQAAX3JlbHMv&#10;LnJlbHNQSwECLQAUAAYACAAAACEAOvtcjpwCAACaBQAADgAAAAAAAAAAAAAAAAAuAgAAZHJzL2Uy&#10;b0RvYy54bWxQSwECLQAUAAYACAAAACEAbjDymt0AAAAJAQAADwAAAAAAAAAAAAAAAAD2BAAAZHJz&#10;L2Rvd25yZXYueG1sUEsFBgAAAAAEAAQA8wAAAAAGAAAAAA==&#10;" path="m,l10196,e" filled="f" strokeweight="1.6pt">
                <v:path arrowok="t" o:connecttype="custom" o:connectlocs="0,0;6474460,0" o:connectangles="0,0"/>
                <w10:wrap type="topAndBottom" anchorx="page"/>
              </v:shape>
            </w:pict>
          </mc:Fallback>
        </mc:AlternateContent>
      </w:r>
    </w:p>
    <w:p w14:paraId="0D2AE61A" w14:textId="77777777" w:rsidR="005350F5" w:rsidRDefault="005350F5">
      <w:pPr>
        <w:pStyle w:val="BodyText"/>
        <w:spacing w:before="1"/>
        <w:ind w:left="0"/>
        <w:jc w:val="left"/>
        <w:rPr>
          <w:i/>
          <w:sz w:val="8"/>
        </w:rPr>
      </w:pPr>
    </w:p>
    <w:p w14:paraId="41CA3C5A" w14:textId="61B9A349" w:rsidR="005350F5" w:rsidRPr="000A660C" w:rsidRDefault="00DD442F">
      <w:pPr>
        <w:pStyle w:val="BodyText"/>
        <w:spacing w:before="100"/>
        <w:ind w:left="429" w:right="590"/>
        <w:jc w:val="center"/>
        <w:rPr>
          <w:rFonts w:asciiTheme="majorHAnsi" w:hAnsiTheme="majorHAnsi"/>
        </w:rPr>
      </w:pPr>
      <w:r>
        <w:t xml:space="preserve">Received: </w:t>
      </w:r>
      <w:r w:rsidR="00F102C6">
        <w:t>03-10-2021</w:t>
      </w:r>
      <w:r>
        <w:t xml:space="preserve">/Accepted: </w:t>
      </w:r>
      <w:r w:rsidR="00F102C6">
        <w:t>03-11-2021</w:t>
      </w:r>
      <w:r w:rsidR="00C604C0">
        <w:t xml:space="preserve">/ </w:t>
      </w:r>
      <w:r w:rsidR="00C604C0" w:rsidRPr="000A660C">
        <w:rPr>
          <w:rFonts w:asciiTheme="majorHAnsi" w:hAnsiTheme="majorHAnsi"/>
        </w:rPr>
        <w:t>Doi:</w:t>
      </w:r>
      <w:r w:rsidR="000A660C" w:rsidRPr="000A660C">
        <w:rPr>
          <w:rFonts w:asciiTheme="majorHAnsi" w:hAnsiTheme="majorHAnsi"/>
        </w:rPr>
        <w:t xml:space="preserve"> </w:t>
      </w:r>
      <w:hyperlink r:id="rId10" w:history="1">
        <w:r w:rsidR="000A660C" w:rsidRPr="000A660C">
          <w:rPr>
            <w:rStyle w:val="Hyperlink"/>
            <w:rFonts w:asciiTheme="majorHAnsi" w:hAnsiTheme="majorHAnsi"/>
            <w:sz w:val="21"/>
            <w:szCs w:val="21"/>
            <w:shd w:val="clear" w:color="auto" w:fill="FFFFFF"/>
          </w:rPr>
          <w:t>https://doi.org/10.32923/sci.v6i1.2022</w:t>
        </w:r>
      </w:hyperlink>
    </w:p>
    <w:p w14:paraId="067A186C" w14:textId="77777777" w:rsidR="005350F5" w:rsidRDefault="005350F5">
      <w:pPr>
        <w:pStyle w:val="BodyText"/>
        <w:spacing w:before="4"/>
        <w:ind w:left="0"/>
        <w:jc w:val="left"/>
        <w:rPr>
          <w:sz w:val="20"/>
        </w:rPr>
      </w:pPr>
    </w:p>
    <w:p w14:paraId="1507A4E7" w14:textId="77777777" w:rsidR="005350F5" w:rsidRDefault="00DD442F">
      <w:pPr>
        <w:pStyle w:val="Heading2"/>
        <w:ind w:left="429" w:right="588" w:firstLine="0"/>
        <w:jc w:val="center"/>
      </w:pPr>
      <w:r>
        <w:t>ABSTRACT</w:t>
      </w:r>
    </w:p>
    <w:p w14:paraId="614DF833" w14:textId="77777777" w:rsidR="005350F5" w:rsidRDefault="005350F5">
      <w:pPr>
        <w:pStyle w:val="BodyText"/>
        <w:spacing w:before="7"/>
        <w:ind w:left="0"/>
        <w:jc w:val="left"/>
        <w:rPr>
          <w:b/>
          <w:sz w:val="20"/>
        </w:rPr>
      </w:pPr>
    </w:p>
    <w:p w14:paraId="0737A4E8" w14:textId="77777777" w:rsidR="003910E3" w:rsidRPr="00C55BC0" w:rsidRDefault="00C55BC0" w:rsidP="003910E3">
      <w:pPr>
        <w:jc w:val="both"/>
        <w:rPr>
          <w:rStyle w:val="longtext"/>
          <w:sz w:val="20"/>
          <w:szCs w:val="20"/>
        </w:rPr>
      </w:pPr>
      <w:r w:rsidRPr="00C55BC0">
        <w:rPr>
          <w:rFonts w:cstheme="majorBidi"/>
          <w:i/>
          <w:sz w:val="20"/>
          <w:szCs w:val="20"/>
        </w:rPr>
        <w:t xml:space="preserve">The research aimed to find out whether the quality of PAUD management assistance could improve. Research-based service was carried out at RA </w:t>
      </w:r>
      <w:proofErr w:type="spellStart"/>
      <w:r w:rsidRPr="00C55BC0">
        <w:rPr>
          <w:rFonts w:cstheme="majorBidi"/>
          <w:i/>
          <w:sz w:val="20"/>
          <w:szCs w:val="20"/>
        </w:rPr>
        <w:t>Perwanida</w:t>
      </w:r>
      <w:proofErr w:type="spellEnd"/>
      <w:r w:rsidRPr="00C55BC0">
        <w:rPr>
          <w:rFonts w:cstheme="majorBidi"/>
          <w:i/>
          <w:sz w:val="20"/>
          <w:szCs w:val="20"/>
        </w:rPr>
        <w:t xml:space="preserve"> 3 and PAUD </w:t>
      </w:r>
      <w:proofErr w:type="spellStart"/>
      <w:r w:rsidRPr="00C55BC0">
        <w:rPr>
          <w:rFonts w:cstheme="majorBidi"/>
          <w:i/>
          <w:sz w:val="20"/>
          <w:szCs w:val="20"/>
        </w:rPr>
        <w:t>Kaisah</w:t>
      </w:r>
      <w:proofErr w:type="spellEnd"/>
      <w:r w:rsidRPr="00C55BC0">
        <w:rPr>
          <w:rFonts w:cstheme="majorBidi"/>
          <w:i/>
          <w:sz w:val="20"/>
          <w:szCs w:val="20"/>
        </w:rPr>
        <w:t xml:space="preserve">. This study used the Participatory Action Research (PAR) model of the </w:t>
      </w:r>
      <w:proofErr w:type="spellStart"/>
      <w:r w:rsidR="00046788">
        <w:rPr>
          <w:rFonts w:cstheme="majorBidi"/>
          <w:i/>
          <w:sz w:val="20"/>
          <w:szCs w:val="20"/>
        </w:rPr>
        <w:t>Kemmis</w:t>
      </w:r>
      <w:proofErr w:type="spellEnd"/>
      <w:r w:rsidR="00046788">
        <w:rPr>
          <w:rFonts w:cstheme="majorBidi"/>
          <w:i/>
          <w:sz w:val="20"/>
          <w:szCs w:val="20"/>
        </w:rPr>
        <w:t xml:space="preserve">, S. &amp; </w:t>
      </w:r>
      <w:proofErr w:type="gramStart"/>
      <w:r w:rsidR="00B30FE9">
        <w:rPr>
          <w:rFonts w:cstheme="majorBidi"/>
          <w:i/>
          <w:sz w:val="20"/>
          <w:szCs w:val="20"/>
        </w:rPr>
        <w:t>Mc</w:t>
      </w:r>
      <w:r w:rsidR="00046788">
        <w:rPr>
          <w:rFonts w:cstheme="majorBidi"/>
          <w:i/>
          <w:sz w:val="20"/>
          <w:szCs w:val="20"/>
        </w:rPr>
        <w:t>Taggart ,</w:t>
      </w:r>
      <w:proofErr w:type="gramEnd"/>
      <w:r w:rsidR="00046788">
        <w:rPr>
          <w:rFonts w:cstheme="majorBidi"/>
          <w:i/>
          <w:sz w:val="20"/>
          <w:szCs w:val="20"/>
        </w:rPr>
        <w:t xml:space="preserve"> R</w:t>
      </w:r>
      <w:r w:rsidRPr="00C55BC0">
        <w:rPr>
          <w:rFonts w:cstheme="majorBidi"/>
          <w:i/>
          <w:sz w:val="20"/>
          <w:szCs w:val="20"/>
        </w:rPr>
        <w:t>. Research methodology which was carried out in a series through online material delivery assistance and direct mentoring to each PAUD unit. The implementation of the activity is carried out in 5 steps, namely diagnosis, making an action plan, taking action, evaluating and reflecting. Data analysis using data analysis quantitative data analysis and qualitative data analysis. Quantitative data analysis was obtained from the description of the value of document completeness, pre and post mentoring. While the qualitative data analysis was obtained from field notes, documentation notes and interview notes using four parts, namely data reduction, display data and conclusion data. The results of the dedication research with assistance to improve the quality of the assisted PAUD management, the average document data obtained from each of the assisted institutions has increased by 37%, which is based on 30 assessment indicators, 26 indicators have been successfully fulfilled by each of the assisted PAUD institutions so that initially the average file completeness was 49% after being given assistance to 86%.</w:t>
      </w:r>
    </w:p>
    <w:p w14:paraId="70141246" w14:textId="1945D040" w:rsidR="00B66B13" w:rsidRPr="0060011B" w:rsidRDefault="00B66B13" w:rsidP="00B66B13">
      <w:pPr>
        <w:spacing w:before="119"/>
        <w:jc w:val="both"/>
        <w:rPr>
          <w:rFonts w:ascii="Times New Roman" w:hAnsi="Times New Roman" w:cs="Times New Roman"/>
          <w:b/>
          <w:i/>
          <w:sz w:val="24"/>
          <w:szCs w:val="24"/>
        </w:rPr>
      </w:pPr>
      <w:r w:rsidRPr="0060011B">
        <w:rPr>
          <w:rFonts w:ascii="Times New Roman" w:hAnsi="Times New Roman" w:cs="Times New Roman"/>
          <w:noProof/>
          <w:sz w:val="24"/>
          <w:szCs w:val="24"/>
        </w:rPr>
        <mc:AlternateContent>
          <mc:Choice Requires="wps">
            <w:drawing>
              <wp:anchor distT="0" distB="0" distL="0" distR="0" simplePos="0" relativeHeight="487591424" behindDoc="1" locked="0" layoutInCell="1" allowOverlap="1" wp14:anchorId="4D0E0037" wp14:editId="7D477FC3">
                <wp:simplePos x="0" y="0"/>
                <wp:positionH relativeFrom="page">
                  <wp:posOffset>517525</wp:posOffset>
                </wp:positionH>
                <wp:positionV relativeFrom="paragraph">
                  <wp:posOffset>351790</wp:posOffset>
                </wp:positionV>
                <wp:extent cx="6474460" cy="1270"/>
                <wp:effectExtent l="0" t="0" r="0" b="0"/>
                <wp:wrapTopAndBottom/>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4460" cy="1270"/>
                        </a:xfrm>
                        <a:custGeom>
                          <a:avLst/>
                          <a:gdLst>
                            <a:gd name="T0" fmla="+- 0 880 880"/>
                            <a:gd name="T1" fmla="*/ T0 w 10196"/>
                            <a:gd name="T2" fmla="+- 0 11076 880"/>
                            <a:gd name="T3" fmla="*/ T2 w 10196"/>
                          </a:gdLst>
                          <a:ahLst/>
                          <a:cxnLst>
                            <a:cxn ang="0">
                              <a:pos x="T1" y="0"/>
                            </a:cxn>
                            <a:cxn ang="0">
                              <a:pos x="T3" y="0"/>
                            </a:cxn>
                          </a:cxnLst>
                          <a:rect l="0" t="0" r="r" b="b"/>
                          <a:pathLst>
                            <a:path w="10196">
                              <a:moveTo>
                                <a:pt x="0" y="0"/>
                              </a:moveTo>
                              <a:lnTo>
                                <a:pt x="10196" y="0"/>
                              </a:lnTo>
                            </a:path>
                          </a:pathLst>
                        </a:custGeom>
                        <a:noFill/>
                        <a:ln w="2032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FC3C1" id="Freeform 5" o:spid="_x0000_s1026" style="position:absolute;margin-left:40.75pt;margin-top:27.7pt;width:509.8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yOnAIAAJoFAAAOAAAAZHJzL2Uyb0RvYy54bWysVNtu2zAMfR+wfxD0uKH1pVnSGnGKoVmH&#10;Ad0FaPYBiizHxmRRk5Q47dePkuzUy7CXYQFiUCJ1eHhEcXl77CQ5CGNbUCXNLlNKhOJQtWpX0u+b&#10;+4trSqxjqmISlCjpk7D0dvX61bLXhcihAVkJQxBE2aLXJW2c00WSWN6IjtlL0EKhswbTMYdLs0sq&#10;w3pE72SSp+k86cFU2gAX1uLuOjrpKuDXteDua11b4YgsKXJz4WvCd+u/yWrJip1humn5QIP9A4uO&#10;tQqTnqDWzDGyN+0fUF3LDVio3SWHLoG6brkINWA1WXpWzWPDtAi1oDhWn2Sy/w+Wfzk86m/GU7f6&#10;AfgPi4okvbbFyeMXFmPItv8MFd4h2zsIxR5r0/mTWAY5Bk2fTpqKoyMcN+ezxWw2R+k5+rJ8ESRP&#10;WDGe5XvrPgoIOOzwYF28kQqtoGdFFOsw6QYh6k7i5by9ICm5vg7/4f5OQdkY9CYhm5T0JEuzm/l5&#10;VD5GBagsSxdzD3gedjWGebB8Cob8dyND1oyk+VENrNEizL+ANOikwXp9NshuFAgRMMhX+JdYTH4e&#10;G88MKQy29nlTG0qwqbexDs2cZ+ZTeJP0KH8Qw+90cBAbCD53dnWY5cUr1TQqnp/yin484lNg40Qj&#10;pPVsJ3er4L6VMlyuVJ5Mnl7lUR4Lsq281/OxZre9k4YcmH+x4efrQbTfwrSxbs1sE+OCK5ZtYK+q&#10;kKYRrPow2I61MtoIJFH30OK+q/2ksMUWqifscANxQOBAQ6MB80xJj8OhpPbnnhlBifyk8PXdZLOZ&#10;nyZhMXu3wEKImXq2Uw9THKFK6ig2hTfvXJxAe23aXYOZstAmCt7jy6pb/wQCv8hqWOAACDIMw8pP&#10;mOk6RL2M1NUvAAAA//8DAFBLAwQUAAYACAAAACEAdYb2dt0AAAAJAQAADwAAAGRycy9kb3ducmV2&#10;LnhtbEyPzU7DMBCE70i8g7VI3Kht2pQS4lRVET/XBsTZjZckEK9T223D2+Oc4Dg7o5lvi/Voe3ZC&#10;HzpHCuRMAEOqnemoUfD+9nSzAhaiJqN7R6jgBwOsy8uLQufGnWmHpyo2LJVQyLWCNsYh5zzULVod&#10;Zm5ASt6n81bHJH3DjdfnVG57fivEklvdUVpo9YDbFuvv6mgV7ML8ZeHn2+eDD4eP1031dS/uHpW6&#10;vho3D8AijvEvDBN+QocyMe3dkUxgvYKVzFJSQZYtgE2+FFIC20+XJfCy4P8/KH8BAAD//wMAUEsB&#10;Ai0AFAAGAAgAAAAhALaDOJL+AAAA4QEAABMAAAAAAAAAAAAAAAAAAAAAAFtDb250ZW50X1R5cGVz&#10;XS54bWxQSwECLQAUAAYACAAAACEAOP0h/9YAAACUAQAACwAAAAAAAAAAAAAAAAAvAQAAX3JlbHMv&#10;LnJlbHNQSwECLQAUAAYACAAAACEAOvtcjpwCAACaBQAADgAAAAAAAAAAAAAAAAAuAgAAZHJzL2Uy&#10;b0RvYy54bWxQSwECLQAUAAYACAAAACEAdYb2dt0AAAAJAQAADwAAAAAAAAAAAAAAAAD2BAAAZHJz&#10;L2Rvd25yZXYueG1sUEsFBgAAAAAEAAQA8wAAAAAGAAAAAA==&#10;" path="m,l10196,e" filled="f" strokeweight="1.6pt">
                <v:path arrowok="t" o:connecttype="custom" o:connectlocs="0,0;6474460,0" o:connectangles="0,0"/>
                <w10:wrap type="topAndBottom" anchorx="page"/>
              </v:shape>
            </w:pict>
          </mc:Fallback>
        </mc:AlternateContent>
      </w:r>
      <w:r w:rsidRPr="0060011B">
        <w:rPr>
          <w:rFonts w:ascii="Times New Roman" w:hAnsi="Times New Roman" w:cs="Times New Roman"/>
          <w:b/>
          <w:i/>
          <w:sz w:val="24"/>
          <w:szCs w:val="24"/>
        </w:rPr>
        <w:t>Keywords: Quality Management, PAUD Management</w:t>
      </w:r>
      <w:r>
        <w:rPr>
          <w:rFonts w:ascii="Times New Roman" w:hAnsi="Times New Roman" w:cs="Times New Roman"/>
          <w:b/>
          <w:i/>
          <w:sz w:val="24"/>
          <w:szCs w:val="24"/>
        </w:rPr>
        <w:t>, Participatory Action Research</w:t>
      </w:r>
    </w:p>
    <w:p w14:paraId="3F0B62D9" w14:textId="77777777" w:rsidR="005350F5" w:rsidRPr="0060011B" w:rsidRDefault="005350F5">
      <w:pPr>
        <w:pStyle w:val="BodyText"/>
        <w:spacing w:before="8"/>
        <w:ind w:left="0"/>
        <w:jc w:val="left"/>
        <w:rPr>
          <w:rFonts w:ascii="Times New Roman" w:hAnsi="Times New Roman" w:cs="Times New Roman"/>
          <w:b/>
          <w:i/>
          <w:sz w:val="24"/>
          <w:szCs w:val="24"/>
        </w:rPr>
      </w:pPr>
    </w:p>
    <w:p w14:paraId="32DBF8E6" w14:textId="77777777" w:rsidR="002D7C12" w:rsidRPr="0060011B" w:rsidRDefault="002D7C12" w:rsidP="002D7C12">
      <w:pPr>
        <w:pStyle w:val="BodyText"/>
        <w:numPr>
          <w:ilvl w:val="0"/>
          <w:numId w:val="3"/>
        </w:numPr>
        <w:ind w:right="269"/>
        <w:rPr>
          <w:rFonts w:ascii="Times New Roman" w:hAnsi="Times New Roman" w:cs="Times New Roman"/>
          <w:b/>
          <w:bCs/>
          <w:sz w:val="24"/>
          <w:szCs w:val="24"/>
        </w:rPr>
      </w:pPr>
      <w:r w:rsidRPr="0060011B">
        <w:rPr>
          <w:rFonts w:ascii="Times New Roman" w:hAnsi="Times New Roman" w:cs="Times New Roman"/>
          <w:b/>
          <w:bCs/>
          <w:sz w:val="24"/>
          <w:szCs w:val="24"/>
        </w:rPr>
        <w:t>Introduction</w:t>
      </w:r>
    </w:p>
    <w:p w14:paraId="3BE84FC5" w14:textId="77777777" w:rsidR="007C3AED" w:rsidRPr="0060011B" w:rsidRDefault="002C2989" w:rsidP="007C3AED">
      <w:pPr>
        <w:spacing w:line="276" w:lineRule="auto"/>
        <w:ind w:firstLine="360"/>
        <w:jc w:val="both"/>
        <w:rPr>
          <w:rFonts w:ascii="Times New Roman" w:hAnsi="Times New Roman" w:cs="Times New Roman"/>
          <w:sz w:val="24"/>
          <w:szCs w:val="24"/>
        </w:rPr>
      </w:pPr>
      <w:r w:rsidRPr="0060011B">
        <w:rPr>
          <w:rFonts w:ascii="Times New Roman" w:hAnsi="Times New Roman" w:cs="Times New Roman"/>
          <w:sz w:val="24"/>
          <w:szCs w:val="24"/>
        </w:rPr>
        <w:t>PAUD</w:t>
      </w:r>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merupakan</w:t>
      </w:r>
      <w:proofErr w:type="spellEnd"/>
      <w:r w:rsidR="001D51FD" w:rsidRPr="0060011B">
        <w:rPr>
          <w:rFonts w:ascii="Times New Roman" w:hAnsi="Times New Roman" w:cs="Times New Roman"/>
          <w:sz w:val="24"/>
          <w:szCs w:val="24"/>
        </w:rPr>
        <w:t xml:space="preserve"> Pendidikan </w:t>
      </w:r>
      <w:proofErr w:type="spellStart"/>
      <w:r w:rsidR="001D51FD" w:rsidRPr="0060011B">
        <w:rPr>
          <w:rFonts w:ascii="Times New Roman" w:hAnsi="Times New Roman" w:cs="Times New Roman"/>
          <w:sz w:val="24"/>
          <w:szCs w:val="24"/>
        </w:rPr>
        <w:t>utama</w:t>
      </w:r>
      <w:proofErr w:type="spellEnd"/>
      <w:r w:rsidR="001D51FD" w:rsidRPr="0060011B">
        <w:rPr>
          <w:rFonts w:ascii="Times New Roman" w:hAnsi="Times New Roman" w:cs="Times New Roman"/>
          <w:sz w:val="24"/>
          <w:szCs w:val="24"/>
        </w:rPr>
        <w:t xml:space="preserve"> pada Lembaga </w:t>
      </w:r>
      <w:proofErr w:type="spellStart"/>
      <w:r w:rsidRPr="0060011B">
        <w:rPr>
          <w:rFonts w:ascii="Times New Roman" w:hAnsi="Times New Roman" w:cs="Times New Roman"/>
          <w:sz w:val="24"/>
          <w:szCs w:val="24"/>
        </w:rPr>
        <w:t>pendidikaan</w:t>
      </w:r>
      <w:proofErr w:type="spellEnd"/>
      <w:r w:rsidRPr="0060011B">
        <w:rPr>
          <w:rFonts w:ascii="Times New Roman" w:hAnsi="Times New Roman" w:cs="Times New Roman"/>
          <w:sz w:val="24"/>
          <w:szCs w:val="24"/>
        </w:rPr>
        <w:t xml:space="preserve"> formal dan Non </w:t>
      </w:r>
      <w:r w:rsidR="001D51FD" w:rsidRPr="0060011B">
        <w:rPr>
          <w:rFonts w:ascii="Times New Roman" w:hAnsi="Times New Roman" w:cs="Times New Roman"/>
          <w:sz w:val="24"/>
          <w:szCs w:val="24"/>
        </w:rPr>
        <w:t xml:space="preserve">formal yang </w:t>
      </w:r>
      <w:proofErr w:type="spellStart"/>
      <w:r w:rsidR="001D51FD" w:rsidRPr="0060011B">
        <w:rPr>
          <w:rFonts w:ascii="Times New Roman" w:hAnsi="Times New Roman" w:cs="Times New Roman"/>
          <w:sz w:val="24"/>
          <w:szCs w:val="24"/>
        </w:rPr>
        <w:t>ditempuh</w:t>
      </w:r>
      <w:proofErr w:type="spellEnd"/>
      <w:r w:rsidR="001D51FD" w:rsidRPr="0060011B">
        <w:rPr>
          <w:rFonts w:ascii="Times New Roman" w:hAnsi="Times New Roman" w:cs="Times New Roman"/>
          <w:sz w:val="24"/>
          <w:szCs w:val="24"/>
        </w:rPr>
        <w:t xml:space="preserve"> oleh </w:t>
      </w:r>
      <w:proofErr w:type="spellStart"/>
      <w:r w:rsidR="001D51FD" w:rsidRPr="0060011B">
        <w:rPr>
          <w:rFonts w:ascii="Times New Roman" w:hAnsi="Times New Roman" w:cs="Times New Roman"/>
          <w:sz w:val="24"/>
          <w:szCs w:val="24"/>
        </w:rPr>
        <w:t>anak</w:t>
      </w:r>
      <w:proofErr w:type="spellEnd"/>
      <w:r w:rsidR="001D51FD" w:rsidRPr="0060011B">
        <w:rPr>
          <w:rFonts w:ascii="Times New Roman" w:hAnsi="Times New Roman" w:cs="Times New Roman"/>
          <w:sz w:val="24"/>
          <w:szCs w:val="24"/>
        </w:rPr>
        <w:t xml:space="preserve">. </w:t>
      </w:r>
      <w:proofErr w:type="spellStart"/>
      <w:r w:rsidR="000B61B4" w:rsidRPr="0060011B">
        <w:rPr>
          <w:rFonts w:ascii="Times New Roman" w:hAnsi="Times New Roman" w:cs="Times New Roman"/>
          <w:sz w:val="24"/>
          <w:szCs w:val="24"/>
          <w:shd w:val="clear" w:color="auto" w:fill="FFFFFF"/>
        </w:rPr>
        <w:t>Menurut</w:t>
      </w:r>
      <w:proofErr w:type="spellEnd"/>
      <w:r w:rsidR="000B61B4" w:rsidRPr="0060011B">
        <w:rPr>
          <w:rFonts w:ascii="Times New Roman" w:hAnsi="Times New Roman" w:cs="Times New Roman"/>
          <w:sz w:val="24"/>
          <w:szCs w:val="24"/>
          <w:shd w:val="clear" w:color="auto" w:fill="FFFFFF"/>
        </w:rPr>
        <w:t xml:space="preserve"> </w:t>
      </w:r>
      <w:proofErr w:type="spellStart"/>
      <w:r w:rsidR="000B61B4" w:rsidRPr="0060011B">
        <w:rPr>
          <w:rFonts w:ascii="Times New Roman" w:hAnsi="Times New Roman" w:cs="Times New Roman"/>
          <w:sz w:val="24"/>
          <w:szCs w:val="24"/>
          <w:shd w:val="clear" w:color="auto" w:fill="FFFFFF"/>
        </w:rPr>
        <w:t>Undamg-undang</w:t>
      </w:r>
      <w:proofErr w:type="spellEnd"/>
      <w:r w:rsidR="001D51FD" w:rsidRPr="0060011B">
        <w:rPr>
          <w:rFonts w:ascii="Times New Roman" w:hAnsi="Times New Roman" w:cs="Times New Roman"/>
          <w:sz w:val="24"/>
          <w:szCs w:val="24"/>
          <w:shd w:val="clear" w:color="auto" w:fill="FFFFFF"/>
        </w:rPr>
        <w:t xml:space="preserve"> No. 20 </w:t>
      </w:r>
      <w:proofErr w:type="spellStart"/>
      <w:r w:rsidR="001D51FD" w:rsidRPr="0060011B">
        <w:rPr>
          <w:rFonts w:ascii="Times New Roman" w:hAnsi="Times New Roman" w:cs="Times New Roman"/>
          <w:sz w:val="24"/>
          <w:szCs w:val="24"/>
          <w:shd w:val="clear" w:color="auto" w:fill="FFFFFF"/>
        </w:rPr>
        <w:t>Tahun</w:t>
      </w:r>
      <w:proofErr w:type="spellEnd"/>
      <w:r w:rsidR="001D51FD" w:rsidRPr="0060011B">
        <w:rPr>
          <w:rFonts w:ascii="Times New Roman" w:hAnsi="Times New Roman" w:cs="Times New Roman"/>
          <w:sz w:val="24"/>
          <w:szCs w:val="24"/>
          <w:shd w:val="clear" w:color="auto" w:fill="FFFFFF"/>
        </w:rPr>
        <w:t xml:space="preserve"> 2003 </w:t>
      </w:r>
      <w:proofErr w:type="spellStart"/>
      <w:r w:rsidR="001D51FD" w:rsidRPr="0060011B">
        <w:rPr>
          <w:rFonts w:ascii="Times New Roman" w:hAnsi="Times New Roman" w:cs="Times New Roman"/>
          <w:sz w:val="24"/>
          <w:szCs w:val="24"/>
          <w:shd w:val="clear" w:color="auto" w:fill="FFFFFF"/>
        </w:rPr>
        <w:t>tentang</w:t>
      </w:r>
      <w:proofErr w:type="spellEnd"/>
      <w:r w:rsidR="001D51FD"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Sisdiknas</w:t>
      </w:r>
      <w:proofErr w:type="spellEnd"/>
      <w:r w:rsidR="001D51FD" w:rsidRPr="0060011B">
        <w:rPr>
          <w:rFonts w:ascii="Times New Roman" w:hAnsi="Times New Roman" w:cs="Times New Roman"/>
          <w:sz w:val="24"/>
          <w:szCs w:val="24"/>
          <w:shd w:val="clear" w:color="auto" w:fill="FFFFFF"/>
        </w:rPr>
        <w:t xml:space="preserve"> Bab 1, </w:t>
      </w:r>
      <w:proofErr w:type="spellStart"/>
      <w:r w:rsidR="001D51FD" w:rsidRPr="0060011B">
        <w:rPr>
          <w:rFonts w:ascii="Times New Roman" w:hAnsi="Times New Roman" w:cs="Times New Roman"/>
          <w:sz w:val="24"/>
          <w:szCs w:val="24"/>
          <w:shd w:val="clear" w:color="auto" w:fill="FFFFFF"/>
        </w:rPr>
        <w:t>Pas</w:t>
      </w:r>
      <w:r w:rsidR="00B21BD6" w:rsidRPr="0060011B">
        <w:rPr>
          <w:rFonts w:ascii="Times New Roman" w:hAnsi="Times New Roman" w:cs="Times New Roman"/>
          <w:sz w:val="24"/>
          <w:szCs w:val="24"/>
          <w:shd w:val="clear" w:color="auto" w:fill="FFFFFF"/>
        </w:rPr>
        <w:t>al</w:t>
      </w:r>
      <w:proofErr w:type="spellEnd"/>
      <w:r w:rsidR="00B21BD6" w:rsidRPr="0060011B">
        <w:rPr>
          <w:rFonts w:ascii="Times New Roman" w:hAnsi="Times New Roman" w:cs="Times New Roman"/>
          <w:sz w:val="24"/>
          <w:szCs w:val="24"/>
          <w:shd w:val="clear" w:color="auto" w:fill="FFFFFF"/>
        </w:rPr>
        <w:t xml:space="preserve"> 1, </w:t>
      </w:r>
      <w:proofErr w:type="spellStart"/>
      <w:r w:rsidR="00B21BD6" w:rsidRPr="0060011B">
        <w:rPr>
          <w:rFonts w:ascii="Times New Roman" w:hAnsi="Times New Roman" w:cs="Times New Roman"/>
          <w:sz w:val="24"/>
          <w:szCs w:val="24"/>
          <w:shd w:val="clear" w:color="auto" w:fill="FFFFFF"/>
        </w:rPr>
        <w:t>Butir</w:t>
      </w:r>
      <w:proofErr w:type="spellEnd"/>
      <w:r w:rsidR="00B21BD6" w:rsidRPr="0060011B">
        <w:rPr>
          <w:rFonts w:ascii="Times New Roman" w:hAnsi="Times New Roman" w:cs="Times New Roman"/>
          <w:sz w:val="24"/>
          <w:szCs w:val="24"/>
          <w:shd w:val="clear" w:color="auto" w:fill="FFFFFF"/>
        </w:rPr>
        <w:t xml:space="preserve"> 14, </w:t>
      </w:r>
      <w:proofErr w:type="spellStart"/>
      <w:r w:rsidR="00B21BD6" w:rsidRPr="0060011B">
        <w:rPr>
          <w:rFonts w:ascii="Times New Roman" w:hAnsi="Times New Roman" w:cs="Times New Roman"/>
          <w:sz w:val="24"/>
          <w:szCs w:val="24"/>
          <w:shd w:val="clear" w:color="auto" w:fill="FFFFFF"/>
        </w:rPr>
        <w:t>menyatakan</w:t>
      </w:r>
      <w:proofErr w:type="spellEnd"/>
      <w:r w:rsidR="001D51FD" w:rsidRPr="0060011B">
        <w:rPr>
          <w:rFonts w:ascii="Times New Roman" w:hAnsi="Times New Roman" w:cs="Times New Roman"/>
          <w:sz w:val="24"/>
          <w:szCs w:val="24"/>
          <w:shd w:val="clear" w:color="auto" w:fill="FFFFFF"/>
        </w:rPr>
        <w:t xml:space="preserve"> “Pendidikan Anak </w:t>
      </w:r>
      <w:proofErr w:type="spellStart"/>
      <w:r w:rsidR="001D51FD" w:rsidRPr="0060011B">
        <w:rPr>
          <w:rFonts w:ascii="Times New Roman" w:hAnsi="Times New Roman" w:cs="Times New Roman"/>
          <w:sz w:val="24"/>
          <w:szCs w:val="24"/>
          <w:shd w:val="clear" w:color="auto" w:fill="FFFFFF"/>
        </w:rPr>
        <w:t>Usia</w:t>
      </w:r>
      <w:proofErr w:type="spellEnd"/>
      <w:r w:rsidR="001D51FD" w:rsidRPr="0060011B">
        <w:rPr>
          <w:rFonts w:ascii="Times New Roman" w:hAnsi="Times New Roman" w:cs="Times New Roman"/>
          <w:sz w:val="24"/>
          <w:szCs w:val="24"/>
          <w:shd w:val="clear" w:color="auto" w:fill="FFFFFF"/>
        </w:rPr>
        <w:t xml:space="preserve"> Dini </w:t>
      </w:r>
      <w:proofErr w:type="spellStart"/>
      <w:r w:rsidR="001D51FD" w:rsidRPr="0060011B">
        <w:rPr>
          <w:rFonts w:ascii="Times New Roman" w:hAnsi="Times New Roman" w:cs="Times New Roman"/>
          <w:sz w:val="24"/>
          <w:szCs w:val="24"/>
          <w:shd w:val="clear" w:color="auto" w:fill="FFFFFF"/>
        </w:rPr>
        <w:t>adalah</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upaya</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pembinaan</w:t>
      </w:r>
      <w:proofErr w:type="spellEnd"/>
      <w:r w:rsidR="001D51FD" w:rsidRPr="0060011B">
        <w:rPr>
          <w:rFonts w:ascii="Times New Roman" w:hAnsi="Times New Roman" w:cs="Times New Roman"/>
          <w:sz w:val="24"/>
          <w:szCs w:val="24"/>
          <w:shd w:val="clear" w:color="auto" w:fill="FFFFFF"/>
        </w:rPr>
        <w:t xml:space="preserve"> yang </w:t>
      </w:r>
      <w:proofErr w:type="spellStart"/>
      <w:r w:rsidR="001D51FD" w:rsidRPr="0060011B">
        <w:rPr>
          <w:rFonts w:ascii="Times New Roman" w:hAnsi="Times New Roman" w:cs="Times New Roman"/>
          <w:sz w:val="24"/>
          <w:szCs w:val="24"/>
          <w:shd w:val="clear" w:color="auto" w:fill="FFFFFF"/>
        </w:rPr>
        <w:t>ditujukan</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kepada</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anak</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sejak</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lahir</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sampai</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dengan</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usia</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enam</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tahun</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dilakukan</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melalui</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pemberian</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rangsangan</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pendidikan</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untuk</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membantu</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pertumbuhan</w:t>
      </w:r>
      <w:proofErr w:type="spellEnd"/>
      <w:r w:rsidR="001D51FD" w:rsidRPr="0060011B">
        <w:rPr>
          <w:rFonts w:ascii="Times New Roman" w:hAnsi="Times New Roman" w:cs="Times New Roman"/>
          <w:sz w:val="24"/>
          <w:szCs w:val="24"/>
          <w:shd w:val="clear" w:color="auto" w:fill="FFFFFF"/>
        </w:rPr>
        <w:t xml:space="preserve"> dan </w:t>
      </w:r>
      <w:proofErr w:type="spellStart"/>
      <w:r w:rsidR="001D51FD" w:rsidRPr="0060011B">
        <w:rPr>
          <w:rFonts w:ascii="Times New Roman" w:hAnsi="Times New Roman" w:cs="Times New Roman"/>
          <w:sz w:val="24"/>
          <w:szCs w:val="24"/>
          <w:shd w:val="clear" w:color="auto" w:fill="FFFFFF"/>
        </w:rPr>
        <w:t>perkembanagan</w:t>
      </w:r>
      <w:proofErr w:type="spellEnd"/>
      <w:r w:rsidR="001D51FD" w:rsidRPr="0060011B">
        <w:rPr>
          <w:rFonts w:ascii="Times New Roman" w:hAnsi="Times New Roman" w:cs="Times New Roman"/>
          <w:sz w:val="24"/>
          <w:szCs w:val="24"/>
          <w:shd w:val="clear" w:color="auto" w:fill="FFFFFF"/>
        </w:rPr>
        <w:t> </w:t>
      </w:r>
      <w:proofErr w:type="spellStart"/>
      <w:r w:rsidR="001D51FD" w:rsidRPr="0060011B">
        <w:rPr>
          <w:rFonts w:ascii="Times New Roman" w:hAnsi="Times New Roman" w:cs="Times New Roman"/>
          <w:sz w:val="24"/>
          <w:szCs w:val="24"/>
          <w:shd w:val="clear" w:color="auto" w:fill="FFFFFF"/>
        </w:rPr>
        <w:t>jasmani</w:t>
      </w:r>
      <w:proofErr w:type="spellEnd"/>
      <w:r w:rsidR="001D51FD" w:rsidRPr="0060011B">
        <w:rPr>
          <w:rFonts w:ascii="Times New Roman" w:hAnsi="Times New Roman" w:cs="Times New Roman"/>
          <w:sz w:val="24"/>
          <w:szCs w:val="24"/>
          <w:shd w:val="clear" w:color="auto" w:fill="FFFFFF"/>
        </w:rPr>
        <w:t xml:space="preserve"> dan </w:t>
      </w:r>
      <w:proofErr w:type="spellStart"/>
      <w:r w:rsidR="001D51FD" w:rsidRPr="0060011B">
        <w:rPr>
          <w:rFonts w:ascii="Times New Roman" w:hAnsi="Times New Roman" w:cs="Times New Roman"/>
          <w:sz w:val="24"/>
          <w:szCs w:val="24"/>
          <w:shd w:val="clear" w:color="auto" w:fill="FFFFFF"/>
        </w:rPr>
        <w:t>rohani</w:t>
      </w:r>
      <w:proofErr w:type="spellEnd"/>
      <w:r w:rsidR="001D51FD" w:rsidRPr="0060011B">
        <w:rPr>
          <w:rFonts w:ascii="Times New Roman" w:hAnsi="Times New Roman" w:cs="Times New Roman"/>
          <w:sz w:val="24"/>
          <w:szCs w:val="24"/>
          <w:shd w:val="clear" w:color="auto" w:fill="FFFFFF"/>
        </w:rPr>
        <w:t xml:space="preserve"> agar </w:t>
      </w:r>
      <w:proofErr w:type="spellStart"/>
      <w:r w:rsidR="001D51FD" w:rsidRPr="0060011B">
        <w:rPr>
          <w:rFonts w:ascii="Times New Roman" w:hAnsi="Times New Roman" w:cs="Times New Roman"/>
          <w:sz w:val="24"/>
          <w:szCs w:val="24"/>
          <w:shd w:val="clear" w:color="auto" w:fill="FFFFFF"/>
        </w:rPr>
        <w:t>anak</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memiliki</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kesiapan</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memasuki</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pendidikan</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lebih</w:t>
      </w:r>
      <w:proofErr w:type="spellEnd"/>
      <w:r w:rsidR="001D51FD" w:rsidRPr="0060011B">
        <w:rPr>
          <w:rFonts w:ascii="Times New Roman" w:hAnsi="Times New Roman" w:cs="Times New Roman"/>
          <w:sz w:val="24"/>
          <w:szCs w:val="24"/>
          <w:shd w:val="clear" w:color="auto" w:fill="FFFFFF"/>
        </w:rPr>
        <w:t xml:space="preserve"> </w:t>
      </w:r>
      <w:proofErr w:type="spellStart"/>
      <w:r w:rsidR="001D51FD" w:rsidRPr="0060011B">
        <w:rPr>
          <w:rFonts w:ascii="Times New Roman" w:hAnsi="Times New Roman" w:cs="Times New Roman"/>
          <w:sz w:val="24"/>
          <w:szCs w:val="24"/>
          <w:shd w:val="clear" w:color="auto" w:fill="FFFFFF"/>
        </w:rPr>
        <w:t>lanjut</w:t>
      </w:r>
      <w:proofErr w:type="spellEnd"/>
      <w:r w:rsidR="001D51FD" w:rsidRPr="0060011B">
        <w:rPr>
          <w:rFonts w:ascii="Times New Roman" w:hAnsi="Times New Roman" w:cs="Times New Roman"/>
          <w:sz w:val="24"/>
          <w:szCs w:val="24"/>
          <w:shd w:val="clear" w:color="auto" w:fill="FFFFFF"/>
        </w:rPr>
        <w:t>”</w:t>
      </w:r>
      <w:r w:rsidR="0058490D" w:rsidRPr="0060011B">
        <w:rPr>
          <w:rFonts w:ascii="Times New Roman" w:hAnsi="Times New Roman" w:cs="Times New Roman"/>
          <w:sz w:val="24"/>
          <w:szCs w:val="24"/>
          <w:shd w:val="clear" w:color="auto" w:fill="FFFFFF"/>
        </w:rPr>
        <w:t>.</w:t>
      </w:r>
      <w:r w:rsidR="001D51FD" w:rsidRPr="0060011B">
        <w:rPr>
          <w:rFonts w:ascii="Times New Roman" w:hAnsi="Times New Roman" w:cs="Times New Roman"/>
          <w:sz w:val="24"/>
          <w:szCs w:val="24"/>
        </w:rPr>
        <w:t xml:space="preserve"> </w:t>
      </w:r>
      <w:r w:rsidR="00723272" w:rsidRPr="0060011B">
        <w:rPr>
          <w:rFonts w:ascii="Times New Roman" w:hAnsi="Times New Roman" w:cs="Times New Roman"/>
          <w:sz w:val="24"/>
          <w:szCs w:val="24"/>
          <w:shd w:val="clear" w:color="auto" w:fill="FFFFFF"/>
        </w:rPr>
        <w:fldChar w:fldCharType="begin" w:fldLock="1"/>
      </w:r>
      <w:r w:rsidR="0058490D" w:rsidRPr="0060011B">
        <w:rPr>
          <w:rFonts w:ascii="Times New Roman" w:hAnsi="Times New Roman" w:cs="Times New Roman"/>
          <w:sz w:val="24"/>
          <w:szCs w:val="24"/>
          <w:shd w:val="clear" w:color="auto" w:fill="FFFFFF"/>
        </w:rPr>
        <w:instrText>ADDIN CSL_CITATION {"citationItems":[{"id":"ITEM-1","itemData":{"id":"ITEM-1","issued":{"date-parts":[["2003"]]},"title":"Undang-Undang Republik Indonesia No. 20 Tahun 2003","type":"legislation"},"uris":["http://www.mendeley.com/documents/?uuid=abe359ad-c7e4-4a17-aca3-4529a6382b6c"]}],"mendeley":{"formattedCitation":"(Undang-Undang Republik Indonesia No. 20 Tahun 2003, 2003)","plainTextFormattedCitation":"(Undang-Undang Republik Indonesia No. 20 Tahun 2003, 2003)"},"properties":{"noteIndex":0},"schema":"https://github.com/citation-style-language/schema/raw/master/csl-citation.json"}</w:instrText>
      </w:r>
      <w:r w:rsidR="00723272" w:rsidRPr="0060011B">
        <w:rPr>
          <w:rFonts w:ascii="Times New Roman" w:hAnsi="Times New Roman" w:cs="Times New Roman"/>
          <w:sz w:val="24"/>
          <w:szCs w:val="24"/>
          <w:shd w:val="clear" w:color="auto" w:fill="FFFFFF"/>
        </w:rPr>
        <w:fldChar w:fldCharType="separate"/>
      </w:r>
      <w:r w:rsidR="0058490D" w:rsidRPr="0060011B">
        <w:rPr>
          <w:rFonts w:ascii="Times New Roman" w:hAnsi="Times New Roman" w:cs="Times New Roman"/>
          <w:noProof/>
          <w:sz w:val="24"/>
          <w:szCs w:val="24"/>
          <w:shd w:val="clear" w:color="auto" w:fill="FFFFFF"/>
        </w:rPr>
        <w:t>(Undang-Undang Republik Indonesia No. 20 Tahun 2003, 2003)</w:t>
      </w:r>
      <w:r w:rsidR="00723272" w:rsidRPr="0060011B">
        <w:rPr>
          <w:rFonts w:ascii="Times New Roman" w:hAnsi="Times New Roman" w:cs="Times New Roman"/>
          <w:sz w:val="24"/>
          <w:szCs w:val="24"/>
          <w:shd w:val="clear" w:color="auto" w:fill="FFFFFF"/>
        </w:rPr>
        <w:fldChar w:fldCharType="end"/>
      </w:r>
      <w:r w:rsidR="007C3AED" w:rsidRPr="0060011B">
        <w:rPr>
          <w:rFonts w:ascii="Times New Roman" w:hAnsi="Times New Roman" w:cs="Times New Roman"/>
          <w:sz w:val="24"/>
          <w:szCs w:val="24"/>
        </w:rPr>
        <w:t>.</w:t>
      </w:r>
    </w:p>
    <w:p w14:paraId="5A490597" w14:textId="77777777" w:rsidR="007C3AED" w:rsidRPr="0060011B" w:rsidRDefault="001D51FD" w:rsidP="007C3AED">
      <w:pPr>
        <w:spacing w:line="276" w:lineRule="auto"/>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Melihat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pentingnya</w:t>
      </w:r>
      <w:proofErr w:type="spellEnd"/>
      <w:r w:rsidRPr="0060011B">
        <w:rPr>
          <w:rFonts w:ascii="Times New Roman" w:hAnsi="Times New Roman" w:cs="Times New Roman"/>
          <w:sz w:val="24"/>
          <w:szCs w:val="24"/>
        </w:rPr>
        <w:t xml:space="preserve"> Pendidikan </w:t>
      </w:r>
      <w:r w:rsidR="00B21BD6" w:rsidRPr="0060011B">
        <w:rPr>
          <w:rFonts w:ascii="Times New Roman" w:hAnsi="Times New Roman" w:cs="Times New Roman"/>
          <w:sz w:val="24"/>
          <w:szCs w:val="24"/>
        </w:rPr>
        <w:t>AUD</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bagi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kelanjutan</w:t>
      </w:r>
      <w:proofErr w:type="spellEnd"/>
      <w:r w:rsidRPr="0060011B">
        <w:rPr>
          <w:rFonts w:ascii="Times New Roman" w:hAnsi="Times New Roman" w:cs="Times New Roman"/>
          <w:sz w:val="24"/>
          <w:szCs w:val="24"/>
        </w:rPr>
        <w:t xml:space="preserve"> pada Pendidikan </w:t>
      </w:r>
      <w:proofErr w:type="spellStart"/>
      <w:r w:rsidRPr="0060011B">
        <w:rPr>
          <w:rFonts w:ascii="Times New Roman" w:hAnsi="Times New Roman" w:cs="Times New Roman"/>
          <w:sz w:val="24"/>
          <w:szCs w:val="24"/>
        </w:rPr>
        <w:t>berikutnya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hendaknya</w:t>
      </w:r>
      <w:proofErr w:type="spellEnd"/>
      <w:r w:rsidRPr="0060011B">
        <w:rPr>
          <w:rFonts w:ascii="Times New Roman" w:hAnsi="Times New Roman" w:cs="Times New Roman"/>
          <w:sz w:val="24"/>
          <w:szCs w:val="24"/>
        </w:rPr>
        <w:t xml:space="preserve"> Pendidikan Anak </w:t>
      </w:r>
      <w:proofErr w:type="spellStart"/>
      <w:r w:rsidRPr="0060011B">
        <w:rPr>
          <w:rFonts w:ascii="Times New Roman" w:hAnsi="Times New Roman" w:cs="Times New Roman"/>
          <w:sz w:val="24"/>
          <w:szCs w:val="24"/>
        </w:rPr>
        <w:t>Usia</w:t>
      </w:r>
      <w:proofErr w:type="spellEnd"/>
      <w:r w:rsidRPr="0060011B">
        <w:rPr>
          <w:rFonts w:ascii="Times New Roman" w:hAnsi="Times New Roman" w:cs="Times New Roman"/>
          <w:sz w:val="24"/>
          <w:szCs w:val="24"/>
        </w:rPr>
        <w:t xml:space="preserve"> Dini </w:t>
      </w:r>
      <w:proofErr w:type="spellStart"/>
      <w:r w:rsidRPr="0060011B">
        <w:rPr>
          <w:rFonts w:ascii="Times New Roman" w:hAnsi="Times New Roman" w:cs="Times New Roman"/>
          <w:sz w:val="24"/>
          <w:szCs w:val="24"/>
        </w:rPr>
        <w:t>memperoleh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perhatian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khusus</w:t>
      </w:r>
      <w:proofErr w:type="spellEnd"/>
      <w:r w:rsidRPr="0060011B">
        <w:rPr>
          <w:rFonts w:ascii="Times New Roman" w:hAnsi="Times New Roman" w:cs="Times New Roman"/>
          <w:sz w:val="24"/>
          <w:szCs w:val="24"/>
        </w:rPr>
        <w:t xml:space="preserve">. PAUD </w:t>
      </w:r>
      <w:proofErr w:type="spellStart"/>
      <w:r w:rsidR="00130401" w:rsidRPr="0060011B">
        <w:rPr>
          <w:rFonts w:ascii="Times New Roman" w:hAnsi="Times New Roman" w:cs="Times New Roman"/>
          <w:sz w:val="24"/>
          <w:szCs w:val="24"/>
        </w:rPr>
        <w:t>menjadi</w:t>
      </w:r>
      <w:proofErr w:type="spellEnd"/>
      <w:r w:rsidRPr="0060011B">
        <w:rPr>
          <w:rFonts w:ascii="Times New Roman" w:hAnsi="Times New Roman" w:cs="Times New Roman"/>
          <w:sz w:val="24"/>
          <w:szCs w:val="24"/>
        </w:rPr>
        <w:t xml:space="preserve"> Pendidikan </w:t>
      </w:r>
      <w:proofErr w:type="spellStart"/>
      <w:r w:rsidRPr="0060011B">
        <w:rPr>
          <w:rFonts w:ascii="Times New Roman" w:hAnsi="Times New Roman" w:cs="Times New Roman"/>
          <w:sz w:val="24"/>
          <w:szCs w:val="24"/>
        </w:rPr>
        <w:t>pertama</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diperoleh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anak</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jenjang</w:t>
      </w:r>
      <w:proofErr w:type="spellEnd"/>
      <w:r w:rsidRPr="0060011B">
        <w:rPr>
          <w:rFonts w:ascii="Times New Roman" w:hAnsi="Times New Roman" w:cs="Times New Roman"/>
          <w:sz w:val="24"/>
          <w:szCs w:val="24"/>
        </w:rPr>
        <w:t xml:space="preserve"> formal </w:t>
      </w:r>
      <w:proofErr w:type="spellStart"/>
      <w:r w:rsidRPr="0060011B">
        <w:rPr>
          <w:rFonts w:ascii="Times New Roman" w:hAnsi="Times New Roman" w:cs="Times New Roman"/>
          <w:sz w:val="24"/>
          <w:szCs w:val="24"/>
        </w:rPr>
        <w:t>setelah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keluar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lingkungan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keluarganya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Tentu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saja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keluarga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boleh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acuh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menentukan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dimana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menempuh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pendidikannya</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usia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dini</w:t>
      </w:r>
      <w:proofErr w:type="spellEnd"/>
      <w:r w:rsidRPr="0060011B">
        <w:rPr>
          <w:rFonts w:ascii="Times New Roman" w:hAnsi="Times New Roman" w:cs="Times New Roman"/>
          <w:sz w:val="24"/>
          <w:szCs w:val="24"/>
        </w:rPr>
        <w:t xml:space="preserve">. Salah </w:t>
      </w:r>
      <w:proofErr w:type="spellStart"/>
      <w:r w:rsidRPr="0060011B">
        <w:rPr>
          <w:rFonts w:ascii="Times New Roman" w:hAnsi="Times New Roman" w:cs="Times New Roman"/>
          <w:sz w:val="24"/>
          <w:szCs w:val="24"/>
        </w:rPr>
        <w:t>satu</w:t>
      </w:r>
      <w:proofErr w:type="spellEnd"/>
      <w:r w:rsidRPr="0060011B">
        <w:rPr>
          <w:rFonts w:ascii="Times New Roman" w:hAnsi="Times New Roman" w:cs="Times New Roman"/>
          <w:sz w:val="24"/>
          <w:szCs w:val="24"/>
        </w:rPr>
        <w:t xml:space="preserve"> </w:t>
      </w:r>
      <w:proofErr w:type="spellStart"/>
      <w:r w:rsidR="00B21BD6" w:rsidRPr="0060011B">
        <w:rPr>
          <w:rFonts w:ascii="Times New Roman" w:hAnsi="Times New Roman" w:cs="Times New Roman"/>
          <w:sz w:val="24"/>
          <w:szCs w:val="24"/>
        </w:rPr>
        <w:t>acuan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dijadikan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sebagai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pertimbangan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untuk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memilih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merupakan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tersebut</w:t>
      </w:r>
      <w:proofErr w:type="spellEnd"/>
      <w:r w:rsidRPr="0060011B">
        <w:rPr>
          <w:rFonts w:ascii="Times New Roman" w:hAnsi="Times New Roman" w:cs="Times New Roman"/>
          <w:sz w:val="24"/>
          <w:szCs w:val="24"/>
        </w:rPr>
        <w:t>.</w:t>
      </w:r>
    </w:p>
    <w:p w14:paraId="3E686791" w14:textId="77777777" w:rsidR="007C3AED" w:rsidRPr="0060011B" w:rsidRDefault="001D51FD" w:rsidP="007C3AED">
      <w:pPr>
        <w:spacing w:line="276" w:lineRule="auto"/>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ditentukan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bagaimana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tersebut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melakukan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perencanaan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pelaksanaan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maupun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evaluasi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terhadap</w:t>
      </w:r>
      <w:proofErr w:type="spellEnd"/>
      <w:r w:rsidRPr="0060011B">
        <w:rPr>
          <w:rFonts w:ascii="Times New Roman" w:hAnsi="Times New Roman" w:cs="Times New Roman"/>
          <w:sz w:val="24"/>
          <w:szCs w:val="24"/>
        </w:rPr>
        <w:t xml:space="preserve"> program-program yang </w:t>
      </w:r>
      <w:proofErr w:type="spellStart"/>
      <w:r w:rsidRPr="0060011B">
        <w:rPr>
          <w:rFonts w:ascii="Times New Roman" w:hAnsi="Times New Roman" w:cs="Times New Roman"/>
          <w:sz w:val="24"/>
          <w:szCs w:val="24"/>
        </w:rPr>
        <w:t>akan</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disebuah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satuan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pendidikan</w:t>
      </w:r>
      <w:proofErr w:type="spellEnd"/>
      <w:r w:rsidRPr="0060011B">
        <w:rPr>
          <w:rFonts w:ascii="Times New Roman" w:hAnsi="Times New Roman" w:cs="Times New Roman"/>
          <w:sz w:val="24"/>
          <w:szCs w:val="24"/>
        </w:rPr>
        <w:t xml:space="preserve">. Adapun </w:t>
      </w:r>
      <w:proofErr w:type="spellStart"/>
      <w:r w:rsidRPr="0060011B">
        <w:rPr>
          <w:rFonts w:ascii="Times New Roman" w:hAnsi="Times New Roman" w:cs="Times New Roman"/>
          <w:sz w:val="24"/>
          <w:szCs w:val="24"/>
        </w:rPr>
        <w:t>kegiatan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tersebut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kita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sebagai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w:t>
      </w:r>
    </w:p>
    <w:p w14:paraId="465A0D3A" w14:textId="77777777" w:rsidR="001D51FD" w:rsidRPr="0060011B" w:rsidRDefault="001D51FD" w:rsidP="0060011B">
      <w:pPr>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00B21BD6" w:rsidRPr="0060011B">
        <w:rPr>
          <w:rFonts w:ascii="Times New Roman" w:hAnsi="Times New Roman" w:cs="Times New Roman"/>
          <w:sz w:val="24"/>
          <w:szCs w:val="24"/>
        </w:rPr>
        <w:t>tentu</w:t>
      </w:r>
      <w:proofErr w:type="spellEnd"/>
      <w:r w:rsidRPr="0060011B">
        <w:rPr>
          <w:rFonts w:ascii="Times New Roman" w:hAnsi="Times New Roman" w:cs="Times New Roman"/>
          <w:sz w:val="24"/>
          <w:szCs w:val="24"/>
        </w:rPr>
        <w:t xml:space="preserve"> sangat </w:t>
      </w:r>
      <w:proofErr w:type="spellStart"/>
      <w:r w:rsidRPr="0060011B">
        <w:rPr>
          <w:rFonts w:ascii="Times New Roman" w:hAnsi="Times New Roman" w:cs="Times New Roman"/>
          <w:sz w:val="24"/>
          <w:szCs w:val="24"/>
        </w:rPr>
        <w:t>penting</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00B21BD6" w:rsidRPr="0060011B">
        <w:rPr>
          <w:rFonts w:ascii="Times New Roman" w:hAnsi="Times New Roman" w:cs="Times New Roman"/>
          <w:sz w:val="24"/>
          <w:szCs w:val="24"/>
        </w:rPr>
        <w:t>melaksanakan</w:t>
      </w:r>
      <w:proofErr w:type="spellEnd"/>
      <w:r w:rsidR="00B21BD6" w:rsidRPr="0060011B">
        <w:rPr>
          <w:rFonts w:ascii="Times New Roman" w:hAnsi="Times New Roman" w:cs="Times New Roman"/>
          <w:sz w:val="24"/>
          <w:szCs w:val="24"/>
        </w:rPr>
        <w:t xml:space="preserve"> </w:t>
      </w:r>
      <w:proofErr w:type="spellStart"/>
      <w:r w:rsidR="00B21BD6" w:rsidRPr="0060011B">
        <w:rPr>
          <w:rFonts w:ascii="Times New Roman" w:hAnsi="Times New Roman" w:cs="Times New Roman"/>
          <w:sz w:val="24"/>
          <w:szCs w:val="24"/>
        </w:rPr>
        <w:t>suatu</w:t>
      </w:r>
      <w:proofErr w:type="spellEnd"/>
      <w:r w:rsidR="00B21BD6" w:rsidRPr="0060011B">
        <w:rPr>
          <w:rFonts w:ascii="Times New Roman" w:hAnsi="Times New Roman" w:cs="Times New Roman"/>
          <w:sz w:val="24"/>
          <w:szCs w:val="24"/>
        </w:rPr>
        <w:t xml:space="preserve"> program dan</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kegiatan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00B21BD6" w:rsidRPr="0060011B">
        <w:rPr>
          <w:rFonts w:ascii="Times New Roman" w:hAnsi="Times New Roman" w:cs="Times New Roman"/>
          <w:sz w:val="24"/>
          <w:szCs w:val="24"/>
        </w:rPr>
        <w:lastRenderedPageBreak/>
        <w:t>merupakan</w:t>
      </w:r>
      <w:proofErr w:type="spellEnd"/>
      <w:r w:rsidRPr="0060011B">
        <w:rPr>
          <w:rFonts w:ascii="Times New Roman" w:hAnsi="Times New Roman" w:cs="Times New Roman"/>
          <w:sz w:val="24"/>
          <w:szCs w:val="24"/>
          <w:shd w:val="clear" w:color="auto" w:fill="FFFFFF"/>
        </w:rPr>
        <w:t xml:space="preserve"> proses </w:t>
      </w:r>
      <w:proofErr w:type="spellStart"/>
      <w:r w:rsidRPr="0060011B">
        <w:rPr>
          <w:rFonts w:ascii="Times New Roman" w:hAnsi="Times New Roman" w:cs="Times New Roman"/>
          <w:sz w:val="24"/>
          <w:szCs w:val="24"/>
          <w:shd w:val="clear" w:color="auto" w:fill="FFFFFF"/>
        </w:rPr>
        <w:t>untuk</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mengatur</w:t>
      </w:r>
      <w:proofErr w:type="spellEnd"/>
      <w:r w:rsidRPr="0060011B">
        <w:rPr>
          <w:rFonts w:ascii="Times New Roman" w:hAnsi="Times New Roman" w:cs="Times New Roman"/>
          <w:sz w:val="24"/>
          <w:szCs w:val="24"/>
          <w:shd w:val="clear" w:color="auto" w:fill="FFFFFF"/>
        </w:rPr>
        <w:t xml:space="preserve"> </w:t>
      </w:r>
      <w:proofErr w:type="spellStart"/>
      <w:r w:rsidR="00B21BD6" w:rsidRPr="0060011B">
        <w:rPr>
          <w:rFonts w:ascii="Times New Roman" w:hAnsi="Times New Roman" w:cs="Times New Roman"/>
          <w:sz w:val="24"/>
          <w:szCs w:val="24"/>
          <w:shd w:val="clear" w:color="auto" w:fill="FFFFFF"/>
        </w:rPr>
        <w:t>suatu</w:t>
      </w:r>
      <w:proofErr w:type="spellEnd"/>
      <w:r w:rsidR="00B21BD6" w:rsidRPr="0060011B">
        <w:rPr>
          <w:rFonts w:ascii="Times New Roman" w:hAnsi="Times New Roman" w:cs="Times New Roman"/>
          <w:sz w:val="24"/>
          <w:szCs w:val="24"/>
          <w:shd w:val="clear" w:color="auto" w:fill="FFFFFF"/>
        </w:rPr>
        <w:t xml:space="preserve"> </w:t>
      </w:r>
      <w:proofErr w:type="spellStart"/>
      <w:r w:rsidR="00B21BD6" w:rsidRPr="0060011B">
        <w:rPr>
          <w:rFonts w:ascii="Times New Roman" w:hAnsi="Times New Roman" w:cs="Times New Roman"/>
          <w:sz w:val="24"/>
          <w:szCs w:val="24"/>
          <w:shd w:val="clear" w:color="auto" w:fill="FFFFFF"/>
        </w:rPr>
        <w:t>hal</w:t>
      </w:r>
      <w:proofErr w:type="spellEnd"/>
      <w:r w:rsidRPr="0060011B">
        <w:rPr>
          <w:rFonts w:ascii="Times New Roman" w:hAnsi="Times New Roman" w:cs="Times New Roman"/>
          <w:sz w:val="24"/>
          <w:szCs w:val="24"/>
          <w:shd w:val="clear" w:color="auto" w:fill="FFFFFF"/>
        </w:rPr>
        <w:t xml:space="preserve"> yang </w:t>
      </w:r>
      <w:proofErr w:type="spellStart"/>
      <w:r w:rsidRPr="0060011B">
        <w:rPr>
          <w:rFonts w:ascii="Times New Roman" w:hAnsi="Times New Roman" w:cs="Times New Roman"/>
          <w:sz w:val="24"/>
          <w:szCs w:val="24"/>
          <w:shd w:val="clear" w:color="auto" w:fill="FFFFFF"/>
        </w:rPr>
        <w:t>dilakukan</w:t>
      </w:r>
      <w:proofErr w:type="spellEnd"/>
      <w:r w:rsidRPr="0060011B">
        <w:rPr>
          <w:rFonts w:ascii="Times New Roman" w:hAnsi="Times New Roman" w:cs="Times New Roman"/>
          <w:sz w:val="24"/>
          <w:szCs w:val="24"/>
          <w:shd w:val="clear" w:color="auto" w:fill="FFFFFF"/>
        </w:rPr>
        <w:t xml:space="preserve"> oleh </w:t>
      </w:r>
      <w:proofErr w:type="spellStart"/>
      <w:r w:rsidR="00B21BD6" w:rsidRPr="0060011B">
        <w:rPr>
          <w:rFonts w:ascii="Times New Roman" w:hAnsi="Times New Roman" w:cs="Times New Roman"/>
          <w:sz w:val="24"/>
          <w:szCs w:val="24"/>
          <w:shd w:val="clear" w:color="auto" w:fill="FFFFFF"/>
        </w:rPr>
        <w:t>tim</w:t>
      </w:r>
      <w:proofErr w:type="spellEnd"/>
      <w:r w:rsidR="00B21BD6" w:rsidRPr="0060011B">
        <w:rPr>
          <w:rFonts w:ascii="Times New Roman" w:hAnsi="Times New Roman" w:cs="Times New Roman"/>
          <w:sz w:val="24"/>
          <w:szCs w:val="24"/>
          <w:shd w:val="clear" w:color="auto" w:fill="FFFFFF"/>
        </w:rPr>
        <w:t xml:space="preserve"> yang </w:t>
      </w:r>
      <w:proofErr w:type="spellStart"/>
      <w:r w:rsidR="00B21BD6" w:rsidRPr="0060011B">
        <w:rPr>
          <w:rFonts w:ascii="Times New Roman" w:hAnsi="Times New Roman" w:cs="Times New Roman"/>
          <w:sz w:val="24"/>
          <w:szCs w:val="24"/>
          <w:shd w:val="clear" w:color="auto" w:fill="FFFFFF"/>
        </w:rPr>
        <w:t>terdiri</w:t>
      </w:r>
      <w:proofErr w:type="spellEnd"/>
      <w:r w:rsidR="00B21BD6" w:rsidRPr="0060011B">
        <w:rPr>
          <w:rFonts w:ascii="Times New Roman" w:hAnsi="Times New Roman" w:cs="Times New Roman"/>
          <w:sz w:val="24"/>
          <w:szCs w:val="24"/>
          <w:shd w:val="clear" w:color="auto" w:fill="FFFFFF"/>
        </w:rPr>
        <w:t xml:space="preserve"> </w:t>
      </w:r>
      <w:proofErr w:type="spellStart"/>
      <w:r w:rsidR="00B21BD6" w:rsidRPr="0060011B">
        <w:rPr>
          <w:rFonts w:ascii="Times New Roman" w:hAnsi="Times New Roman" w:cs="Times New Roman"/>
          <w:sz w:val="24"/>
          <w:szCs w:val="24"/>
          <w:shd w:val="clear" w:color="auto" w:fill="FFFFFF"/>
        </w:rPr>
        <w:t>dari</w:t>
      </w:r>
      <w:proofErr w:type="spellEnd"/>
      <w:r w:rsidR="00B21BD6"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sekelompok</w:t>
      </w:r>
      <w:proofErr w:type="spellEnd"/>
      <w:r w:rsidRPr="0060011B">
        <w:rPr>
          <w:rFonts w:ascii="Times New Roman" w:hAnsi="Times New Roman" w:cs="Times New Roman"/>
          <w:sz w:val="24"/>
          <w:szCs w:val="24"/>
          <w:shd w:val="clear" w:color="auto" w:fill="FFFFFF"/>
        </w:rPr>
        <w:t xml:space="preserve"> orang </w:t>
      </w:r>
      <w:proofErr w:type="spellStart"/>
      <w:r w:rsidRPr="0060011B">
        <w:rPr>
          <w:rFonts w:ascii="Times New Roman" w:hAnsi="Times New Roman" w:cs="Times New Roman"/>
          <w:sz w:val="24"/>
          <w:szCs w:val="24"/>
          <w:shd w:val="clear" w:color="auto" w:fill="FFFFFF"/>
        </w:rPr>
        <w:t>atau</w:t>
      </w:r>
      <w:proofErr w:type="spellEnd"/>
      <w:r w:rsidRPr="0060011B">
        <w:rPr>
          <w:rFonts w:ascii="Times New Roman" w:hAnsi="Times New Roman" w:cs="Times New Roman"/>
          <w:sz w:val="24"/>
          <w:szCs w:val="24"/>
          <w:shd w:val="clear" w:color="auto" w:fill="FFFFFF"/>
        </w:rPr>
        <w:t> </w:t>
      </w:r>
      <w:proofErr w:type="spellStart"/>
      <w:r w:rsidR="004773A0" w:rsidRPr="0060011B">
        <w:fldChar w:fldCharType="begin"/>
      </w:r>
      <w:r w:rsidR="004773A0" w:rsidRPr="0060011B">
        <w:rPr>
          <w:rFonts w:ascii="Times New Roman" w:hAnsi="Times New Roman" w:cs="Times New Roman"/>
          <w:sz w:val="24"/>
          <w:szCs w:val="24"/>
        </w:rPr>
        <w:instrText xml:space="preserve"> HYPERLINK "https://www.maxmanroe.com/vid/organisasi/pengertian-organisasi.html" \t "_blank" </w:instrText>
      </w:r>
      <w:r w:rsidR="004773A0" w:rsidRPr="0060011B">
        <w:fldChar w:fldCharType="separate"/>
      </w:r>
      <w:r w:rsidRPr="0060011B">
        <w:rPr>
          <w:rStyle w:val="Strong"/>
          <w:rFonts w:ascii="Times New Roman" w:hAnsi="Times New Roman" w:cs="Times New Roman"/>
          <w:b w:val="0"/>
          <w:sz w:val="24"/>
          <w:szCs w:val="24"/>
          <w:shd w:val="clear" w:color="auto" w:fill="FFFFFF"/>
        </w:rPr>
        <w:t>organisasi</w:t>
      </w:r>
      <w:proofErr w:type="spellEnd"/>
      <w:r w:rsidR="004773A0" w:rsidRPr="0060011B">
        <w:rPr>
          <w:rStyle w:val="Strong"/>
          <w:rFonts w:ascii="Times New Roman" w:hAnsi="Times New Roman" w:cs="Times New Roman"/>
          <w:b w:val="0"/>
          <w:sz w:val="24"/>
          <w:szCs w:val="24"/>
          <w:shd w:val="clear" w:color="auto" w:fill="FFFFFF"/>
        </w:rPr>
        <w:fldChar w:fldCharType="end"/>
      </w:r>
      <w:r w:rsidRPr="0060011B">
        <w:rPr>
          <w:rFonts w:ascii="Times New Roman" w:hAnsi="Times New Roman" w:cs="Times New Roman"/>
          <w:b/>
          <w:bCs/>
          <w:sz w:val="24"/>
          <w:szCs w:val="24"/>
          <w:shd w:val="clear" w:color="auto" w:fill="FFFFFF"/>
        </w:rPr>
        <w:t> </w:t>
      </w:r>
      <w:proofErr w:type="spellStart"/>
      <w:r w:rsidR="00130401" w:rsidRPr="0060011B">
        <w:rPr>
          <w:rFonts w:ascii="Times New Roman" w:hAnsi="Times New Roman" w:cs="Times New Roman"/>
          <w:sz w:val="24"/>
          <w:szCs w:val="24"/>
          <w:shd w:val="clear" w:color="auto" w:fill="FFFFFF"/>
        </w:rPr>
        <w:t>untuk</w:t>
      </w:r>
      <w:proofErr w:type="spellEnd"/>
      <w:r w:rsidR="00130401" w:rsidRPr="0060011B">
        <w:rPr>
          <w:rFonts w:ascii="Times New Roman" w:hAnsi="Times New Roman" w:cs="Times New Roman"/>
          <w:sz w:val="24"/>
          <w:szCs w:val="24"/>
          <w:shd w:val="clear" w:color="auto" w:fill="FFFFFF"/>
        </w:rPr>
        <w:t xml:space="preserve"> </w:t>
      </w:r>
      <w:proofErr w:type="spellStart"/>
      <w:r w:rsidR="00130401" w:rsidRPr="0060011B">
        <w:rPr>
          <w:rFonts w:ascii="Times New Roman" w:hAnsi="Times New Roman" w:cs="Times New Roman"/>
          <w:sz w:val="24"/>
          <w:szCs w:val="24"/>
          <w:shd w:val="clear" w:color="auto" w:fill="FFFFFF"/>
        </w:rPr>
        <w:t>mencapai</w:t>
      </w:r>
      <w:proofErr w:type="spellEnd"/>
      <w:r w:rsidR="00130401" w:rsidRPr="0060011B">
        <w:rPr>
          <w:rFonts w:ascii="Times New Roman" w:hAnsi="Times New Roman" w:cs="Times New Roman"/>
          <w:sz w:val="24"/>
          <w:szCs w:val="24"/>
          <w:shd w:val="clear" w:color="auto" w:fill="FFFFFF"/>
        </w:rPr>
        <w:t xml:space="preserve"> </w:t>
      </w:r>
      <w:proofErr w:type="spellStart"/>
      <w:r w:rsidR="00130401" w:rsidRPr="0060011B">
        <w:rPr>
          <w:rFonts w:ascii="Times New Roman" w:hAnsi="Times New Roman" w:cs="Times New Roman"/>
          <w:sz w:val="24"/>
          <w:szCs w:val="24"/>
          <w:shd w:val="clear" w:color="auto" w:fill="FFFFFF"/>
        </w:rPr>
        <w:t>tujuan</w:t>
      </w:r>
      <w:proofErr w:type="spellEnd"/>
      <w:r w:rsidRPr="0060011B">
        <w:rPr>
          <w:rFonts w:ascii="Times New Roman" w:hAnsi="Times New Roman" w:cs="Times New Roman"/>
          <w:sz w:val="24"/>
          <w:szCs w:val="24"/>
          <w:shd w:val="clear" w:color="auto" w:fill="FFFFFF"/>
        </w:rPr>
        <w:t xml:space="preserve">. Adapun </w:t>
      </w:r>
      <w:proofErr w:type="spellStart"/>
      <w:r w:rsidRPr="0060011B">
        <w:rPr>
          <w:rFonts w:ascii="Times New Roman" w:hAnsi="Times New Roman" w:cs="Times New Roman"/>
          <w:sz w:val="24"/>
          <w:szCs w:val="24"/>
          <w:shd w:val="clear" w:color="auto" w:fill="FFFFFF"/>
        </w:rPr>
        <w:t>dalam</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manajemen</w:t>
      </w:r>
      <w:proofErr w:type="spellEnd"/>
      <w:r w:rsidRPr="0060011B">
        <w:rPr>
          <w:rFonts w:ascii="Times New Roman" w:hAnsi="Times New Roman" w:cs="Times New Roman"/>
          <w:sz w:val="24"/>
          <w:szCs w:val="24"/>
          <w:shd w:val="clear" w:color="auto" w:fill="FFFFFF"/>
        </w:rPr>
        <w:t xml:space="preserve"> </w:t>
      </w:r>
      <w:proofErr w:type="spellStart"/>
      <w:r w:rsidR="00B21BD6" w:rsidRPr="0060011B">
        <w:rPr>
          <w:rFonts w:ascii="Times New Roman" w:hAnsi="Times New Roman" w:cs="Times New Roman"/>
          <w:sz w:val="24"/>
          <w:szCs w:val="24"/>
          <w:shd w:val="clear" w:color="auto" w:fill="FFFFFF"/>
        </w:rPr>
        <w:t>satuan</w:t>
      </w:r>
      <w:proofErr w:type="spellEnd"/>
      <w:r w:rsidR="00B21BD6" w:rsidRPr="0060011B">
        <w:rPr>
          <w:rFonts w:ascii="Times New Roman" w:hAnsi="Times New Roman" w:cs="Times New Roman"/>
          <w:sz w:val="24"/>
          <w:szCs w:val="24"/>
          <w:shd w:val="clear" w:color="auto" w:fill="FFFFFF"/>
        </w:rPr>
        <w:t xml:space="preserve"> </w:t>
      </w:r>
      <w:proofErr w:type="spellStart"/>
      <w:r w:rsidR="00B21BD6" w:rsidRPr="0060011B">
        <w:rPr>
          <w:rFonts w:ascii="Times New Roman" w:hAnsi="Times New Roman" w:cs="Times New Roman"/>
          <w:sz w:val="24"/>
          <w:szCs w:val="24"/>
          <w:shd w:val="clear" w:color="auto" w:fill="FFFFFF"/>
        </w:rPr>
        <w:t>pendidikan</w:t>
      </w:r>
      <w:proofErr w:type="spellEnd"/>
      <w:r w:rsidR="00B21BD6" w:rsidRPr="0060011B">
        <w:rPr>
          <w:rFonts w:ascii="Times New Roman" w:hAnsi="Times New Roman" w:cs="Times New Roman"/>
          <w:sz w:val="24"/>
          <w:szCs w:val="24"/>
          <w:shd w:val="clear" w:color="auto" w:fill="FFFFFF"/>
        </w:rPr>
        <w:t xml:space="preserve"> AUD</w:t>
      </w:r>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dilaksanakan</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untuk</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m</w:t>
      </w:r>
      <w:r w:rsidR="00B21BD6" w:rsidRPr="0060011B">
        <w:rPr>
          <w:rFonts w:ascii="Times New Roman" w:hAnsi="Times New Roman" w:cs="Times New Roman"/>
          <w:sz w:val="24"/>
          <w:szCs w:val="24"/>
          <w:shd w:val="clear" w:color="auto" w:fill="FFFFFF"/>
        </w:rPr>
        <w:t>encapai</w:t>
      </w:r>
      <w:proofErr w:type="spellEnd"/>
      <w:r w:rsidR="00B21BD6" w:rsidRPr="0060011B">
        <w:rPr>
          <w:rFonts w:ascii="Times New Roman" w:hAnsi="Times New Roman" w:cs="Times New Roman"/>
          <w:sz w:val="24"/>
          <w:szCs w:val="24"/>
          <w:shd w:val="clear" w:color="auto" w:fill="FFFFFF"/>
        </w:rPr>
        <w:t xml:space="preserve"> </w:t>
      </w:r>
      <w:proofErr w:type="spellStart"/>
      <w:r w:rsidR="00B21BD6" w:rsidRPr="0060011B">
        <w:rPr>
          <w:rFonts w:ascii="Times New Roman" w:hAnsi="Times New Roman" w:cs="Times New Roman"/>
          <w:sz w:val="24"/>
          <w:szCs w:val="24"/>
          <w:shd w:val="clear" w:color="auto" w:fill="FFFFFF"/>
        </w:rPr>
        <w:t>tujuan</w:t>
      </w:r>
      <w:proofErr w:type="spellEnd"/>
      <w:r w:rsidR="00B21BD6" w:rsidRPr="0060011B">
        <w:rPr>
          <w:rFonts w:ascii="Times New Roman" w:hAnsi="Times New Roman" w:cs="Times New Roman"/>
          <w:sz w:val="24"/>
          <w:szCs w:val="24"/>
          <w:shd w:val="clear" w:color="auto" w:fill="FFFFFF"/>
        </w:rPr>
        <w:t xml:space="preserve"> </w:t>
      </w:r>
      <w:proofErr w:type="spellStart"/>
      <w:r w:rsidR="00B21BD6" w:rsidRPr="0060011B">
        <w:rPr>
          <w:rFonts w:ascii="Times New Roman" w:hAnsi="Times New Roman" w:cs="Times New Roman"/>
          <w:sz w:val="24"/>
          <w:szCs w:val="24"/>
          <w:shd w:val="clear" w:color="auto" w:fill="FFFFFF"/>
        </w:rPr>
        <w:t>pendidikan</w:t>
      </w:r>
      <w:proofErr w:type="spellEnd"/>
      <w:r w:rsidR="00B21BD6" w:rsidRPr="0060011B">
        <w:rPr>
          <w:rFonts w:ascii="Times New Roman" w:hAnsi="Times New Roman" w:cs="Times New Roman"/>
          <w:sz w:val="24"/>
          <w:szCs w:val="24"/>
          <w:shd w:val="clear" w:color="auto" w:fill="FFFFFF"/>
        </w:rPr>
        <w:t xml:space="preserve"> </w:t>
      </w:r>
      <w:r w:rsidR="000B61B4" w:rsidRPr="0060011B">
        <w:rPr>
          <w:rFonts w:ascii="Times New Roman" w:hAnsi="Times New Roman" w:cs="Times New Roman"/>
          <w:sz w:val="24"/>
          <w:szCs w:val="24"/>
          <w:shd w:val="clear" w:color="auto" w:fill="FFFFFF"/>
        </w:rPr>
        <w:t>yang</w:t>
      </w:r>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efektif</w:t>
      </w:r>
      <w:proofErr w:type="spellEnd"/>
      <w:r w:rsidRPr="0060011B">
        <w:rPr>
          <w:rFonts w:ascii="Times New Roman" w:hAnsi="Times New Roman" w:cs="Times New Roman"/>
          <w:sz w:val="24"/>
          <w:szCs w:val="24"/>
          <w:shd w:val="clear" w:color="auto" w:fill="FFFFFF"/>
        </w:rPr>
        <w:t xml:space="preserve"> </w:t>
      </w:r>
      <w:r w:rsidR="00AB6D6B" w:rsidRPr="0060011B">
        <w:rPr>
          <w:rFonts w:ascii="Times New Roman" w:hAnsi="Times New Roman" w:cs="Times New Roman"/>
          <w:sz w:val="24"/>
          <w:szCs w:val="24"/>
          <w:shd w:val="clear" w:color="auto" w:fill="FFFFFF"/>
        </w:rPr>
        <w:t>dan</w:t>
      </w:r>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efisien</w:t>
      </w:r>
      <w:proofErr w:type="spellEnd"/>
      <w:r w:rsidRPr="0060011B">
        <w:rPr>
          <w:rFonts w:ascii="Times New Roman" w:hAnsi="Times New Roman" w:cs="Times New Roman"/>
          <w:sz w:val="24"/>
          <w:szCs w:val="24"/>
          <w:shd w:val="clear" w:color="auto" w:fill="FFFFFF"/>
        </w:rPr>
        <w:t>.</w:t>
      </w:r>
    </w:p>
    <w:p w14:paraId="1515F9FE" w14:textId="77777777" w:rsidR="001D51FD" w:rsidRPr="0060011B" w:rsidRDefault="001D51FD" w:rsidP="001D51FD">
      <w:pPr>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memiliki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makna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pengelolaan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mengatur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Al-Qur’an QS. As-Sajdah: Ayat 5</w:t>
      </w:r>
    </w:p>
    <w:p w14:paraId="07244617" w14:textId="77777777" w:rsidR="007C3AED" w:rsidRPr="0060011B" w:rsidRDefault="007C3AED" w:rsidP="001D51FD">
      <w:pPr>
        <w:ind w:firstLine="360"/>
        <w:jc w:val="both"/>
        <w:rPr>
          <w:rFonts w:ascii="Times New Roman" w:hAnsi="Times New Roman" w:cs="Times New Roman"/>
          <w:sz w:val="24"/>
          <w:szCs w:val="24"/>
        </w:rPr>
      </w:pPr>
    </w:p>
    <w:p w14:paraId="15A19868" w14:textId="77777777" w:rsidR="001D51FD" w:rsidRPr="0060011B" w:rsidRDefault="001D51FD" w:rsidP="001D51FD">
      <w:pPr>
        <w:jc w:val="right"/>
        <w:rPr>
          <w:rFonts w:ascii="Times New Roman" w:hAnsi="Times New Roman" w:cs="Times New Roman"/>
          <w:sz w:val="24"/>
          <w:szCs w:val="24"/>
        </w:rPr>
      </w:pPr>
      <w:r w:rsidRPr="0060011B">
        <w:rPr>
          <w:rFonts w:ascii="Times New Roman" w:hAnsi="Times New Roman" w:cs="Times New Roman"/>
          <w:sz w:val="24"/>
          <w:szCs w:val="24"/>
        </w:rPr>
        <w:t>يُدَبِّرُالْاَمْرَمِنَالسَّمَآءِاِلَىالْاَرْضِثُمَّيَعْرُجُاِلَيْهِفِىْيَوْمٍكَانَمِقْدَارُهٗۤاَلْفَسَنَةٍمِّمَّاتَعُدُّوْنَ</w:t>
      </w:r>
    </w:p>
    <w:p w14:paraId="73607C29" w14:textId="77777777" w:rsidR="00B21BD6" w:rsidRPr="0060011B" w:rsidRDefault="00B21BD6" w:rsidP="001D51FD">
      <w:pPr>
        <w:jc w:val="right"/>
        <w:rPr>
          <w:rFonts w:ascii="Times New Roman" w:hAnsi="Times New Roman" w:cs="Times New Roman"/>
          <w:sz w:val="24"/>
          <w:szCs w:val="24"/>
        </w:rPr>
      </w:pPr>
    </w:p>
    <w:p w14:paraId="57881B71" w14:textId="77777777" w:rsidR="001D51FD" w:rsidRPr="0060011B" w:rsidRDefault="001D51FD" w:rsidP="001D51FD">
      <w:pPr>
        <w:jc w:val="both"/>
        <w:rPr>
          <w:rFonts w:ascii="Times New Roman" w:hAnsi="Times New Roman" w:cs="Times New Roman"/>
          <w:sz w:val="24"/>
          <w:szCs w:val="24"/>
        </w:rPr>
      </w:pPr>
      <w:proofErr w:type="spellStart"/>
      <w:r w:rsidRPr="0060011B">
        <w:rPr>
          <w:rFonts w:ascii="Times New Roman" w:hAnsi="Times New Roman" w:cs="Times New Roman"/>
          <w:sz w:val="24"/>
          <w:szCs w:val="24"/>
        </w:rPr>
        <w:t>Artinya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mengatur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segala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urusan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langit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bumi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kemudian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urusan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itu</w:t>
      </w:r>
      <w:proofErr w:type="spellEnd"/>
      <w:r w:rsidRPr="0060011B">
        <w:rPr>
          <w:rFonts w:ascii="Times New Roman" w:hAnsi="Times New Roman" w:cs="Times New Roman"/>
          <w:sz w:val="24"/>
          <w:szCs w:val="24"/>
        </w:rPr>
        <w:t xml:space="preserve"> naik </w:t>
      </w:r>
      <w:proofErr w:type="spellStart"/>
      <w:r w:rsidRPr="0060011B">
        <w:rPr>
          <w:rFonts w:ascii="Times New Roman" w:hAnsi="Times New Roman" w:cs="Times New Roman"/>
          <w:sz w:val="24"/>
          <w:szCs w:val="24"/>
        </w:rPr>
        <w:t>kepada</w:t>
      </w:r>
      <w:proofErr w:type="spellEnd"/>
      <w:r w:rsidRPr="0060011B">
        <w:rPr>
          <w:rFonts w:ascii="Times New Roman" w:hAnsi="Times New Roman" w:cs="Times New Roman"/>
          <w:sz w:val="24"/>
          <w:szCs w:val="24"/>
        </w:rPr>
        <w:t xml:space="preserve">-Nya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satu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hari</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kadarnya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lamanya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adalah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seribu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tahun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menurut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perhitunganmu</w:t>
      </w:r>
      <w:proofErr w:type="spellEnd"/>
      <w:r w:rsidRPr="0060011B">
        <w:rPr>
          <w:rFonts w:ascii="Times New Roman" w:hAnsi="Times New Roman" w:cs="Times New Roman"/>
          <w:sz w:val="24"/>
          <w:szCs w:val="24"/>
        </w:rPr>
        <w:t>.</w:t>
      </w:r>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{"citationItems":[{"id":"ITEM-1","itemData":{"author":[{"dropping-particle":"","family":"Departemen Agama Republik Indonesi","given":"","non-dropping-particle":"","parse-names":false,"suffix":""}],"edition":"Edisi Revi","id":"ITEM-1","issued":{"date-parts":[["1994"]]},"publisher":"PT. Kumudasmoro Grafindo","title":"Al-Quran dan Terjemahan","type":"book"},"uris":["http://www.mendeley.com/documents/?uuid=db4868c0-a7fa-4798-8782-6bdabbc60916"]}],"mendeley":{"formattedCitation":"(Departemen Agama Republik Indonesi, 1994)","plainTextFormattedCitation":"(Departemen Agama Republik Indonesi, 1994)","previouslyFormattedCitation":"(Departemen Agama Republik Indonesi, 1994)"},"properties":{"noteIndex":0},"schema":"https://github.com/citation-style-language/schema/raw/master/csl-citation.json"}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w:t>
      </w:r>
      <w:proofErr w:type="spellStart"/>
      <w:r w:rsidRPr="0060011B">
        <w:rPr>
          <w:rFonts w:ascii="Times New Roman" w:hAnsi="Times New Roman" w:cs="Times New Roman"/>
          <w:noProof/>
          <w:sz w:val="24"/>
          <w:szCs w:val="24"/>
        </w:rPr>
        <w:t>Departemen</w:t>
      </w:r>
      <w:proofErr w:type="spellEnd"/>
      <w:r w:rsidRPr="0060011B">
        <w:rPr>
          <w:rFonts w:ascii="Times New Roman" w:hAnsi="Times New Roman" w:cs="Times New Roman"/>
          <w:noProof/>
          <w:sz w:val="24"/>
          <w:szCs w:val="24"/>
        </w:rPr>
        <w:t xml:space="preserve"> Agama Republik Indonesi, 1994)</w:t>
      </w:r>
      <w:r w:rsidR="00723272" w:rsidRPr="0060011B">
        <w:rPr>
          <w:rFonts w:ascii="Times New Roman" w:hAnsi="Times New Roman" w:cs="Times New Roman"/>
          <w:sz w:val="24"/>
          <w:szCs w:val="24"/>
        </w:rPr>
        <w:fldChar w:fldCharType="end"/>
      </w:r>
    </w:p>
    <w:p w14:paraId="1B91A348" w14:textId="77777777" w:rsidR="001D51FD" w:rsidRPr="0060011B" w:rsidRDefault="00D66327" w:rsidP="001D51FD">
      <w:pPr>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Penjelasan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ayat</w:t>
      </w:r>
      <w:proofErr w:type="spellEnd"/>
      <w:r w:rsidRPr="0060011B">
        <w:rPr>
          <w:rFonts w:ascii="Times New Roman" w:hAnsi="Times New Roman" w:cs="Times New Roman"/>
          <w:sz w:val="24"/>
          <w:szCs w:val="24"/>
        </w:rPr>
        <w:t xml:space="preserve"> di </w:t>
      </w:r>
      <w:proofErr w:type="spellStart"/>
      <w:r w:rsidRPr="0060011B">
        <w:rPr>
          <w:rFonts w:ascii="Times New Roman" w:hAnsi="Times New Roman" w:cs="Times New Roman"/>
          <w:sz w:val="24"/>
          <w:szCs w:val="24"/>
        </w:rPr>
        <w:t>atas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001D51FD" w:rsidRPr="0060011B">
        <w:rPr>
          <w:rFonts w:ascii="Times New Roman" w:hAnsi="Times New Roman" w:cs="Times New Roman"/>
          <w:sz w:val="24"/>
          <w:szCs w:val="24"/>
        </w:rPr>
        <w:t xml:space="preserve"> </w:t>
      </w:r>
      <w:r w:rsidR="00FB5824" w:rsidRPr="0060011B">
        <w:rPr>
          <w:rFonts w:ascii="Times New Roman" w:hAnsi="Times New Roman" w:cs="Times New Roman"/>
          <w:sz w:val="24"/>
          <w:szCs w:val="24"/>
        </w:rPr>
        <w:t>“</w:t>
      </w:r>
      <w:r w:rsidR="001D51FD" w:rsidRPr="0060011B">
        <w:rPr>
          <w:rFonts w:ascii="Times New Roman" w:hAnsi="Times New Roman" w:cs="Times New Roman"/>
          <w:sz w:val="24"/>
          <w:szCs w:val="24"/>
        </w:rPr>
        <w:t xml:space="preserve">Allah SWT </w:t>
      </w:r>
      <w:proofErr w:type="spellStart"/>
      <w:r w:rsidR="001D51FD" w:rsidRPr="0060011B">
        <w:rPr>
          <w:rFonts w:ascii="Times New Roman" w:hAnsi="Times New Roman" w:cs="Times New Roman"/>
          <w:sz w:val="24"/>
          <w:szCs w:val="24"/>
        </w:rPr>
        <w:t>adalah</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sebag</w:t>
      </w:r>
      <w:r w:rsidR="00FB5824" w:rsidRPr="0060011B">
        <w:rPr>
          <w:rFonts w:ascii="Times New Roman" w:hAnsi="Times New Roman" w:cs="Times New Roman"/>
          <w:sz w:val="24"/>
          <w:szCs w:val="24"/>
        </w:rPr>
        <w:t>ai</w:t>
      </w:r>
      <w:proofErr w:type="spellEnd"/>
      <w:r w:rsidR="00FB5824" w:rsidRPr="0060011B">
        <w:rPr>
          <w:rFonts w:ascii="Times New Roman" w:hAnsi="Times New Roman" w:cs="Times New Roman"/>
          <w:sz w:val="24"/>
          <w:szCs w:val="24"/>
        </w:rPr>
        <w:t xml:space="preserve"> </w:t>
      </w:r>
      <w:proofErr w:type="spellStart"/>
      <w:r w:rsidR="00FB5824" w:rsidRPr="0060011B">
        <w:rPr>
          <w:rFonts w:ascii="Times New Roman" w:hAnsi="Times New Roman" w:cs="Times New Roman"/>
          <w:sz w:val="24"/>
          <w:szCs w:val="24"/>
        </w:rPr>
        <w:t>pengatur</w:t>
      </w:r>
      <w:proofErr w:type="spellEnd"/>
      <w:r w:rsidR="00FB5824" w:rsidRPr="0060011B">
        <w:rPr>
          <w:rFonts w:ascii="Times New Roman" w:hAnsi="Times New Roman" w:cs="Times New Roman"/>
          <w:sz w:val="24"/>
          <w:szCs w:val="24"/>
        </w:rPr>
        <w:t xml:space="preserve"> </w:t>
      </w:r>
      <w:proofErr w:type="spellStart"/>
      <w:r w:rsidR="00FB5824" w:rsidRPr="0060011B">
        <w:rPr>
          <w:rFonts w:ascii="Times New Roman" w:hAnsi="Times New Roman" w:cs="Times New Roman"/>
          <w:sz w:val="24"/>
          <w:szCs w:val="24"/>
        </w:rPr>
        <w:t>alam</w:t>
      </w:r>
      <w:proofErr w:type="spellEnd"/>
      <w:r w:rsidR="00FB5824"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Teraturnya</w:t>
      </w:r>
      <w:proofErr w:type="spellEnd"/>
      <w:r w:rsidR="00FB5824" w:rsidRPr="0060011B">
        <w:rPr>
          <w:rFonts w:ascii="Times New Roman" w:hAnsi="Times New Roman" w:cs="Times New Roman"/>
          <w:sz w:val="24"/>
          <w:szCs w:val="24"/>
        </w:rPr>
        <w:t xml:space="preserve"> </w:t>
      </w:r>
      <w:proofErr w:type="spellStart"/>
      <w:r w:rsidR="00FB5824" w:rsidRPr="0060011B">
        <w:rPr>
          <w:rFonts w:ascii="Times New Roman" w:hAnsi="Times New Roman" w:cs="Times New Roman"/>
          <w:sz w:val="24"/>
          <w:szCs w:val="24"/>
        </w:rPr>
        <w:t>alam</w:t>
      </w:r>
      <w:proofErr w:type="spellEnd"/>
      <w:r w:rsidR="00FB5824" w:rsidRPr="0060011B">
        <w:rPr>
          <w:rFonts w:ascii="Times New Roman" w:hAnsi="Times New Roman" w:cs="Times New Roman"/>
          <w:sz w:val="24"/>
          <w:szCs w:val="24"/>
        </w:rPr>
        <w:t xml:space="preserve"> </w:t>
      </w:r>
      <w:proofErr w:type="spellStart"/>
      <w:r w:rsidR="00FB5824" w:rsidRPr="0060011B">
        <w:rPr>
          <w:rFonts w:ascii="Times New Roman" w:hAnsi="Times New Roman" w:cs="Times New Roman"/>
          <w:sz w:val="24"/>
          <w:szCs w:val="24"/>
        </w:rPr>
        <w:t>semesta</w:t>
      </w:r>
      <w:proofErr w:type="spellEnd"/>
      <w:r w:rsidR="00FB5824" w:rsidRPr="0060011B">
        <w:rPr>
          <w:rFonts w:ascii="Times New Roman" w:hAnsi="Times New Roman" w:cs="Times New Roman"/>
          <w:sz w:val="24"/>
          <w:szCs w:val="24"/>
        </w:rPr>
        <w:t xml:space="preserve"> </w:t>
      </w:r>
      <w:proofErr w:type="spellStart"/>
      <w:r w:rsidR="00FB5824" w:rsidRPr="0060011B">
        <w:rPr>
          <w:rFonts w:ascii="Times New Roman" w:hAnsi="Times New Roman" w:cs="Times New Roman"/>
          <w:sz w:val="24"/>
          <w:szCs w:val="24"/>
        </w:rPr>
        <w:t>adalah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tanda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kebesaran</w:t>
      </w:r>
      <w:proofErr w:type="spellEnd"/>
      <w:r w:rsidRPr="0060011B">
        <w:rPr>
          <w:rFonts w:ascii="Times New Roman" w:hAnsi="Times New Roman" w:cs="Times New Roman"/>
          <w:sz w:val="24"/>
          <w:szCs w:val="24"/>
        </w:rPr>
        <w:t xml:space="preserve"> ALLAH SWT </w:t>
      </w:r>
      <w:proofErr w:type="spellStart"/>
      <w:r w:rsidR="00FB5824" w:rsidRPr="0060011B">
        <w:rPr>
          <w:rFonts w:ascii="Times New Roman" w:hAnsi="Times New Roman" w:cs="Times New Roman"/>
          <w:sz w:val="24"/>
          <w:szCs w:val="24"/>
        </w:rPr>
        <w:t>dalam</w:t>
      </w:r>
      <w:proofErr w:type="spellEnd"/>
      <w:r w:rsidR="00FB5824" w:rsidRPr="0060011B">
        <w:rPr>
          <w:rFonts w:ascii="Times New Roman" w:hAnsi="Times New Roman" w:cs="Times New Roman"/>
          <w:sz w:val="24"/>
          <w:szCs w:val="24"/>
        </w:rPr>
        <w:t xml:space="preserve"> </w:t>
      </w:r>
      <w:proofErr w:type="spellStart"/>
      <w:r w:rsidR="00FB5824" w:rsidRPr="0060011B">
        <w:rPr>
          <w:rFonts w:ascii="Times New Roman" w:hAnsi="Times New Roman" w:cs="Times New Roman"/>
          <w:sz w:val="24"/>
          <w:szCs w:val="24"/>
        </w:rPr>
        <w:t>mengelolah</w:t>
      </w:r>
      <w:proofErr w:type="spellEnd"/>
      <w:r w:rsidR="00FB5824" w:rsidRPr="0060011B">
        <w:rPr>
          <w:rFonts w:ascii="Times New Roman" w:hAnsi="Times New Roman" w:cs="Times New Roman"/>
          <w:sz w:val="24"/>
          <w:szCs w:val="24"/>
        </w:rPr>
        <w:t xml:space="preserve"> </w:t>
      </w:r>
      <w:proofErr w:type="spellStart"/>
      <w:r w:rsidR="00C31280" w:rsidRPr="0060011B">
        <w:rPr>
          <w:rFonts w:ascii="Times New Roman" w:hAnsi="Times New Roman" w:cs="Times New Roman"/>
          <w:sz w:val="24"/>
          <w:szCs w:val="24"/>
        </w:rPr>
        <w:t>bumi</w:t>
      </w:r>
      <w:proofErr w:type="spellEnd"/>
      <w:r w:rsidR="00FB5824" w:rsidRPr="0060011B">
        <w:rPr>
          <w:rFonts w:ascii="Times New Roman" w:hAnsi="Times New Roman" w:cs="Times New Roman"/>
          <w:sz w:val="24"/>
          <w:szCs w:val="24"/>
        </w:rPr>
        <w:t xml:space="preserve"> dan </w:t>
      </w:r>
      <w:proofErr w:type="spellStart"/>
      <w:r w:rsidR="00FB5824" w:rsidRPr="0060011B">
        <w:rPr>
          <w:rFonts w:ascii="Times New Roman" w:hAnsi="Times New Roman" w:cs="Times New Roman"/>
          <w:sz w:val="24"/>
          <w:szCs w:val="24"/>
        </w:rPr>
        <w:t>seisinya</w:t>
      </w:r>
      <w:proofErr w:type="spellEnd"/>
      <w:r w:rsidR="001D51FD" w:rsidRPr="0060011B">
        <w:rPr>
          <w:rFonts w:ascii="Times New Roman" w:hAnsi="Times New Roman" w:cs="Times New Roman"/>
          <w:sz w:val="24"/>
          <w:szCs w:val="24"/>
        </w:rPr>
        <w:t>.</w:t>
      </w:r>
      <w:r w:rsidR="00C31280" w:rsidRPr="0060011B">
        <w:rPr>
          <w:rFonts w:ascii="Times New Roman" w:hAnsi="Times New Roman" w:cs="Times New Roman"/>
          <w:sz w:val="24"/>
          <w:szCs w:val="24"/>
        </w:rPr>
        <w:t xml:space="preserve"> Allah </w:t>
      </w:r>
      <w:proofErr w:type="spellStart"/>
      <w:r w:rsidR="00C31280" w:rsidRPr="0060011B">
        <w:rPr>
          <w:rFonts w:ascii="Times New Roman" w:hAnsi="Times New Roman" w:cs="Times New Roman"/>
          <w:sz w:val="24"/>
          <w:szCs w:val="24"/>
        </w:rPr>
        <w:t>jadikan</w:t>
      </w:r>
      <w:proofErr w:type="spellEnd"/>
      <w:r w:rsidR="00C31280" w:rsidRPr="0060011B">
        <w:rPr>
          <w:rFonts w:ascii="Times New Roman" w:hAnsi="Times New Roman" w:cs="Times New Roman"/>
          <w:sz w:val="24"/>
          <w:szCs w:val="24"/>
        </w:rPr>
        <w:t xml:space="preserve"> </w:t>
      </w:r>
      <w:proofErr w:type="spellStart"/>
      <w:r w:rsidR="00C31280" w:rsidRPr="0060011B">
        <w:rPr>
          <w:rFonts w:ascii="Times New Roman" w:hAnsi="Times New Roman" w:cs="Times New Roman"/>
          <w:sz w:val="24"/>
          <w:szCs w:val="24"/>
        </w:rPr>
        <w:t>manusia</w:t>
      </w:r>
      <w:proofErr w:type="spellEnd"/>
      <w:r w:rsidR="00C31280" w:rsidRPr="0060011B">
        <w:rPr>
          <w:rFonts w:ascii="Times New Roman" w:hAnsi="Times New Roman" w:cs="Times New Roman"/>
          <w:sz w:val="24"/>
          <w:szCs w:val="24"/>
        </w:rPr>
        <w:t xml:space="preserve"> </w:t>
      </w:r>
      <w:proofErr w:type="spellStart"/>
      <w:r w:rsidR="00C31280" w:rsidRPr="0060011B">
        <w:rPr>
          <w:rFonts w:ascii="Times New Roman" w:hAnsi="Times New Roman" w:cs="Times New Roman"/>
          <w:sz w:val="24"/>
          <w:szCs w:val="24"/>
        </w:rPr>
        <w:t>sebagai</w:t>
      </w:r>
      <w:proofErr w:type="spellEnd"/>
      <w:r w:rsidR="00C31280" w:rsidRPr="0060011B">
        <w:rPr>
          <w:rFonts w:ascii="Times New Roman" w:hAnsi="Times New Roman" w:cs="Times New Roman"/>
          <w:sz w:val="24"/>
          <w:szCs w:val="24"/>
        </w:rPr>
        <w:t xml:space="preserve"> khalifah di </w:t>
      </w:r>
      <w:proofErr w:type="spellStart"/>
      <w:r w:rsidR="00C31280" w:rsidRPr="0060011B">
        <w:rPr>
          <w:rFonts w:ascii="Times New Roman" w:hAnsi="Times New Roman" w:cs="Times New Roman"/>
          <w:sz w:val="24"/>
          <w:szCs w:val="24"/>
        </w:rPr>
        <w:t>muka</w:t>
      </w:r>
      <w:proofErr w:type="spellEnd"/>
      <w:r w:rsidR="00C31280" w:rsidRPr="0060011B">
        <w:rPr>
          <w:rFonts w:ascii="Times New Roman" w:hAnsi="Times New Roman" w:cs="Times New Roman"/>
          <w:sz w:val="24"/>
          <w:szCs w:val="24"/>
        </w:rPr>
        <w:t xml:space="preserve"> </w:t>
      </w:r>
      <w:proofErr w:type="spellStart"/>
      <w:r w:rsidR="00C31280" w:rsidRPr="0060011B">
        <w:rPr>
          <w:rFonts w:ascii="Times New Roman" w:hAnsi="Times New Roman" w:cs="Times New Roman"/>
          <w:sz w:val="24"/>
          <w:szCs w:val="24"/>
        </w:rPr>
        <w:t>bumi</w:t>
      </w:r>
      <w:proofErr w:type="spellEnd"/>
      <w:r w:rsidR="00C31280" w:rsidRPr="0060011B">
        <w:rPr>
          <w:rFonts w:ascii="Times New Roman" w:hAnsi="Times New Roman" w:cs="Times New Roman"/>
          <w:sz w:val="24"/>
          <w:szCs w:val="24"/>
        </w:rPr>
        <w:t xml:space="preserve"> </w:t>
      </w:r>
      <w:proofErr w:type="spellStart"/>
      <w:r w:rsidR="00C31280" w:rsidRPr="0060011B">
        <w:rPr>
          <w:rFonts w:ascii="Times New Roman" w:hAnsi="Times New Roman" w:cs="Times New Roman"/>
          <w:sz w:val="24"/>
          <w:szCs w:val="24"/>
        </w:rPr>
        <w:t>ini</w:t>
      </w:r>
      <w:proofErr w:type="spellEnd"/>
      <w:r w:rsidR="00C31280"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maka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dia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harus</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mengatur</w:t>
      </w:r>
      <w:proofErr w:type="spellEnd"/>
      <w:r w:rsidR="001D51FD" w:rsidRPr="0060011B">
        <w:rPr>
          <w:rFonts w:ascii="Times New Roman" w:hAnsi="Times New Roman" w:cs="Times New Roman"/>
          <w:sz w:val="24"/>
          <w:szCs w:val="24"/>
        </w:rPr>
        <w:t xml:space="preserve"> dan </w:t>
      </w:r>
      <w:proofErr w:type="spellStart"/>
      <w:r w:rsidR="001D51FD" w:rsidRPr="0060011B">
        <w:rPr>
          <w:rFonts w:ascii="Times New Roman" w:hAnsi="Times New Roman" w:cs="Times New Roman"/>
          <w:sz w:val="24"/>
          <w:szCs w:val="24"/>
        </w:rPr>
        <w:t>mengelola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bumi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dengan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sebaik-baiknya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sebagaimana</w:t>
      </w:r>
      <w:proofErr w:type="spellEnd"/>
      <w:r w:rsidR="001D51FD" w:rsidRPr="0060011B">
        <w:rPr>
          <w:rFonts w:ascii="Times New Roman" w:hAnsi="Times New Roman" w:cs="Times New Roman"/>
          <w:sz w:val="24"/>
          <w:szCs w:val="24"/>
        </w:rPr>
        <w:t xml:space="preserve"> Allah </w:t>
      </w:r>
      <w:proofErr w:type="spellStart"/>
      <w:r w:rsidR="001D51FD" w:rsidRPr="0060011B">
        <w:rPr>
          <w:rFonts w:ascii="Times New Roman" w:hAnsi="Times New Roman" w:cs="Times New Roman"/>
          <w:sz w:val="24"/>
          <w:szCs w:val="24"/>
        </w:rPr>
        <w:t>mengatur</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muka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bumi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sebagai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tempat</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manusia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melangsungkan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kehidupan</w:t>
      </w:r>
      <w:proofErr w:type="spellEnd"/>
      <w:r w:rsidR="001D51FD" w:rsidRPr="0060011B">
        <w:rPr>
          <w:rFonts w:ascii="Times New Roman" w:hAnsi="Times New Roman" w:cs="Times New Roman"/>
          <w:sz w:val="24"/>
          <w:szCs w:val="24"/>
        </w:rPr>
        <w:t>.</w:t>
      </w:r>
    </w:p>
    <w:p w14:paraId="3D31C3D8" w14:textId="77777777" w:rsidR="001D51FD" w:rsidRPr="0060011B" w:rsidRDefault="001D51FD" w:rsidP="001D51FD">
      <w:pPr>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Ernawati</w:t>
      </w:r>
      <w:proofErr w:type="spellEnd"/>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{"citationItems":[{"id":"ITEM-1","itemData":{"DOI":"10.22515/bg.v1i2.467","ISSN":"2527-8096","abstract":"The main problem in this study was the increased number of students who enrolled education in Raudhatul Athfal (RA) was not corresponded to the improved quality of institution management. This study aims to obtain the description of education management quality in RA and to construct its management quality. The quality is perceived from the stakeholders perception, needs, and wants. This study is a quantitative one. The data collection used questionnaire which is developed based on the standard of early childhood education, known as PAUD, in the Regulation of Minister of Education and Culture No. 137 of 2014 and was performed on 7 RA/BA in Kartasura, Sukoharjo, which have the establishments operating licenses. The research result showed that, 1) the implemented RA management referred to PAUD standard in the regulation. The quality problem was found in the quality of educators and educational staff, as well as facilities and infrastructures; 2) the construction of RA management quality was consistent with PAUD standard in the regulation and it was inseparable from the institutions ability to perform strategic and quality management.Problem utama dalam penelitian ini adalah peningkatan jumlah siswa yang mengikuti pendidikan di Raudhatul Athfal kurang diimbangi peningkatan mutu pengelolaan lembaga Raudhatul Athfal. Penelitian ini bertujuan untuk memperoleh gambaran mutu penyelenggaraan pendidikan Raudhatul Athfal dan mengkonstruksi mutu penyelenggaraan Raudhatul Athfal. Mutu dilihat dari persepsi stakeholder, dan kebutuhan serta kemauan stakeholder. Penelitian ini merupakan penelitian kuantitatif. Pengambilan data menggunakan angket yang dikembangkan berdasarkan standar PAUD yang tercantum dalam Permendikbud Nomer 137 tahun 2014 dan dilakukan pada 7 RA/BA di wilayah Kartasura, Sukoharjo yang telah memiliki ijin operasional pendirian. Hasil penelitian menunjukkan bahwa, 1) penyelenggaraan RA yang telah dilakukan mengacu pada standar PAUD dalam Permendikbud Nomer 137 Tahun 2014. Permasalahan mutu terletak pada mutu pendidik dan tenaga kependidikan serta sarana prasarana; 2) konstruksi mutu penyelenggaraan RA adalah penyelenggaraan RA sesuai dengan standar PAUD dalam Permendikbud Nomer 137 Tahun 2014 dan mutu penyelenggaraan RA tidak terlepas dari kemampuan lembaga melakukan manajemen strategik dan manajemen mutu.","author":[{"dropping-particle":"","family":"Ernawati","given":"Fetty","non-dropping-particle":"","parse-names":false,"suffix":""}],"container-title":"BUANA GENDER : Jurnal Studi Gender dan Anak","id":"ITEM-1","issue":"2","issued":{"date-parts":[["2016","12","30"]]},"page":"165","publisher":"IAIN Surakarta","title":"Konstruksi Mutu Penyelenggaraan Pendidikan Raudhatul Athfal di Kartasura","type":"article-journal","volume":"1"},"suppress-author":1,"uris":["http://www.mendeley.com/documents/?uuid=d1c994d3-dcd7-3194-9b0c-915d0ad3ee87"]}],"mendeley":{"formattedCitation":"(2016)","plainTextFormattedCitation":"(2016)","previouslyFormattedCitation":"(2016)"},"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(2016)</w:t>
      </w:r>
      <w:r w:rsidR="00723272" w:rsidRPr="0060011B">
        <w:rPr>
          <w:rFonts w:ascii="Times New Roman" w:hAnsi="Times New Roman" w:cs="Times New Roman"/>
          <w:sz w:val="24"/>
          <w:szCs w:val="24"/>
        </w:rPr>
        <w:fldChar w:fldCharType="end"/>
      </w:r>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berjudul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Konstruksi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penyelenggaraan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pendidikan</w:t>
      </w:r>
      <w:proofErr w:type="spellEnd"/>
      <w:r w:rsidRPr="0060011B">
        <w:rPr>
          <w:rFonts w:ascii="Times New Roman" w:hAnsi="Times New Roman" w:cs="Times New Roman"/>
          <w:sz w:val="24"/>
          <w:szCs w:val="24"/>
        </w:rPr>
        <w:t xml:space="preserve"> </w:t>
      </w:r>
      <w:r w:rsidR="00FB5824" w:rsidRPr="0060011B">
        <w:rPr>
          <w:rFonts w:ascii="Times New Roman" w:hAnsi="Times New Roman" w:cs="Times New Roman"/>
          <w:sz w:val="24"/>
          <w:szCs w:val="24"/>
        </w:rPr>
        <w:t>RA</w:t>
      </w:r>
      <w:r w:rsidRPr="0060011B">
        <w:rPr>
          <w:rFonts w:ascii="Times New Roman" w:hAnsi="Times New Roman" w:cs="Times New Roman"/>
          <w:sz w:val="24"/>
          <w:szCs w:val="24"/>
        </w:rPr>
        <w:t xml:space="preserve"> di Surakarta pada </w:t>
      </w:r>
      <w:proofErr w:type="spellStart"/>
      <w:r w:rsidRPr="0060011B">
        <w:rPr>
          <w:rFonts w:ascii="Times New Roman" w:hAnsi="Times New Roman" w:cs="Times New Roman"/>
          <w:sz w:val="24"/>
          <w:szCs w:val="24"/>
        </w:rPr>
        <w:t>jurnal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Buana</w:t>
      </w:r>
      <w:proofErr w:type="spellEnd"/>
      <w:r w:rsidRPr="0060011B">
        <w:rPr>
          <w:rFonts w:ascii="Times New Roman" w:hAnsi="Times New Roman" w:cs="Times New Roman"/>
          <w:sz w:val="24"/>
          <w:szCs w:val="24"/>
        </w:rPr>
        <w:t xml:space="preserve"> Gender Vol 1 No. 2 </w:t>
      </w:r>
      <w:proofErr w:type="spellStart"/>
      <w:r w:rsidRPr="0060011B">
        <w:rPr>
          <w:rFonts w:ascii="Times New Roman" w:hAnsi="Times New Roman" w:cs="Times New Roman"/>
          <w:sz w:val="24"/>
          <w:szCs w:val="24"/>
        </w:rPr>
        <w:t>juli</w:t>
      </w:r>
      <w:proofErr w:type="spellEnd"/>
      <w:r w:rsidRPr="0060011B">
        <w:rPr>
          <w:rFonts w:ascii="Times New Roman" w:hAnsi="Times New Roman" w:cs="Times New Roman"/>
          <w:sz w:val="24"/>
          <w:szCs w:val="24"/>
        </w:rPr>
        <w:t xml:space="preserve"> – Des 2016 </w:t>
      </w:r>
      <w:proofErr w:type="spellStart"/>
      <w:r w:rsidRPr="0060011B">
        <w:rPr>
          <w:rFonts w:ascii="Times New Roman" w:hAnsi="Times New Roman" w:cs="Times New Roman"/>
          <w:sz w:val="24"/>
          <w:szCs w:val="24"/>
        </w:rPr>
        <w:t>ditemukan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hasil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konstruksi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penyelenggaraan</w:t>
      </w:r>
      <w:proofErr w:type="spellEnd"/>
      <w:r w:rsidRPr="0060011B">
        <w:rPr>
          <w:rFonts w:ascii="Times New Roman" w:hAnsi="Times New Roman" w:cs="Times New Roman"/>
          <w:sz w:val="24"/>
          <w:szCs w:val="24"/>
        </w:rPr>
        <w:t xml:space="preserve"> RA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mengacu</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Nasional PAUD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permasalahan</w:t>
      </w:r>
      <w:proofErr w:type="spellEnd"/>
      <w:r w:rsidRPr="0060011B">
        <w:rPr>
          <w:rFonts w:ascii="Times New Roman" w:hAnsi="Times New Roman" w:cs="Times New Roman"/>
          <w:sz w:val="24"/>
          <w:szCs w:val="24"/>
        </w:rPr>
        <w:t xml:space="preserve"> </w:t>
      </w:r>
      <w:proofErr w:type="spellStart"/>
      <w:r w:rsidR="00FB5824" w:rsidRPr="0060011B">
        <w:rPr>
          <w:rFonts w:ascii="Times New Roman" w:hAnsi="Times New Roman" w:cs="Times New Roman"/>
          <w:sz w:val="24"/>
          <w:szCs w:val="24"/>
        </w:rPr>
        <w:t>tampak</w:t>
      </w:r>
      <w:proofErr w:type="spellEnd"/>
      <w:r w:rsidR="00FB5824" w:rsidRPr="0060011B">
        <w:rPr>
          <w:rFonts w:ascii="Times New Roman" w:hAnsi="Times New Roman" w:cs="Times New Roman"/>
          <w:sz w:val="24"/>
          <w:szCs w:val="24"/>
        </w:rPr>
        <w:t xml:space="preserve"> pada</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r w:rsidR="00FB5824" w:rsidRPr="0060011B">
        <w:rPr>
          <w:rFonts w:ascii="Times New Roman" w:hAnsi="Times New Roman" w:cs="Times New Roman"/>
          <w:sz w:val="24"/>
          <w:szCs w:val="24"/>
        </w:rPr>
        <w:t>PTK</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serta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sarana</w:t>
      </w:r>
      <w:r w:rsidR="00FB5824" w:rsidRPr="0060011B">
        <w:rPr>
          <w:rFonts w:ascii="Times New Roman" w:hAnsi="Times New Roman" w:cs="Times New Roman"/>
          <w:sz w:val="24"/>
          <w:szCs w:val="24"/>
        </w:rPr>
        <w:t>a</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prasarana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Berkelanjutan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Ratih</w:t>
      </w:r>
      <w:proofErr w:type="spellEnd"/>
      <w:r w:rsidRPr="0060011B">
        <w:rPr>
          <w:rFonts w:ascii="Times New Roman" w:hAnsi="Times New Roman" w:cs="Times New Roman"/>
          <w:sz w:val="24"/>
          <w:szCs w:val="24"/>
        </w:rPr>
        <w:t xml:space="preserve"> Permata Sari </w:t>
      </w:r>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{"citationItems":[{"id":"ITEM-1","itemData":{"URL":"http://ejournal.alqolam.ac.id/index.php/jurnaltinta/article/view/159","abstract":"Penelitian ini bertujuan untuk mendeskripsikan Dampak Akreditasi Terhadap Mutu PAUD di KB Al Amin Desa Sumber Bendo Kecamatan Bantur Kabupaten Malang. Pendekatan penelitian ini menggunakan penelitian kualitatif dengan metode survei. Hasil peneliti meningkatnya pemberdayaan dan pengembangan kinerja warga sekolah dan meningkatkan kualitas sekolah untuk mendapatkan dukungan dan perhatian dari pemerintah, masyarakat maupun sektor swasta dalam hal moral, dana, tenaga dan profesionalisme.","accessed":{"date-parts":[["2021","4","9"]]},"author":[{"dropping-particle":"","family":"Sari","given":"Ratih Permata","non-dropping-particle":"","parse-names":false,"suffix":""}],"container-title":"Jurnal Tinta","id":"ITEM-1","issued":{"date-parts":[["2019"]]},"page":"117-133","title":"Dampak Akreditasi Terhadap Mutu PAUD di KB Al Amin Desa Sumber Bendo Kecamatan Bantur Kabupaten Malang | Jurnal Tinta","type":"webpage"},"suppress-author":1,"uris":["http://www.mendeley.com/documents/?uuid=15704378-3195-3640-81a7-0f5486073900"]}],"mendeley":{"formattedCitation":"(2019)","plainTextFormattedCitation":"(2019)","previouslyFormattedCitation":"(2019)"},"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(2019)</w:t>
      </w:r>
      <w:r w:rsidR="00723272" w:rsidRPr="0060011B">
        <w:rPr>
          <w:rFonts w:ascii="Times New Roman" w:hAnsi="Times New Roman" w:cs="Times New Roman"/>
          <w:sz w:val="24"/>
          <w:szCs w:val="24"/>
        </w:rPr>
        <w:fldChar w:fldCharType="end"/>
      </w:r>
      <w:r w:rsidR="00FB5824" w:rsidRPr="0060011B">
        <w:rPr>
          <w:rFonts w:ascii="Times New Roman" w:hAnsi="Times New Roman" w:cs="Times New Roman"/>
          <w:sz w:val="24"/>
          <w:szCs w:val="24"/>
        </w:rPr>
        <w:t xml:space="preserve"> </w:t>
      </w:r>
      <w:proofErr w:type="spellStart"/>
      <w:r w:rsidR="004A7823" w:rsidRPr="0060011B">
        <w:rPr>
          <w:rFonts w:ascii="Times New Roman" w:hAnsi="Times New Roman" w:cs="Times New Roman"/>
          <w:sz w:val="24"/>
          <w:szCs w:val="24"/>
        </w:rPr>
        <w:t>dengan</w:t>
      </w:r>
      <w:proofErr w:type="spellEnd"/>
      <w:r w:rsidR="004A7823" w:rsidRPr="0060011B">
        <w:rPr>
          <w:rFonts w:ascii="Times New Roman" w:hAnsi="Times New Roman" w:cs="Times New Roman"/>
          <w:sz w:val="24"/>
          <w:szCs w:val="24"/>
        </w:rPr>
        <w:t xml:space="preserve"> </w:t>
      </w:r>
      <w:proofErr w:type="spellStart"/>
      <w:r w:rsidR="004A7823" w:rsidRPr="0060011B">
        <w:rPr>
          <w:rFonts w:ascii="Times New Roman" w:hAnsi="Times New Roman" w:cs="Times New Roman"/>
          <w:sz w:val="24"/>
          <w:szCs w:val="24"/>
        </w:rPr>
        <w:t>judul</w:t>
      </w:r>
      <w:proofErr w:type="spellEnd"/>
      <w:r w:rsidR="004A7823" w:rsidRPr="0060011B">
        <w:rPr>
          <w:rFonts w:ascii="Times New Roman" w:hAnsi="Times New Roman" w:cs="Times New Roman"/>
          <w:sz w:val="24"/>
          <w:szCs w:val="24"/>
        </w:rPr>
        <w:t xml:space="preserve"> </w:t>
      </w:r>
      <w:proofErr w:type="spellStart"/>
      <w:r w:rsidR="004A7823" w:rsidRPr="0060011B">
        <w:rPr>
          <w:rFonts w:ascii="Times New Roman" w:hAnsi="Times New Roman" w:cs="Times New Roman"/>
          <w:sz w:val="24"/>
          <w:szCs w:val="24"/>
        </w:rPr>
        <w:t>Damp</w:t>
      </w:r>
      <w:r w:rsidRPr="0060011B">
        <w:rPr>
          <w:rFonts w:ascii="Times New Roman" w:hAnsi="Times New Roman" w:cs="Times New Roman"/>
          <w:sz w:val="24"/>
          <w:szCs w:val="24"/>
        </w:rPr>
        <w:t>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Akreditasi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terhadap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PAUD </w:t>
      </w:r>
      <w:r w:rsidR="00FB5824" w:rsidRPr="0060011B">
        <w:rPr>
          <w:rFonts w:ascii="Times New Roman" w:hAnsi="Times New Roman" w:cs="Times New Roman"/>
          <w:sz w:val="24"/>
          <w:szCs w:val="24"/>
        </w:rPr>
        <w:t>pada</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w:t>
      </w:r>
      <w:r w:rsidR="00FB5824" w:rsidRPr="0060011B">
        <w:rPr>
          <w:rFonts w:ascii="Times New Roman" w:hAnsi="Times New Roman" w:cs="Times New Roman"/>
          <w:sz w:val="24"/>
          <w:szCs w:val="24"/>
        </w:rPr>
        <w:t>elomok</w:t>
      </w:r>
      <w:proofErr w:type="spellEnd"/>
      <w:r w:rsidR="00FB5824"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w:t>
      </w:r>
      <w:r w:rsidR="00FB5824" w:rsidRPr="0060011B">
        <w:rPr>
          <w:rFonts w:ascii="Times New Roman" w:hAnsi="Times New Roman" w:cs="Times New Roman"/>
          <w:sz w:val="24"/>
          <w:szCs w:val="24"/>
        </w:rPr>
        <w:t>ermain</w:t>
      </w:r>
      <w:proofErr w:type="spellEnd"/>
      <w:r w:rsidRPr="0060011B">
        <w:rPr>
          <w:rFonts w:ascii="Times New Roman" w:hAnsi="Times New Roman" w:cs="Times New Roman"/>
          <w:sz w:val="24"/>
          <w:szCs w:val="24"/>
        </w:rPr>
        <w:t xml:space="preserve"> Al Amin </w:t>
      </w:r>
      <w:proofErr w:type="spellStart"/>
      <w:r w:rsidRPr="0060011B">
        <w:rPr>
          <w:rFonts w:ascii="Times New Roman" w:hAnsi="Times New Roman" w:cs="Times New Roman"/>
          <w:sz w:val="24"/>
          <w:szCs w:val="24"/>
        </w:rPr>
        <w:t>Desa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Sumber</w:t>
      </w:r>
      <w:proofErr w:type="spellEnd"/>
      <w:r w:rsidRPr="0060011B">
        <w:rPr>
          <w:rFonts w:ascii="Times New Roman" w:hAnsi="Times New Roman" w:cs="Times New Roman"/>
          <w:sz w:val="24"/>
          <w:szCs w:val="24"/>
        </w:rPr>
        <w:t xml:space="preserve"> </w:t>
      </w:r>
      <w:proofErr w:type="spellStart"/>
      <w:r w:rsidR="00FB5824" w:rsidRPr="0060011B">
        <w:rPr>
          <w:rFonts w:ascii="Times New Roman" w:hAnsi="Times New Roman" w:cs="Times New Roman"/>
          <w:sz w:val="24"/>
          <w:szCs w:val="24"/>
        </w:rPr>
        <w:t>bendo</w:t>
      </w:r>
      <w:proofErr w:type="spellEnd"/>
      <w:r w:rsidR="00FB5824" w:rsidRPr="0060011B">
        <w:rPr>
          <w:rFonts w:ascii="Times New Roman" w:hAnsi="Times New Roman" w:cs="Times New Roman"/>
          <w:sz w:val="24"/>
          <w:szCs w:val="24"/>
        </w:rPr>
        <w:t xml:space="preserve"> </w:t>
      </w:r>
      <w:proofErr w:type="spellStart"/>
      <w:r w:rsidR="00FB5824" w:rsidRPr="0060011B">
        <w:rPr>
          <w:rFonts w:ascii="Times New Roman" w:hAnsi="Times New Roman" w:cs="Times New Roman"/>
          <w:sz w:val="24"/>
          <w:szCs w:val="24"/>
        </w:rPr>
        <w:t>kab</w:t>
      </w:r>
      <w:proofErr w:type="spellEnd"/>
      <w:r w:rsidR="00FB5824" w:rsidRPr="0060011B">
        <w:rPr>
          <w:rFonts w:ascii="Times New Roman" w:hAnsi="Times New Roman" w:cs="Times New Roman"/>
          <w:sz w:val="24"/>
          <w:szCs w:val="24"/>
        </w:rPr>
        <w:t>. M</w:t>
      </w:r>
      <w:r w:rsidRPr="0060011B">
        <w:rPr>
          <w:rFonts w:ascii="Times New Roman" w:hAnsi="Times New Roman" w:cs="Times New Roman"/>
          <w:sz w:val="24"/>
          <w:szCs w:val="24"/>
        </w:rPr>
        <w:t xml:space="preserve">alang yang </w:t>
      </w:r>
      <w:proofErr w:type="spellStart"/>
      <w:r w:rsidRPr="0060011B">
        <w:rPr>
          <w:rFonts w:ascii="Times New Roman" w:hAnsi="Times New Roman" w:cs="Times New Roman"/>
          <w:sz w:val="24"/>
          <w:szCs w:val="24"/>
        </w:rPr>
        <w:t>ditebitkan</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jurnal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tinta</w:t>
      </w:r>
      <w:proofErr w:type="spellEnd"/>
      <w:r w:rsidRPr="0060011B">
        <w:rPr>
          <w:rFonts w:ascii="Times New Roman" w:hAnsi="Times New Roman" w:cs="Times New Roman"/>
          <w:sz w:val="24"/>
          <w:szCs w:val="24"/>
        </w:rPr>
        <w:t xml:space="preserve"> Vol. 1 </w:t>
      </w:r>
      <w:proofErr w:type="spellStart"/>
      <w:r w:rsidRPr="0060011B">
        <w:rPr>
          <w:rFonts w:ascii="Times New Roman" w:hAnsi="Times New Roman" w:cs="Times New Roman"/>
          <w:sz w:val="24"/>
          <w:szCs w:val="24"/>
        </w:rPr>
        <w:t>nomor</w:t>
      </w:r>
      <w:proofErr w:type="spellEnd"/>
      <w:r w:rsidRPr="0060011B">
        <w:rPr>
          <w:rFonts w:ascii="Times New Roman" w:hAnsi="Times New Roman" w:cs="Times New Roman"/>
          <w:sz w:val="24"/>
          <w:szCs w:val="24"/>
        </w:rPr>
        <w:t xml:space="preserve"> 1 </w:t>
      </w:r>
      <w:proofErr w:type="spellStart"/>
      <w:r w:rsidRPr="0060011B">
        <w:rPr>
          <w:rFonts w:ascii="Times New Roman" w:hAnsi="Times New Roman" w:cs="Times New Roman"/>
          <w:sz w:val="24"/>
          <w:szCs w:val="24"/>
        </w:rPr>
        <w:t>maret</w:t>
      </w:r>
      <w:proofErr w:type="spellEnd"/>
      <w:r w:rsidRPr="0060011B">
        <w:rPr>
          <w:rFonts w:ascii="Times New Roman" w:hAnsi="Times New Roman" w:cs="Times New Roman"/>
          <w:sz w:val="24"/>
          <w:szCs w:val="24"/>
        </w:rPr>
        <w:t xml:space="preserve"> 2019 </w:t>
      </w:r>
      <w:proofErr w:type="spellStart"/>
      <w:r w:rsidRPr="0060011B">
        <w:rPr>
          <w:rFonts w:ascii="Times New Roman" w:hAnsi="Times New Roman" w:cs="Times New Roman"/>
          <w:sz w:val="24"/>
          <w:szCs w:val="24"/>
        </w:rPr>
        <w:t>yaitu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meningkatnya</w:t>
      </w:r>
      <w:proofErr w:type="spellEnd"/>
      <w:r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sumber</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daya</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manusia</w:t>
      </w:r>
      <w:proofErr w:type="spellEnd"/>
      <w:r w:rsidR="00465E11" w:rsidRPr="0060011B">
        <w:rPr>
          <w:rFonts w:ascii="Times New Roman" w:hAnsi="Times New Roman" w:cs="Times New Roman"/>
          <w:sz w:val="24"/>
          <w:szCs w:val="24"/>
        </w:rPr>
        <w:t xml:space="preserve"> yang </w:t>
      </w:r>
      <w:proofErr w:type="spellStart"/>
      <w:r w:rsidR="00465E11" w:rsidRPr="0060011B">
        <w:rPr>
          <w:rFonts w:ascii="Times New Roman" w:hAnsi="Times New Roman" w:cs="Times New Roman"/>
          <w:sz w:val="24"/>
          <w:szCs w:val="24"/>
        </w:rPr>
        <w:t>mengembangkan</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kuantitas</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kinerja</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maka</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meingkat</w:t>
      </w:r>
      <w:proofErr w:type="spellEnd"/>
      <w:r w:rsidR="00465E11" w:rsidRPr="0060011B">
        <w:rPr>
          <w:rFonts w:ascii="Times New Roman" w:hAnsi="Times New Roman" w:cs="Times New Roman"/>
          <w:sz w:val="24"/>
          <w:szCs w:val="24"/>
        </w:rPr>
        <w:t xml:space="preserve"> pula</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kualitas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satuan</w:t>
      </w:r>
      <w:proofErr w:type="spellEnd"/>
      <w:r w:rsidR="00465E11" w:rsidRPr="0060011B">
        <w:rPr>
          <w:rFonts w:ascii="Times New Roman" w:hAnsi="Times New Roman" w:cs="Times New Roman"/>
          <w:sz w:val="24"/>
          <w:szCs w:val="24"/>
        </w:rPr>
        <w:t xml:space="preserve"> PAUD</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untuk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dukungan</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perhatian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pemerintah</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daerah</w:t>
      </w:r>
      <w:proofErr w:type="spellEnd"/>
      <w:r w:rsidRPr="0060011B">
        <w:rPr>
          <w:rFonts w:ascii="Times New Roman" w:hAnsi="Times New Roman" w:cs="Times New Roman"/>
          <w:sz w:val="24"/>
          <w:szCs w:val="24"/>
        </w:rPr>
        <w:t>,</w:t>
      </w:r>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pemerintah</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pusat</w:t>
      </w:r>
      <w:proofErr w:type="spellEnd"/>
      <w:r w:rsidR="00465E11" w:rsidRPr="0060011B">
        <w:rPr>
          <w:rFonts w:ascii="Times New Roman" w:hAnsi="Times New Roman" w:cs="Times New Roman"/>
          <w:sz w:val="24"/>
          <w:szCs w:val="24"/>
        </w:rPr>
        <w:t>,</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masyarakat</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setempat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maupun</w:t>
      </w:r>
      <w:proofErr w:type="spellEnd"/>
      <w:r w:rsidRPr="0060011B">
        <w:rPr>
          <w:rFonts w:ascii="Times New Roman" w:hAnsi="Times New Roman" w:cs="Times New Roman"/>
          <w:sz w:val="24"/>
          <w:szCs w:val="24"/>
        </w:rPr>
        <w:t xml:space="preserve"> sector </w:t>
      </w:r>
      <w:proofErr w:type="spellStart"/>
      <w:r w:rsidRPr="0060011B">
        <w:rPr>
          <w:rFonts w:ascii="Times New Roman" w:hAnsi="Times New Roman" w:cs="Times New Roman"/>
          <w:sz w:val="24"/>
          <w:szCs w:val="24"/>
        </w:rPr>
        <w:t>swasta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menyeleng</w:t>
      </w:r>
      <w:r w:rsidR="00A73ACF" w:rsidRPr="0060011B">
        <w:rPr>
          <w:rFonts w:ascii="Times New Roman" w:hAnsi="Times New Roman" w:cs="Times New Roman"/>
          <w:sz w:val="24"/>
          <w:szCs w:val="24"/>
        </w:rPr>
        <w:t>garakan</w:t>
      </w:r>
      <w:proofErr w:type="spellEnd"/>
      <w:r w:rsidR="00A73ACF" w:rsidRPr="0060011B">
        <w:rPr>
          <w:rFonts w:ascii="Times New Roman" w:hAnsi="Times New Roman" w:cs="Times New Roman"/>
          <w:sz w:val="24"/>
          <w:szCs w:val="24"/>
        </w:rPr>
        <w:t xml:space="preserve"> </w:t>
      </w:r>
      <w:proofErr w:type="spellStart"/>
      <w:r w:rsidR="00A73ACF" w:rsidRPr="0060011B">
        <w:rPr>
          <w:rFonts w:ascii="Times New Roman" w:hAnsi="Times New Roman" w:cs="Times New Roman"/>
          <w:sz w:val="24"/>
          <w:szCs w:val="24"/>
        </w:rPr>
        <w:t>pendidikan</w:t>
      </w:r>
      <w:proofErr w:type="spellEnd"/>
      <w:r w:rsidR="00A73ACF" w:rsidRPr="0060011B">
        <w:rPr>
          <w:rFonts w:ascii="Times New Roman" w:hAnsi="Times New Roman" w:cs="Times New Roman"/>
          <w:sz w:val="24"/>
          <w:szCs w:val="24"/>
        </w:rPr>
        <w:t xml:space="preserve"> </w:t>
      </w:r>
      <w:proofErr w:type="spellStart"/>
      <w:r w:rsidR="00A73ACF" w:rsidRPr="0060011B">
        <w:rPr>
          <w:rFonts w:ascii="Times New Roman" w:hAnsi="Times New Roman" w:cs="Times New Roman"/>
          <w:sz w:val="24"/>
          <w:szCs w:val="24"/>
        </w:rPr>
        <w:t>berkualitas</w:t>
      </w:r>
      <w:proofErr w:type="spellEnd"/>
      <w:r w:rsidR="00A73ACF" w:rsidRPr="0060011B">
        <w:rPr>
          <w:rFonts w:ascii="Times New Roman" w:hAnsi="Times New Roman" w:cs="Times New Roman"/>
          <w:sz w:val="24"/>
          <w:szCs w:val="24"/>
        </w:rPr>
        <w:t>.</w:t>
      </w:r>
    </w:p>
    <w:p w14:paraId="39330245" w14:textId="77777777" w:rsidR="001D51FD" w:rsidRPr="0060011B" w:rsidRDefault="001D51FD" w:rsidP="001D51FD">
      <w:pPr>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Menurut</w:t>
      </w:r>
      <w:proofErr w:type="spellEnd"/>
      <w:r w:rsidRPr="0060011B">
        <w:rPr>
          <w:rFonts w:ascii="Times New Roman" w:hAnsi="Times New Roman" w:cs="Times New Roman"/>
          <w:sz w:val="24"/>
          <w:szCs w:val="24"/>
        </w:rPr>
        <w:t xml:space="preserve"> </w:t>
      </w:r>
      <w:r w:rsidRPr="0060011B">
        <w:rPr>
          <w:rFonts w:ascii="Times New Roman" w:hAnsi="Times New Roman" w:cs="Times New Roman"/>
          <w:sz w:val="24"/>
          <w:szCs w:val="24"/>
          <w:lang w:val="id-ID"/>
        </w:rPr>
        <w:t xml:space="preserve">Fatimah, </w:t>
      </w:r>
      <w:proofErr w:type="spellStart"/>
      <w:r w:rsidRPr="0060011B">
        <w:rPr>
          <w:rFonts w:ascii="Times New Roman" w:hAnsi="Times New Roman" w:cs="Times New Roman"/>
          <w:sz w:val="24"/>
          <w:szCs w:val="24"/>
        </w:rPr>
        <w:t>dkk</w:t>
      </w:r>
      <w:proofErr w:type="spellEnd"/>
      <w:r w:rsidRPr="0060011B">
        <w:rPr>
          <w:rFonts w:ascii="Times New Roman" w:hAnsi="Times New Roman" w:cs="Times New Roman"/>
          <w:sz w:val="24"/>
          <w:szCs w:val="24"/>
        </w:rPr>
        <w:t>.</w:t>
      </w:r>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{"citationItems":[{"id":"ITEM-1","itemData":{"DOI":"10.14421/manageria.2016.12-05","ISSN":"2502-9223","abstract":"This research began from the writer’s interest on the distinctive characteristic of early childhood education at PAUD Ceria. It is interesting because regardless the academic qualifications of its’ teachers, students demonstrate good academic performance, as well as parents and community’s support for the existence of this PAUD. This research aims at analyzing the patterns in early childhood education management especially that of planning,organizing, actuating, and controlling, and to examine community’s shifting paradigm about childhood education. This is a qualitative research that was undertaken in PAUD Ceria, Gondangsari, Sumawono, Central Java. The data gathered through observation, interview and documentation. This research shows that: 1). PAUD Ceria uses POAC management pattern in every activities, such as planning at the beginning, building communication and cooperation with stakeholders in organizing phase, while integrating religious education materials within actuating process. Whereas, controlling process is conducted everyday. 2). Supporting factors in the management of early childhood education are: students motivation, cooperation between teachers, community support, open comunication between teachers and parents, and cooperation with government. Finally 3). The result of management pattern at PAUD Ceria such as studet achievements in many championships, the increment of students enrollment each year, and change communnity’s paradigm on the importance of early childhood education.","author":[{"dropping-particle":"","family":"Rohmah","given":"Nur","non-dropping-particle":"","parse-names":false,"suffix":""},{"dropping-particle":"","family":"Fatimah","given":"Dyah Fifin","non-dropping-particle":"","parse-names":false,"suffix":""}],"container-title":"MANAGERIA: Jurnal Manajemen Pendidikan Islam","id":"ITEM-1","issue":"2","issued":{"date-parts":[["2017","2","22"]]},"page":"247-273","publisher":"Al-Jamiah Research Centre","title":"Pola Pengelolaan Pendidikan Anak Usia Dini di PAUD Ceria Gondangsari Jawa Tengah","type":"article-journal","volume":"1"},"suppress-author":1,"uris":["http://www.mendeley.com/documents/?uuid=229dab98-6a78-3d64-b6d1-915feeb31a17"]}],"mendeley":{"formattedCitation":"(2017)","plainTextFormattedCitation":"(2017)","previouslyFormattedCitation":"(2017)"},"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(2017)</w:t>
      </w:r>
      <w:r w:rsidR="00723272" w:rsidRPr="0060011B">
        <w:rPr>
          <w:rFonts w:ascii="Times New Roman" w:hAnsi="Times New Roman" w:cs="Times New Roman"/>
          <w:sz w:val="24"/>
          <w:szCs w:val="24"/>
        </w:rPr>
        <w:fldChar w:fldCharType="end"/>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004F4D0E"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penelitiannya</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berjudul</w:t>
      </w:r>
      <w:proofErr w:type="spellEnd"/>
      <w:r w:rsidRPr="0060011B">
        <w:rPr>
          <w:rFonts w:ascii="Times New Roman" w:hAnsi="Times New Roman" w:cs="Times New Roman"/>
          <w:sz w:val="24"/>
          <w:szCs w:val="24"/>
        </w:rPr>
        <w:t xml:space="preserve"> “</w:t>
      </w:r>
      <w:r w:rsidRPr="0060011B">
        <w:rPr>
          <w:rFonts w:ascii="Times New Roman" w:hAnsi="Times New Roman" w:cs="Times New Roman"/>
          <w:sz w:val="24"/>
          <w:szCs w:val="24"/>
          <w:lang w:val="id-ID"/>
        </w:rPr>
        <w:t>Pola Pengelolaan Pendidikan di P</w:t>
      </w:r>
      <w:r w:rsidR="004F4D0E" w:rsidRPr="0060011B">
        <w:rPr>
          <w:rFonts w:ascii="Times New Roman" w:hAnsi="Times New Roman" w:cs="Times New Roman"/>
          <w:sz w:val="24"/>
          <w:szCs w:val="24"/>
        </w:rPr>
        <w:t>AUD</w:t>
      </w:r>
      <w:r w:rsidRPr="0060011B">
        <w:rPr>
          <w:rFonts w:ascii="Times New Roman" w:hAnsi="Times New Roman" w:cs="Times New Roman"/>
          <w:sz w:val="24"/>
          <w:szCs w:val="24"/>
          <w:lang w:val="id-ID"/>
        </w:rPr>
        <w:t xml:space="preserve"> Ceria</w:t>
      </w:r>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jurnal</w:t>
      </w:r>
      <w:proofErr w:type="spellEnd"/>
      <w:r w:rsidRPr="0060011B">
        <w:rPr>
          <w:rFonts w:ascii="Times New Roman" w:hAnsi="Times New Roman" w:cs="Times New Roman"/>
          <w:sz w:val="24"/>
          <w:szCs w:val="24"/>
        </w:rPr>
        <w:t xml:space="preserve"> </w:t>
      </w:r>
      <w:r w:rsidRPr="0060011B">
        <w:rPr>
          <w:rFonts w:ascii="Times New Roman" w:hAnsi="Times New Roman" w:cs="Times New Roman"/>
          <w:sz w:val="24"/>
          <w:szCs w:val="24"/>
          <w:lang w:val="id-ID"/>
        </w:rPr>
        <w:t>Manageria: Jurnal Manajemen Pendidikan IslamVolume 1, Nomor 2</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menunjukkan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hasil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pengelolaan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perlu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memperhatikan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unsur-unsur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didalamnya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seperti</w:t>
      </w:r>
      <w:proofErr w:type="spellEnd"/>
      <w:r w:rsidRPr="0060011B">
        <w:rPr>
          <w:rFonts w:ascii="Times New Roman" w:hAnsi="Times New Roman" w:cs="Times New Roman"/>
          <w:sz w:val="24"/>
          <w:szCs w:val="24"/>
        </w:rPr>
        <w:t xml:space="preserve"> guru, </w:t>
      </w:r>
      <w:proofErr w:type="spellStart"/>
      <w:r w:rsidRPr="0060011B">
        <w:rPr>
          <w:rFonts w:ascii="Times New Roman" w:hAnsi="Times New Roman" w:cs="Times New Roman"/>
          <w:sz w:val="24"/>
          <w:szCs w:val="24"/>
        </w:rPr>
        <w:t>siswa</w:t>
      </w:r>
      <w:proofErr w:type="spellEnd"/>
      <w:r w:rsidRPr="0060011B">
        <w:rPr>
          <w:rFonts w:ascii="Times New Roman" w:hAnsi="Times New Roman" w:cs="Times New Roman"/>
          <w:sz w:val="24"/>
          <w:szCs w:val="24"/>
        </w:rPr>
        <w:t xml:space="preserve"> dan orang </w:t>
      </w:r>
      <w:proofErr w:type="spellStart"/>
      <w:r w:rsidRPr="0060011B">
        <w:rPr>
          <w:rFonts w:ascii="Times New Roman" w:hAnsi="Times New Roman" w:cs="Times New Roman"/>
          <w:sz w:val="24"/>
          <w:szCs w:val="24"/>
        </w:rPr>
        <w:t>tua</w:t>
      </w:r>
      <w:proofErr w:type="spellEnd"/>
      <w:r w:rsidRPr="0060011B">
        <w:rPr>
          <w:rFonts w:ascii="Times New Roman" w:hAnsi="Times New Roman" w:cs="Times New Roman"/>
          <w:sz w:val="24"/>
          <w:szCs w:val="24"/>
        </w:rPr>
        <w:t xml:space="preserve">. Hasil </w:t>
      </w:r>
      <w:proofErr w:type="spellStart"/>
      <w:r w:rsidRPr="0060011B">
        <w:rPr>
          <w:rFonts w:ascii="Times New Roman" w:hAnsi="Times New Roman" w:cs="Times New Roman"/>
          <w:sz w:val="24"/>
          <w:szCs w:val="24"/>
        </w:rPr>
        <w:t>penelitiannya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menyebutkan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kualifikasi</w:t>
      </w:r>
      <w:proofErr w:type="spellEnd"/>
      <w:r w:rsidRPr="0060011B">
        <w:rPr>
          <w:rFonts w:ascii="Times New Roman" w:hAnsi="Times New Roman" w:cs="Times New Roman"/>
          <w:sz w:val="24"/>
          <w:szCs w:val="24"/>
        </w:rPr>
        <w:t xml:space="preserve"> guru </w:t>
      </w:r>
      <w:proofErr w:type="spellStart"/>
      <w:r w:rsidRPr="0060011B">
        <w:rPr>
          <w:rFonts w:ascii="Times New Roman" w:hAnsi="Times New Roman" w:cs="Times New Roman"/>
          <w:sz w:val="24"/>
          <w:szCs w:val="24"/>
        </w:rPr>
        <w:t>bukan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utama</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mempengaruhi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bagaimana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Pendidikan </w:t>
      </w:r>
      <w:proofErr w:type="spellStart"/>
      <w:r w:rsidRPr="0060011B">
        <w:rPr>
          <w:rFonts w:ascii="Times New Roman" w:hAnsi="Times New Roman" w:cs="Times New Roman"/>
          <w:sz w:val="24"/>
          <w:szCs w:val="24"/>
        </w:rPr>
        <w:t>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mencapai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tujuannya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karena</w:t>
      </w:r>
      <w:proofErr w:type="spellEnd"/>
      <w:r w:rsidRPr="0060011B">
        <w:rPr>
          <w:rFonts w:ascii="Times New Roman" w:hAnsi="Times New Roman" w:cs="Times New Roman"/>
          <w:sz w:val="24"/>
          <w:szCs w:val="24"/>
        </w:rPr>
        <w:t xml:space="preserve"> pada PAUD Ceria </w:t>
      </w:r>
      <w:proofErr w:type="spellStart"/>
      <w:r w:rsidRPr="0060011B">
        <w:rPr>
          <w:rFonts w:ascii="Times New Roman" w:hAnsi="Times New Roman" w:cs="Times New Roman"/>
          <w:sz w:val="24"/>
          <w:szCs w:val="24"/>
        </w:rPr>
        <w:t>terdapat</w:t>
      </w:r>
      <w:proofErr w:type="spellEnd"/>
      <w:r w:rsidRPr="0060011B">
        <w:rPr>
          <w:rFonts w:ascii="Times New Roman" w:hAnsi="Times New Roman" w:cs="Times New Roman"/>
          <w:sz w:val="24"/>
          <w:szCs w:val="24"/>
        </w:rPr>
        <w:t xml:space="preserve"> guru yang </w:t>
      </w:r>
      <w:proofErr w:type="spellStart"/>
      <w:r w:rsidRPr="0060011B">
        <w:rPr>
          <w:rFonts w:ascii="Times New Roman" w:hAnsi="Times New Roman" w:cs="Times New Roman"/>
          <w:sz w:val="24"/>
          <w:szCs w:val="24"/>
        </w:rPr>
        <w:t>belum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memenuhi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kualifikasi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akademik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namun</w:t>
      </w:r>
      <w:proofErr w:type="spellEnd"/>
      <w:r w:rsidRPr="0060011B">
        <w:rPr>
          <w:rFonts w:ascii="Times New Roman" w:hAnsi="Times New Roman" w:cs="Times New Roman"/>
          <w:sz w:val="24"/>
          <w:szCs w:val="24"/>
        </w:rPr>
        <w:t xml:space="preserve"> data </w:t>
      </w:r>
      <w:proofErr w:type="spellStart"/>
      <w:r w:rsidRPr="0060011B">
        <w:rPr>
          <w:rFonts w:ascii="Times New Roman" w:hAnsi="Times New Roman" w:cs="Times New Roman"/>
          <w:sz w:val="24"/>
          <w:szCs w:val="24"/>
        </w:rPr>
        <w:t>menunjukkan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anak</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tersebut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berprestasi</w:t>
      </w:r>
      <w:proofErr w:type="spellEnd"/>
      <w:r w:rsidRPr="0060011B">
        <w:rPr>
          <w:rFonts w:ascii="Times New Roman" w:hAnsi="Times New Roman" w:cs="Times New Roman"/>
          <w:sz w:val="24"/>
          <w:szCs w:val="24"/>
        </w:rPr>
        <w:t xml:space="preserve">. Hal </w:t>
      </w:r>
      <w:proofErr w:type="spellStart"/>
      <w:r w:rsidRPr="0060011B">
        <w:rPr>
          <w:rFonts w:ascii="Times New Roman" w:hAnsi="Times New Roman" w:cs="Times New Roman"/>
          <w:sz w:val="24"/>
          <w:szCs w:val="24"/>
        </w:rPr>
        <w:t>tersebut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terwujud</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motivasi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belajar</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kerjasama</w:t>
      </w:r>
      <w:proofErr w:type="spellEnd"/>
      <w:r w:rsidRPr="0060011B">
        <w:rPr>
          <w:rFonts w:ascii="Times New Roman" w:hAnsi="Times New Roman" w:cs="Times New Roman"/>
          <w:sz w:val="24"/>
          <w:szCs w:val="24"/>
        </w:rPr>
        <w:t xml:space="preserve"> orang </w:t>
      </w:r>
      <w:proofErr w:type="spellStart"/>
      <w:r w:rsidRPr="0060011B">
        <w:rPr>
          <w:rFonts w:ascii="Times New Roman" w:hAnsi="Times New Roman" w:cs="Times New Roman"/>
          <w:sz w:val="24"/>
          <w:szCs w:val="24"/>
        </w:rPr>
        <w:t>tua</w:t>
      </w:r>
      <w:proofErr w:type="spellEnd"/>
      <w:r w:rsidRPr="0060011B">
        <w:rPr>
          <w:rFonts w:ascii="Times New Roman" w:hAnsi="Times New Roman" w:cs="Times New Roman"/>
          <w:sz w:val="24"/>
          <w:szCs w:val="24"/>
        </w:rPr>
        <w:t xml:space="preserve"> sangat </w:t>
      </w:r>
      <w:proofErr w:type="spellStart"/>
      <w:r w:rsidRPr="0060011B">
        <w:rPr>
          <w:rFonts w:ascii="Times New Roman" w:hAnsi="Times New Roman" w:cs="Times New Roman"/>
          <w:sz w:val="24"/>
          <w:szCs w:val="24"/>
        </w:rPr>
        <w:t>baik</w:t>
      </w:r>
      <w:proofErr w:type="spellEnd"/>
      <w:r w:rsidRPr="0060011B">
        <w:rPr>
          <w:rFonts w:ascii="Times New Roman" w:hAnsi="Times New Roman" w:cs="Times New Roman"/>
          <w:sz w:val="24"/>
          <w:szCs w:val="24"/>
        </w:rPr>
        <w:t>.</w:t>
      </w:r>
      <w:bookmarkStart w:id="0" w:name="_Hlk16714093"/>
    </w:p>
    <w:p w14:paraId="74EAF1DF" w14:textId="77777777" w:rsidR="001D51FD" w:rsidRPr="0060011B" w:rsidRDefault="001D51FD" w:rsidP="001D51FD">
      <w:pPr>
        <w:ind w:firstLine="360"/>
        <w:jc w:val="both"/>
        <w:rPr>
          <w:rFonts w:ascii="Times New Roman" w:hAnsi="Times New Roman" w:cs="Times New Roman"/>
          <w:sz w:val="24"/>
          <w:szCs w:val="24"/>
        </w:rPr>
      </w:pPr>
      <w:r w:rsidRPr="0060011B">
        <w:rPr>
          <w:rFonts w:ascii="Times New Roman" w:hAnsi="Times New Roman" w:cs="Times New Roman"/>
          <w:sz w:val="24"/>
          <w:szCs w:val="24"/>
        </w:rPr>
        <w:t xml:space="preserve">Hasil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Sufa</w:t>
      </w:r>
      <w:proofErr w:type="spellEnd"/>
      <w:r w:rsidRPr="0060011B">
        <w:rPr>
          <w:rFonts w:ascii="Times New Roman" w:hAnsi="Times New Roman" w:cs="Times New Roman"/>
          <w:sz w:val="24"/>
          <w:szCs w:val="24"/>
        </w:rPr>
        <w:t xml:space="preserve"> dan Setiawan</w:t>
      </w:r>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{"citationItems":[{"id":"ITEM-1","itemData":{"DOI":"10.31004/obsesi.v4i2.408","ISSN":"2356-1327","abstract":"Pendidikan anak usia dini mempunyai peran strategis terhadap perkembangan manusia.Oleh karena itu perlu pendidikan yang bermutu. Tujuan penelitian ini adalah untuk mengetahui bagaimana upaya yang dilakukan pemerintah untuk meningkatkan mutu PAUD. Pendekatan kualitatif dilakukan menggunakan metode wawancara, observasi dan dokumentasi di area Solo Raya untuk melihat bagaimana lembaga PAUD mengupayakan mutunya. Hasil penelitian menunjukkan bahwa untuk mencapai mutu lembaga PAUD, dilakukan melalui penjaminan mutu internal dan eksternal. Mutu internal PAUD dilakukan melalui pemetaan mutu oleh dinas pendidikan dan melalui peningkatan mutu eksternal melalui badan akreditasi Nasional Pendidikan Pendidikan anak usia dini  dan Pendidikan non formal  (BAN PAUD PNF)","author":[{"dropping-particle":"","family":"Sufa","given":"Feri Faila","non-dropping-particle":"","parse-names":false,"suffix":""},{"dropping-particle":"","family":"Setiawan","given":"M Hery Yuli","non-dropping-particle":"","parse-names":false,"suffix":""}],"container-title":"Jurnal Obsesi : Jurnal Pendidikan Anak Usia Dini","id":"ITEM-1","issue":"2","issued":{"date-parts":[["2020","1","11"]]},"page":"559","publisher":"Universitas Pahlawan Tuanku Tambusai","title":"Implementasi Penjaminan Mutu pada Lembaga PAUD di Solo Raya","type":"article-journal","volume":"4"},"suppress-author":1,"uris":["http://www.mendeley.com/documents/?uuid=5bf61866-dfcb-341a-93ec-51f31b8be3a0"]}],"mendeley":{"formattedCitation":"(2020)","plainTextFormattedCitation":"(2020)","previouslyFormattedCitation":"(2020)"},"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(2020)</w:t>
      </w:r>
      <w:proofErr w:type="spellStart"/>
      <w:r w:rsidR="00723272" w:rsidRPr="0060011B">
        <w:rPr>
          <w:rFonts w:ascii="Times New Roman" w:hAnsi="Times New Roman" w:cs="Times New Roman"/>
          <w:sz w:val="24"/>
          <w:szCs w:val="24"/>
        </w:rPr>
        <w:fldChar w:fldCharType="end"/>
      </w:r>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berjudul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Implementasi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Penjaminan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pada Lembaga PAUD di Solo Raya</w:t>
      </w:r>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tampak</w:t>
      </w:r>
      <w:proofErr w:type="spellEnd"/>
      <w:r w:rsidR="00465E11"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untuk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mencapai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satuan</w:t>
      </w:r>
      <w:proofErr w:type="spellEnd"/>
      <w:r w:rsidRPr="0060011B">
        <w:rPr>
          <w:rFonts w:ascii="Times New Roman" w:hAnsi="Times New Roman" w:cs="Times New Roman"/>
          <w:sz w:val="24"/>
          <w:szCs w:val="24"/>
        </w:rPr>
        <w:t xml:space="preserve"> P</w:t>
      </w:r>
      <w:r w:rsidR="00465E11" w:rsidRPr="0060011B">
        <w:rPr>
          <w:rFonts w:ascii="Times New Roman" w:hAnsi="Times New Roman" w:cs="Times New Roman"/>
          <w:sz w:val="24"/>
          <w:szCs w:val="24"/>
        </w:rPr>
        <w:t xml:space="preserve">endidikan </w:t>
      </w:r>
      <w:r w:rsidRPr="0060011B">
        <w:rPr>
          <w:rFonts w:ascii="Times New Roman" w:hAnsi="Times New Roman" w:cs="Times New Roman"/>
          <w:sz w:val="24"/>
          <w:szCs w:val="24"/>
        </w:rPr>
        <w:t xml:space="preserve">AUD, </w:t>
      </w:r>
      <w:proofErr w:type="spellStart"/>
      <w:r w:rsidR="00465E11" w:rsidRPr="0060011B">
        <w:rPr>
          <w:rFonts w:ascii="Times New Roman" w:hAnsi="Times New Roman" w:cs="Times New Roman"/>
          <w:sz w:val="24"/>
          <w:szCs w:val="24"/>
        </w:rPr>
        <w:t>maka</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perlu</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dilakukan</w:t>
      </w:r>
      <w:proofErr w:type="spellEnd"/>
      <w:r w:rsidR="00465E11"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penjaminan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baik</w:t>
      </w:r>
      <w:proofErr w:type="spellEnd"/>
      <w:r w:rsidRPr="0060011B">
        <w:rPr>
          <w:rFonts w:ascii="Times New Roman" w:hAnsi="Times New Roman" w:cs="Times New Roman"/>
          <w:sz w:val="24"/>
          <w:szCs w:val="24"/>
        </w:rPr>
        <w:t xml:space="preserve"> internal </w:t>
      </w:r>
      <w:proofErr w:type="spellStart"/>
      <w:r w:rsidR="00465E11" w:rsidRPr="0060011B">
        <w:rPr>
          <w:rFonts w:ascii="Times New Roman" w:hAnsi="Times New Roman" w:cs="Times New Roman"/>
          <w:sz w:val="24"/>
          <w:szCs w:val="24"/>
        </w:rPr>
        <w:t>maupun</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penjaminan</w:t>
      </w:r>
      <w:proofErr w:type="spellEnd"/>
      <w:r w:rsidR="00465E11"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eksternal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internal </w:t>
      </w:r>
      <w:proofErr w:type="spellStart"/>
      <w:r w:rsidRPr="0060011B">
        <w:rPr>
          <w:rFonts w:ascii="Times New Roman" w:hAnsi="Times New Roman" w:cs="Times New Roman"/>
          <w:sz w:val="24"/>
          <w:szCs w:val="24"/>
        </w:rPr>
        <w:t>dilakukan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melalui</w:t>
      </w:r>
      <w:proofErr w:type="spellEnd"/>
      <w:r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penjaminan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oleh </w:t>
      </w:r>
      <w:proofErr w:type="spellStart"/>
      <w:r w:rsidR="002C2989" w:rsidRPr="0060011B">
        <w:rPr>
          <w:rFonts w:ascii="Times New Roman" w:hAnsi="Times New Roman" w:cs="Times New Roman"/>
          <w:sz w:val="24"/>
          <w:szCs w:val="24"/>
        </w:rPr>
        <w:t>disdikbud</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peningkatan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eksternal</w:t>
      </w:r>
      <w:proofErr w:type="spellEnd"/>
      <w:r w:rsidRPr="0060011B">
        <w:rPr>
          <w:rFonts w:ascii="Times New Roman" w:hAnsi="Times New Roman" w:cs="Times New Roman"/>
          <w:sz w:val="24"/>
          <w:szCs w:val="24"/>
        </w:rPr>
        <w:t xml:space="preserve"> </w:t>
      </w:r>
      <w:proofErr w:type="spellStart"/>
      <w:r w:rsidR="00465E11" w:rsidRPr="0060011B">
        <w:rPr>
          <w:rFonts w:ascii="Times New Roman" w:hAnsi="Times New Roman" w:cs="Times New Roman"/>
          <w:sz w:val="24"/>
          <w:szCs w:val="24"/>
        </w:rPr>
        <w:t>diselengarakan</w:t>
      </w:r>
      <w:proofErr w:type="spellEnd"/>
      <w:r w:rsidR="00465E11" w:rsidRPr="0060011B">
        <w:rPr>
          <w:rFonts w:ascii="Times New Roman" w:hAnsi="Times New Roman" w:cs="Times New Roman"/>
          <w:sz w:val="24"/>
          <w:szCs w:val="24"/>
        </w:rPr>
        <w:t xml:space="preserve"> o</w:t>
      </w:r>
      <w:r w:rsidR="004A3E89" w:rsidRPr="0060011B">
        <w:rPr>
          <w:rFonts w:ascii="Times New Roman" w:hAnsi="Times New Roman" w:cs="Times New Roman"/>
          <w:sz w:val="24"/>
          <w:szCs w:val="24"/>
        </w:rPr>
        <w:t>l</w:t>
      </w:r>
      <w:r w:rsidR="00465E11" w:rsidRPr="0060011B">
        <w:rPr>
          <w:rFonts w:ascii="Times New Roman" w:hAnsi="Times New Roman" w:cs="Times New Roman"/>
          <w:sz w:val="24"/>
          <w:szCs w:val="24"/>
        </w:rPr>
        <w:t xml:space="preserve">eh Badan </w:t>
      </w:r>
      <w:proofErr w:type="spellStart"/>
      <w:r w:rsidR="00465E11" w:rsidRPr="0060011B">
        <w:rPr>
          <w:rFonts w:ascii="Times New Roman" w:hAnsi="Times New Roman" w:cs="Times New Roman"/>
          <w:sz w:val="24"/>
          <w:szCs w:val="24"/>
        </w:rPr>
        <w:t>A</w:t>
      </w:r>
      <w:r w:rsidRPr="0060011B">
        <w:rPr>
          <w:rFonts w:ascii="Times New Roman" w:hAnsi="Times New Roman" w:cs="Times New Roman"/>
          <w:sz w:val="24"/>
          <w:szCs w:val="24"/>
        </w:rPr>
        <w:t>kreditasi</w:t>
      </w:r>
      <w:proofErr w:type="spellEnd"/>
      <w:r w:rsidRPr="0060011B">
        <w:rPr>
          <w:rFonts w:ascii="Times New Roman" w:hAnsi="Times New Roman" w:cs="Times New Roman"/>
          <w:sz w:val="24"/>
          <w:szCs w:val="24"/>
        </w:rPr>
        <w:t xml:space="preserve"> Nasional </w:t>
      </w:r>
      <w:proofErr w:type="gramStart"/>
      <w:r w:rsidR="004A3E89" w:rsidRPr="0060011B">
        <w:rPr>
          <w:rFonts w:ascii="Times New Roman" w:hAnsi="Times New Roman" w:cs="Times New Roman"/>
          <w:sz w:val="24"/>
          <w:szCs w:val="24"/>
        </w:rPr>
        <w:t>PAUD  dan</w:t>
      </w:r>
      <w:proofErr w:type="gramEnd"/>
      <w:r w:rsidR="004A3E89" w:rsidRPr="0060011B">
        <w:rPr>
          <w:rFonts w:ascii="Times New Roman" w:hAnsi="Times New Roman" w:cs="Times New Roman"/>
          <w:sz w:val="24"/>
          <w:szCs w:val="24"/>
        </w:rPr>
        <w:t xml:space="preserve"> PNF.</w:t>
      </w:r>
    </w:p>
    <w:p w14:paraId="744DEBEC" w14:textId="77777777" w:rsidR="001D51FD" w:rsidRPr="0060011B" w:rsidRDefault="004A3E89" w:rsidP="001D51FD">
      <w:pPr>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Simpulan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di </w:t>
      </w:r>
      <w:proofErr w:type="spellStart"/>
      <w:r w:rsidRPr="0060011B">
        <w:rPr>
          <w:rFonts w:ascii="Times New Roman" w:hAnsi="Times New Roman" w:cs="Times New Roman"/>
          <w:sz w:val="24"/>
          <w:szCs w:val="24"/>
        </w:rPr>
        <w:t>atas</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bahwa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banyak</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sekali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faktor</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dapat</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mempengaruhi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keberhasilan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satuan</w:t>
      </w:r>
      <w:proofErr w:type="spellEnd"/>
      <w:r w:rsidR="001D51FD" w:rsidRPr="0060011B">
        <w:rPr>
          <w:rFonts w:ascii="Times New Roman" w:hAnsi="Times New Roman" w:cs="Times New Roman"/>
          <w:sz w:val="24"/>
          <w:szCs w:val="24"/>
        </w:rPr>
        <w:t xml:space="preserve"> Pendidikan </w:t>
      </w:r>
      <w:r w:rsidRPr="0060011B">
        <w:rPr>
          <w:rFonts w:ascii="Times New Roman" w:hAnsi="Times New Roman" w:cs="Times New Roman"/>
          <w:sz w:val="24"/>
          <w:szCs w:val="24"/>
        </w:rPr>
        <w:t>AUD</w:t>
      </w:r>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Tentunya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dilihat</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dari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berbagai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unsur</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mulai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dari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keadaan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sekolah</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fasilitas</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tenaga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pendidik</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maupun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keterlibatan</w:t>
      </w:r>
      <w:proofErr w:type="spellEnd"/>
      <w:r w:rsidR="001D51FD" w:rsidRPr="0060011B">
        <w:rPr>
          <w:rFonts w:ascii="Times New Roman" w:hAnsi="Times New Roman" w:cs="Times New Roman"/>
          <w:sz w:val="24"/>
          <w:szCs w:val="24"/>
        </w:rPr>
        <w:t xml:space="preserve"> orang </w:t>
      </w:r>
      <w:proofErr w:type="spellStart"/>
      <w:r w:rsidR="001D51FD" w:rsidRPr="0060011B">
        <w:rPr>
          <w:rFonts w:ascii="Times New Roman" w:hAnsi="Times New Roman" w:cs="Times New Roman"/>
          <w:sz w:val="24"/>
          <w:szCs w:val="24"/>
        </w:rPr>
        <w:t>tua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Dalam</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hal</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ini</w:t>
      </w:r>
      <w:proofErr w:type="spellEnd"/>
      <w:r w:rsidR="001D51FD" w:rsidRPr="0060011B">
        <w:rPr>
          <w:rFonts w:ascii="Times New Roman" w:hAnsi="Times New Roman" w:cs="Times New Roman"/>
          <w:sz w:val="24"/>
          <w:szCs w:val="24"/>
        </w:rPr>
        <w:t xml:space="preserve">, sangat </w:t>
      </w:r>
      <w:proofErr w:type="spellStart"/>
      <w:r w:rsidR="001D51FD" w:rsidRPr="0060011B">
        <w:rPr>
          <w:rFonts w:ascii="Times New Roman" w:hAnsi="Times New Roman" w:cs="Times New Roman"/>
          <w:sz w:val="24"/>
          <w:szCs w:val="24"/>
        </w:rPr>
        <w:t>dapat</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dipahami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bahwa</w:t>
      </w:r>
      <w:proofErr w:type="spellEnd"/>
      <w:r w:rsidR="001D51FD" w:rsidRPr="0060011B">
        <w:rPr>
          <w:rFonts w:ascii="Times New Roman" w:hAnsi="Times New Roman" w:cs="Times New Roman"/>
          <w:sz w:val="24"/>
          <w:szCs w:val="24"/>
        </w:rPr>
        <w:t xml:space="preserve"> orang </w:t>
      </w:r>
      <w:proofErr w:type="spellStart"/>
      <w:r w:rsidR="001D51FD" w:rsidRPr="0060011B">
        <w:rPr>
          <w:rFonts w:ascii="Times New Roman" w:hAnsi="Times New Roman" w:cs="Times New Roman"/>
          <w:sz w:val="24"/>
          <w:szCs w:val="24"/>
        </w:rPr>
        <w:t>tua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tidak</w:t>
      </w:r>
      <w:proofErr w:type="spellEnd"/>
      <w:r w:rsidR="001D51FD"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sepenuhnya</w:t>
      </w:r>
      <w:proofErr w:type="spellEnd"/>
      <w:r w:rsidR="004F4D0E"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melepaskan</w:t>
      </w:r>
      <w:proofErr w:type="spellEnd"/>
      <w:r w:rsidR="004F4D0E"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anak</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begitu</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saja</w:t>
      </w:r>
      <w:proofErr w:type="spellEnd"/>
      <w:r w:rsidR="001D51FD"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keteika</w:t>
      </w:r>
      <w:proofErr w:type="spellEnd"/>
      <w:r w:rsidR="004F4D0E"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anak</w:t>
      </w:r>
      <w:proofErr w:type="spellEnd"/>
      <w:r w:rsidR="004F4D0E"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dititipkan</w:t>
      </w:r>
      <w:proofErr w:type="spellEnd"/>
      <w:r w:rsidR="001D51FD" w:rsidRPr="0060011B">
        <w:rPr>
          <w:rFonts w:ascii="Times New Roman" w:hAnsi="Times New Roman" w:cs="Times New Roman"/>
          <w:sz w:val="24"/>
          <w:szCs w:val="24"/>
        </w:rPr>
        <w:t xml:space="preserve"> pada </w:t>
      </w:r>
      <w:proofErr w:type="spellStart"/>
      <w:r w:rsidR="001D51FD" w:rsidRPr="0060011B">
        <w:rPr>
          <w:rFonts w:ascii="Times New Roman" w:hAnsi="Times New Roman" w:cs="Times New Roman"/>
          <w:sz w:val="24"/>
          <w:szCs w:val="24"/>
        </w:rPr>
        <w:t>jenjang</w:t>
      </w:r>
      <w:proofErr w:type="spellEnd"/>
      <w:r w:rsidR="001D51FD" w:rsidRPr="0060011B">
        <w:rPr>
          <w:rFonts w:ascii="Times New Roman" w:hAnsi="Times New Roman" w:cs="Times New Roman"/>
          <w:sz w:val="24"/>
          <w:szCs w:val="24"/>
        </w:rPr>
        <w:t xml:space="preserve"> Pendidikan </w:t>
      </w:r>
      <w:proofErr w:type="spellStart"/>
      <w:r w:rsidR="001D51FD" w:rsidRPr="0060011B">
        <w:rPr>
          <w:rFonts w:ascii="Times New Roman" w:hAnsi="Times New Roman" w:cs="Times New Roman"/>
          <w:sz w:val="24"/>
          <w:szCs w:val="24"/>
        </w:rPr>
        <w:t>anak</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usia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dini</w:t>
      </w:r>
      <w:proofErr w:type="spellEnd"/>
      <w:r w:rsidR="001D51FD" w:rsidRPr="0060011B">
        <w:rPr>
          <w:rFonts w:ascii="Times New Roman" w:hAnsi="Times New Roman" w:cs="Times New Roman"/>
          <w:sz w:val="24"/>
          <w:szCs w:val="24"/>
        </w:rPr>
        <w:t xml:space="preserve">. Karna </w:t>
      </w:r>
      <w:proofErr w:type="spellStart"/>
      <w:r w:rsidR="001D51FD" w:rsidRPr="0060011B">
        <w:rPr>
          <w:rFonts w:ascii="Times New Roman" w:hAnsi="Times New Roman" w:cs="Times New Roman"/>
          <w:sz w:val="24"/>
          <w:szCs w:val="24"/>
        </w:rPr>
        <w:t>waktu</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anak</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tetap</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akan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lebih</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banyak</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dihabiskan</w:t>
      </w:r>
      <w:proofErr w:type="spellEnd"/>
      <w:r w:rsidR="001D51FD" w:rsidRPr="0060011B">
        <w:rPr>
          <w:rFonts w:ascii="Times New Roman" w:hAnsi="Times New Roman" w:cs="Times New Roman"/>
          <w:sz w:val="24"/>
          <w:szCs w:val="24"/>
        </w:rPr>
        <w:t xml:space="preserve"> di </w:t>
      </w:r>
      <w:proofErr w:type="spellStart"/>
      <w:r w:rsidR="001D51FD" w:rsidRPr="0060011B">
        <w:rPr>
          <w:rFonts w:ascii="Times New Roman" w:hAnsi="Times New Roman" w:cs="Times New Roman"/>
          <w:sz w:val="24"/>
          <w:szCs w:val="24"/>
        </w:rPr>
        <w:t>rumah</w:t>
      </w:r>
      <w:proofErr w:type="spellEnd"/>
      <w:r w:rsidR="001D51FD"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Maka</w:t>
      </w:r>
      <w:proofErr w:type="spellEnd"/>
      <w:r w:rsidR="004F4D0E"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dari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itu</w:t>
      </w:r>
      <w:proofErr w:type="spellEnd"/>
      <w:r w:rsidR="001D51FD"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tentu</w:t>
      </w:r>
      <w:proofErr w:type="spellEnd"/>
      <w:r w:rsidR="004F4D0E"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harus</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ada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kerjasama</w:t>
      </w:r>
      <w:proofErr w:type="spellEnd"/>
      <w:r w:rsidR="001D51FD" w:rsidRPr="0060011B">
        <w:rPr>
          <w:rFonts w:ascii="Times New Roman" w:hAnsi="Times New Roman" w:cs="Times New Roman"/>
          <w:sz w:val="24"/>
          <w:szCs w:val="24"/>
        </w:rPr>
        <w:t xml:space="preserve"> yang </w:t>
      </w:r>
      <w:proofErr w:type="spellStart"/>
      <w:r w:rsidR="001D51FD" w:rsidRPr="0060011B">
        <w:rPr>
          <w:rFonts w:ascii="Times New Roman" w:hAnsi="Times New Roman" w:cs="Times New Roman"/>
          <w:sz w:val="24"/>
          <w:szCs w:val="24"/>
        </w:rPr>
        <w:t>baik</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antara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sekolah</w:t>
      </w:r>
      <w:proofErr w:type="spellEnd"/>
      <w:r w:rsidR="001D51FD" w:rsidRPr="0060011B">
        <w:rPr>
          <w:rFonts w:ascii="Times New Roman" w:hAnsi="Times New Roman" w:cs="Times New Roman"/>
          <w:sz w:val="24"/>
          <w:szCs w:val="24"/>
        </w:rPr>
        <w:t xml:space="preserve"> dan </w:t>
      </w:r>
      <w:proofErr w:type="spellStart"/>
      <w:r w:rsidR="004F4D0E" w:rsidRPr="0060011B">
        <w:rPr>
          <w:rFonts w:ascii="Times New Roman" w:hAnsi="Times New Roman" w:cs="Times New Roman"/>
          <w:sz w:val="24"/>
          <w:szCs w:val="24"/>
        </w:rPr>
        <w:t>orangtua</w:t>
      </w:r>
      <w:proofErr w:type="spellEnd"/>
      <w:r w:rsidR="004F4D0E" w:rsidRPr="0060011B">
        <w:rPr>
          <w:rFonts w:ascii="Times New Roman" w:hAnsi="Times New Roman" w:cs="Times New Roman"/>
          <w:sz w:val="24"/>
          <w:szCs w:val="24"/>
        </w:rPr>
        <w:t xml:space="preserve"> AUD</w:t>
      </w:r>
      <w:r w:rsidR="001D51FD" w:rsidRPr="0060011B">
        <w:rPr>
          <w:rFonts w:ascii="Times New Roman" w:hAnsi="Times New Roman" w:cs="Times New Roman"/>
          <w:sz w:val="24"/>
          <w:szCs w:val="24"/>
        </w:rPr>
        <w:t>.</w:t>
      </w:r>
    </w:p>
    <w:p w14:paraId="6C60BCEF" w14:textId="77777777" w:rsidR="001D51FD" w:rsidRPr="0060011B" w:rsidRDefault="001D51FD" w:rsidP="001D51FD">
      <w:pPr>
        <w:ind w:firstLine="360"/>
        <w:jc w:val="both"/>
        <w:rPr>
          <w:rFonts w:ascii="Times New Roman" w:hAnsi="Times New Roman" w:cs="Times New Roman"/>
          <w:sz w:val="24"/>
          <w:szCs w:val="24"/>
        </w:rPr>
      </w:pPr>
      <w:r w:rsidRPr="0060011B">
        <w:rPr>
          <w:rFonts w:ascii="Times New Roman" w:hAnsi="Times New Roman" w:cs="Times New Roman"/>
          <w:sz w:val="24"/>
          <w:szCs w:val="24"/>
        </w:rPr>
        <w:t>Maya N S</w:t>
      </w:r>
      <w:r w:rsidR="00146878" w:rsidRPr="0060011B">
        <w:rPr>
          <w:rFonts w:ascii="Times New Roman" w:hAnsi="Times New Roman" w:cs="Times New Roman"/>
          <w:sz w:val="24"/>
          <w:szCs w:val="24"/>
        </w:rPr>
        <w:t xml:space="preserve"> </w:t>
      </w:r>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{"citationItems":[{"id":"ITEM-1","itemData":{"abstract":"Pendidikan yang bermutu merupakan kebutuhan utama yang harus dipenuhi. Pendidikan tersebut hendaknya diberikan sejak usia dini, karena pada usia dini perlu ditumbuh kembangkan kreatifitas anak. Permasalahannya masih banyak lembaga PAUD yang gagal dalam mengimplementasikan manajemen mutu terpadu dimana langkah-langkah seperti quality planing, quality cotrol dan quality imporvment belum banyak dioptimalkan dengan baik. Berangkat dari itu menarik untuk dilhat sejauh mana manajemen mutu terpadu ketika diterapkan di lembaga Pendidikan Anak Usia Dini. Penelitian ini bertujuan untuk mendeskripsikan dan menganalisis secara kritis serta mengetahui Implementasi Manajemen Mutu Terpadu Dalam Pendidikan Anak Usia Dini Di Play Group Taman Kanak-kanak Islam Terpadu (PG TKIT) Harapan Mulia Palembang. Pendekatan yang digunakan adalah deskriptif kualitatif, dengan alat pengumpul data yaitu: observasi, dokumentasi, dan wawancara. Sehingga ditemukan beberapa temuan di lokasi penelitian yang menggambarkan bahwa pengimplementasian manajemen mutu terpadu di lembaga Pendidikan Anak Usia Dini menjadi sangat perlu dalam menunjang kwalitas dan mutu lembaga, pendidik dan anak didik","author":[{"dropping-particle":"","family":"Sari","given":"Maya Novita","non-dropping-particle":"","parse-names":false,"suffix":""}],"container-title":"Literasi: Jurnal Almaata","id":"ITEM-1","issue":"2","issued":{"date-parts":[["2017"]]},"page":"111-118","title":"Implementasi Manajemen Mutu Terpadu di PAUD PGTK IT Harapan Mulia","type":"article-journal","volume":"VIII"},"suppress-author":1,"uris":["http://www.mendeley.com/documents/?uuid=463298b3-5497-40da-9cbe-de52528a0372"]}],"mendeley":{"formattedCitation":"(2017)","plainTextFormattedCitation":"(2017)","previouslyFormattedCitation":"(2017)"},"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(2017)</w:t>
      </w:r>
      <w:r w:rsidR="00723272" w:rsidRPr="0060011B">
        <w:rPr>
          <w:rFonts w:ascii="Times New Roman" w:hAnsi="Times New Roman" w:cs="Times New Roman"/>
          <w:sz w:val="24"/>
          <w:szCs w:val="24"/>
        </w:rPr>
        <w:fldChar w:fldCharType="end"/>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berjudul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Implementasi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terpadu</w:t>
      </w:r>
      <w:proofErr w:type="spellEnd"/>
      <w:r w:rsidRPr="0060011B">
        <w:rPr>
          <w:rFonts w:ascii="Times New Roman" w:hAnsi="Times New Roman" w:cs="Times New Roman"/>
          <w:sz w:val="24"/>
          <w:szCs w:val="24"/>
        </w:rPr>
        <w:t xml:space="preserve"> di PAUD PGTK IT Harapan </w:t>
      </w:r>
      <w:proofErr w:type="spellStart"/>
      <w:r w:rsidRPr="0060011B">
        <w:rPr>
          <w:rFonts w:ascii="Times New Roman" w:hAnsi="Times New Roman" w:cs="Times New Roman"/>
          <w:sz w:val="24"/>
          <w:szCs w:val="24"/>
        </w:rPr>
        <w:t>mulya</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terbit</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jurnal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literasi</w:t>
      </w:r>
      <w:proofErr w:type="spellEnd"/>
      <w:r w:rsidRPr="0060011B">
        <w:rPr>
          <w:rFonts w:ascii="Times New Roman" w:hAnsi="Times New Roman" w:cs="Times New Roman"/>
          <w:sz w:val="24"/>
          <w:szCs w:val="24"/>
        </w:rPr>
        <w:t xml:space="preserve"> Volume VIII No. 2 2017 </w:t>
      </w:r>
      <w:proofErr w:type="spellStart"/>
      <w:r w:rsidRPr="0060011B">
        <w:rPr>
          <w:rFonts w:ascii="Times New Roman" w:hAnsi="Times New Roman" w:cs="Times New Roman"/>
          <w:sz w:val="24"/>
          <w:szCs w:val="24"/>
        </w:rPr>
        <w:t>menemukan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pengimplementasian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terpadu</w:t>
      </w:r>
      <w:proofErr w:type="spellEnd"/>
      <w:r w:rsidRPr="0060011B">
        <w:rPr>
          <w:rFonts w:ascii="Times New Roman" w:hAnsi="Times New Roman" w:cs="Times New Roman"/>
          <w:sz w:val="24"/>
          <w:szCs w:val="24"/>
        </w:rPr>
        <w:t xml:space="preserve"> di </w:t>
      </w:r>
      <w:proofErr w:type="spellStart"/>
      <w:r w:rsidR="004A3E89" w:rsidRPr="0060011B">
        <w:rPr>
          <w:rFonts w:ascii="Times New Roman" w:hAnsi="Times New Roman" w:cs="Times New Roman"/>
          <w:sz w:val="24"/>
          <w:szCs w:val="24"/>
        </w:rPr>
        <w:t>satuan</w:t>
      </w:r>
      <w:proofErr w:type="spellEnd"/>
      <w:r w:rsidRPr="0060011B">
        <w:rPr>
          <w:rFonts w:ascii="Times New Roman" w:hAnsi="Times New Roman" w:cs="Times New Roman"/>
          <w:sz w:val="24"/>
          <w:szCs w:val="24"/>
        </w:rPr>
        <w:t xml:space="preserve"> PAUD </w:t>
      </w:r>
      <w:proofErr w:type="spellStart"/>
      <w:r w:rsidR="004A3E89" w:rsidRPr="0060011B">
        <w:rPr>
          <w:rFonts w:ascii="Times New Roman" w:hAnsi="Times New Roman" w:cs="Times New Roman"/>
          <w:sz w:val="24"/>
          <w:szCs w:val="24"/>
        </w:rPr>
        <w:t>menjadi</w:t>
      </w:r>
      <w:proofErr w:type="spellEnd"/>
      <w:r w:rsidR="004A3E89" w:rsidRPr="0060011B">
        <w:rPr>
          <w:rFonts w:ascii="Times New Roman" w:hAnsi="Times New Roman" w:cs="Times New Roman"/>
          <w:sz w:val="24"/>
          <w:szCs w:val="24"/>
        </w:rPr>
        <w:t xml:space="preserve"> </w:t>
      </w:r>
      <w:proofErr w:type="spellStart"/>
      <w:r w:rsidR="004A3E89" w:rsidRPr="0060011B">
        <w:rPr>
          <w:rFonts w:ascii="Times New Roman" w:hAnsi="Times New Roman" w:cs="Times New Roman"/>
          <w:sz w:val="24"/>
          <w:szCs w:val="24"/>
        </w:rPr>
        <w:t>penting</w:t>
      </w:r>
      <w:proofErr w:type="spellEnd"/>
      <w:r w:rsidR="004A3E89" w:rsidRPr="0060011B">
        <w:rPr>
          <w:rFonts w:ascii="Times New Roman" w:hAnsi="Times New Roman" w:cs="Times New Roman"/>
          <w:sz w:val="24"/>
          <w:szCs w:val="24"/>
        </w:rPr>
        <w:t xml:space="preserve"> </w:t>
      </w:r>
      <w:proofErr w:type="spellStart"/>
      <w:r w:rsidR="004A3E89" w:rsidRPr="0060011B">
        <w:rPr>
          <w:rFonts w:ascii="Times New Roman" w:hAnsi="Times New Roman" w:cs="Times New Roman"/>
          <w:sz w:val="24"/>
          <w:szCs w:val="24"/>
        </w:rPr>
        <w:t>untuk</w:t>
      </w:r>
      <w:proofErr w:type="spellEnd"/>
      <w:r w:rsidR="004A3E89" w:rsidRPr="0060011B">
        <w:rPr>
          <w:rFonts w:ascii="Times New Roman" w:hAnsi="Times New Roman" w:cs="Times New Roman"/>
          <w:sz w:val="24"/>
          <w:szCs w:val="24"/>
        </w:rPr>
        <w:t xml:space="preserve">  </w:t>
      </w:r>
      <w:proofErr w:type="spellStart"/>
      <w:r w:rsidR="004A3E89" w:rsidRPr="0060011B">
        <w:rPr>
          <w:rFonts w:ascii="Times New Roman" w:hAnsi="Times New Roman" w:cs="Times New Roman"/>
          <w:sz w:val="24"/>
          <w:szCs w:val="24"/>
        </w:rPr>
        <w:t>meningkatkan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kualitas</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004A3E89" w:rsidRPr="0060011B">
        <w:rPr>
          <w:rFonts w:ascii="Times New Roman" w:hAnsi="Times New Roman" w:cs="Times New Roman"/>
          <w:sz w:val="24"/>
          <w:szCs w:val="24"/>
        </w:rPr>
        <w:t>satuan</w:t>
      </w:r>
      <w:proofErr w:type="spellEnd"/>
      <w:r w:rsidR="004A3E89"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serta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anak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didik</w:t>
      </w:r>
      <w:proofErr w:type="spellEnd"/>
      <w:r w:rsidRPr="0060011B">
        <w:rPr>
          <w:rFonts w:ascii="Times New Roman" w:hAnsi="Times New Roman" w:cs="Times New Roman"/>
          <w:sz w:val="24"/>
          <w:szCs w:val="24"/>
        </w:rPr>
        <w:t xml:space="preserve">. </w:t>
      </w:r>
      <w:proofErr w:type="spellStart"/>
      <w:r w:rsidR="00146878" w:rsidRPr="0060011B">
        <w:rPr>
          <w:rFonts w:ascii="Times New Roman" w:hAnsi="Times New Roman" w:cs="Times New Roman"/>
          <w:sz w:val="24"/>
          <w:szCs w:val="24"/>
        </w:rPr>
        <w:t>S</w:t>
      </w:r>
      <w:r w:rsidR="004A3E89" w:rsidRPr="0060011B">
        <w:rPr>
          <w:rFonts w:ascii="Times New Roman" w:hAnsi="Times New Roman" w:cs="Times New Roman"/>
          <w:sz w:val="24"/>
          <w:szCs w:val="24"/>
        </w:rPr>
        <w:t>enada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Ahmad M</w:t>
      </w:r>
      <w:r w:rsidR="00146878" w:rsidRPr="0060011B">
        <w:rPr>
          <w:rFonts w:ascii="Times New Roman" w:hAnsi="Times New Roman" w:cs="Times New Roman"/>
          <w:sz w:val="24"/>
          <w:szCs w:val="24"/>
        </w:rPr>
        <w:t xml:space="preserve"> </w:t>
      </w:r>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{"citationItems":[{"id":"ITEM-1","itemData":{"ISSN":"2615-482X","abstract":"Tulisan ini menguraikan tentang pentingnya suatu lembaga pendidikan anak usia dini untuk menerapkan suatu manajemen mutu terpadu pembelajaran sebagai sarana menumbuhkan minat belajar. Lembaga pendidikan anak usia dini memiliki kewajiban menerapkan pembelajaran yang dapat memberikan stimulasi dan mengoptimalkan pertumbuhan dan perkembangan jasmani serta rohani anak usia dini. Teroptimalnya pertumbuhan dan perkembangan tersebut, perlu adanya suatu mekanisme pembelajaran yang dapat menumbuhkan minat belajar anak di sekolah.Penerapan manajemen mutu terpadu pembelajaran menjadi salah satu cara pendidik di dalam ruang lingkup lembaga pendidikan anak usia dini untuk menumbuhkan minat belajar anak dengan berorientasi pada kepuasan pelanggan (pemberian berbagai pelayanan pembelajaran sesuai dengan kebutuhan, karakteristik dan modalitas belajar anak), respect terhadap anak didik (saling menghargai dan menghormati), manajemen berdasarkan fakta (memahami permasalahan pembelajaran yang bersifat prioritas dan variabilitas pendidik dalam menyampaian materi pembelajaran), dan perbaikan secara berkesinambungan (evaluasi dan perbaikan pembelajaran sesuai kebutuhan, modalitas belajar, dan karakteristik anak didik).","author":[{"dropping-particle":"","family":"Mushlih","given":"Ahmad","non-dropping-particle":"","parse-names":false,"suffix":""},{"dropping-particle":"","family":"Pascasarjana","given":"Mahasiswa","non-dropping-particle":"","parse-names":false,"suffix":""},{"dropping-particle":"","family":"Sunan","given":"Uin","non-dropping-particle":"","parse-names":false,"suffix":""},{"dropping-particle":"","family":"Yogyakarta","given":"Kalijaga","non-dropping-particle":"","parse-names":false,"suffix":""}],"container-title":"Al Athfal","id":"ITEM-1","issue":"1","issued":{"date-parts":[["2018","11","10"]]},"number-of-pages":"72-90","title":"Implementasi Manajemen Mutu Terpadu Pembelajaran untuk Menumbuhkan Minat Belajar Anak Usia Dini","type":"report","volume":"1"},"suppress-author":1,"uris":["http://www.mendeley.com/documents/?uuid=e957653f-fc34-34f6-9f02-64d4483c4992"]}],"mendeley":{"formattedCitation":"(2018)","plainTextFormattedCitation":"(2018)","previouslyFormattedCitation":"(2018)"},"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(2018)</w:t>
      </w:r>
      <w:r w:rsidR="00723272" w:rsidRPr="0060011B">
        <w:rPr>
          <w:rFonts w:ascii="Times New Roman" w:hAnsi="Times New Roman" w:cs="Times New Roman"/>
          <w:sz w:val="24"/>
          <w:szCs w:val="24"/>
        </w:rPr>
        <w:fldChar w:fldCharType="end"/>
      </w:r>
      <w:r w:rsidR="00146878" w:rsidRPr="0060011B">
        <w:rPr>
          <w:rFonts w:ascii="Times New Roman" w:hAnsi="Times New Roman" w:cs="Times New Roman"/>
          <w:sz w:val="24"/>
          <w:szCs w:val="24"/>
        </w:rPr>
        <w:t xml:space="preserve"> </w:t>
      </w:r>
      <w:r w:rsidRPr="0060011B">
        <w:rPr>
          <w:rFonts w:ascii="Times New Roman" w:hAnsi="Times New Roman" w:cs="Times New Roman"/>
          <w:sz w:val="24"/>
          <w:szCs w:val="24"/>
        </w:rPr>
        <w:t xml:space="preserve">yang </w:t>
      </w:r>
      <w:proofErr w:type="spellStart"/>
      <w:r w:rsidRPr="0060011B">
        <w:rPr>
          <w:rFonts w:ascii="Times New Roman" w:hAnsi="Times New Roman" w:cs="Times New Roman"/>
          <w:sz w:val="24"/>
          <w:szCs w:val="24"/>
        </w:rPr>
        <w:t>berjudul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Implementasi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terpadu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pembelajaran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untuk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menumbuhkan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minat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belajar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usia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dini</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jurnal</w:t>
      </w:r>
      <w:proofErr w:type="spellEnd"/>
      <w:r w:rsidRPr="0060011B">
        <w:rPr>
          <w:rFonts w:ascii="Times New Roman" w:hAnsi="Times New Roman" w:cs="Times New Roman"/>
          <w:sz w:val="24"/>
          <w:szCs w:val="24"/>
        </w:rPr>
        <w:t xml:space="preserve"> AL-</w:t>
      </w:r>
      <w:proofErr w:type="spellStart"/>
      <w:r w:rsidRPr="0060011B">
        <w:rPr>
          <w:rFonts w:ascii="Times New Roman" w:hAnsi="Times New Roman" w:cs="Times New Roman"/>
          <w:sz w:val="24"/>
          <w:szCs w:val="24"/>
        </w:rPr>
        <w:t>Athfal</w:t>
      </w:r>
      <w:proofErr w:type="spellEnd"/>
      <w:r w:rsidRPr="0060011B">
        <w:rPr>
          <w:rFonts w:ascii="Times New Roman" w:hAnsi="Times New Roman" w:cs="Times New Roman"/>
          <w:sz w:val="24"/>
          <w:szCs w:val="24"/>
        </w:rPr>
        <w:t xml:space="preserve"> Vol. 1 No. 1 </w:t>
      </w:r>
      <w:proofErr w:type="spellStart"/>
      <w:r w:rsidRPr="0060011B">
        <w:rPr>
          <w:rFonts w:ascii="Times New Roman" w:hAnsi="Times New Roman" w:cs="Times New Roman"/>
          <w:sz w:val="24"/>
          <w:szCs w:val="24"/>
        </w:rPr>
        <w:t>Januari</w:t>
      </w:r>
      <w:proofErr w:type="spellEnd"/>
      <w:r w:rsidRPr="0060011B">
        <w:rPr>
          <w:rFonts w:ascii="Times New Roman" w:hAnsi="Times New Roman" w:cs="Times New Roman"/>
          <w:sz w:val="24"/>
          <w:szCs w:val="24"/>
        </w:rPr>
        <w:t xml:space="preserve"> - </w:t>
      </w:r>
      <w:proofErr w:type="spellStart"/>
      <w:r w:rsidRPr="0060011B">
        <w:rPr>
          <w:rFonts w:ascii="Times New Roman" w:hAnsi="Times New Roman" w:cs="Times New Roman"/>
          <w:sz w:val="24"/>
          <w:szCs w:val="24"/>
        </w:rPr>
        <w:t>juni</w:t>
      </w:r>
      <w:proofErr w:type="spellEnd"/>
      <w:r w:rsidRPr="0060011B">
        <w:rPr>
          <w:rFonts w:ascii="Times New Roman" w:hAnsi="Times New Roman" w:cs="Times New Roman"/>
          <w:sz w:val="24"/>
          <w:szCs w:val="24"/>
        </w:rPr>
        <w:t xml:space="preserve"> 2018 </w:t>
      </w:r>
      <w:proofErr w:type="spellStart"/>
      <w:r w:rsidRPr="0060011B">
        <w:rPr>
          <w:rFonts w:ascii="Times New Roman" w:hAnsi="Times New Roman" w:cs="Times New Roman"/>
          <w:sz w:val="24"/>
          <w:szCs w:val="24"/>
        </w:rPr>
        <w:t>diperoleh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hasil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penerapan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terpadu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perlu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sehingga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seluruh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lastRenderedPageBreak/>
        <w:t>aspek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perkembangan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mencapai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tahapan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perkembangan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sesuai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harapan</w:t>
      </w:r>
      <w:proofErr w:type="spellEnd"/>
      <w:r w:rsidRPr="0060011B">
        <w:rPr>
          <w:rFonts w:ascii="Times New Roman" w:hAnsi="Times New Roman" w:cs="Times New Roman"/>
          <w:sz w:val="24"/>
          <w:szCs w:val="24"/>
        </w:rPr>
        <w:t>.</w:t>
      </w:r>
    </w:p>
    <w:p w14:paraId="563D14EF" w14:textId="77777777" w:rsidR="001D51FD" w:rsidRPr="0060011B" w:rsidRDefault="001D51FD" w:rsidP="001D51FD">
      <w:pPr>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Sholeh</w:t>
      </w:r>
      <w:proofErr w:type="spellEnd"/>
      <w:r w:rsidR="00146878" w:rsidRPr="0060011B">
        <w:rPr>
          <w:rFonts w:ascii="Times New Roman" w:hAnsi="Times New Roman" w:cs="Times New Roman"/>
          <w:sz w:val="24"/>
          <w:szCs w:val="24"/>
        </w:rPr>
        <w:t xml:space="preserve"> </w:t>
      </w:r>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{"citationItems":[{"id":"ITEM-1","itemData":{"DOI":"10.33650/al-tanzim.v1i1.26","ISSN":"2549-3663","abstract":"Pendidikan tidak terlepas dari perubahan tersebut. Kehidupan politik, sosial-ekonomi, mengalami perubahan-perubahan yang besar yang belum pernah dialami dalam sejarah umat manusia. Kita lihat saja hancurnya negara-negara seperti Uni Soviet, Yugoslavia, yang telah melahirkan negara-bangsa yang baru sebagai hasil dari dunia terbuka atau dunia tanpa batas (borderless word) yang disertai dengan maraknya demokrasi dan HAM. Dalam kehidupan ekonomi kita mengalami pasar terbuka yang kini dikuasai oleh multinational corporation (MNC). Abad ke-21 kita nantikan lahirnya kekuatan baru dari dunia ketiga menjadi negara super power, yaitu Cina dan India. Dalam bidang politik umat manusia memasuki pergaulan internasional yang serba terbuka yang telah melahirkan budaya serba “world” seperti bahasa inggris yang menjadi bahasa dunia, pasar yang dikuasai oleh produk-produk industri Barat yang dikendalikan oleh multinational corporation, dunia pendidikan berlomba-lomba menjadi “world class university”. Semua perubahan global tersebut tentunya mempengaruhi pendidikan.","author":[{"dropping-particle":"","family":"Sholeh","given":"Moh.","non-dropping-particle":"","parse-names":false,"suffix":""}],"container-title":"AL-TANZIM : JURNAL MANAJEMEN PENDIDIKAN ISLAM","id":"ITEM-1","issue":"1","issued":{"date-parts":[["2017","1","15"]]},"page":"36-55","publisher":"Universitas Nurul Jadid","title":"Kajian Kritis Tentang Standar Nasional Pendidikan (SNP)","type":"article-journal","volume":"1"},"suppress-author":1,"uris":["http://www.mendeley.com/documents/?uuid=47e460a5-4421-3c96-928b-036db1e78246"]}],"mendeley":{"formattedCitation":"(2017)","plainTextFormattedCitation":"(2017)","previouslyFormattedCitation":"(2017)"},"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(2017)</w:t>
      </w:r>
      <w:r w:rsidR="00723272" w:rsidRPr="0060011B">
        <w:rPr>
          <w:rFonts w:ascii="Times New Roman" w:hAnsi="Times New Roman" w:cs="Times New Roman"/>
          <w:sz w:val="24"/>
          <w:szCs w:val="24"/>
        </w:rPr>
        <w:fldChar w:fldCharType="end"/>
      </w:r>
      <w:r w:rsidR="00146878" w:rsidRPr="0060011B">
        <w:rPr>
          <w:rFonts w:ascii="Times New Roman" w:hAnsi="Times New Roman" w:cs="Times New Roman"/>
          <w:sz w:val="24"/>
          <w:szCs w:val="24"/>
        </w:rPr>
        <w:t xml:space="preserve"> </w:t>
      </w:r>
      <w:r w:rsidRPr="0060011B">
        <w:rPr>
          <w:rFonts w:ascii="Times New Roman" w:hAnsi="Times New Roman" w:cs="Times New Roman"/>
          <w:sz w:val="24"/>
          <w:szCs w:val="24"/>
        </w:rPr>
        <w:t xml:space="preserve">pada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kajian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kritis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tentang</w:t>
      </w:r>
      <w:proofErr w:type="spellEnd"/>
      <w:r w:rsidRPr="0060011B">
        <w:rPr>
          <w:rFonts w:ascii="Times New Roman" w:hAnsi="Times New Roman" w:cs="Times New Roman"/>
          <w:sz w:val="24"/>
          <w:szCs w:val="24"/>
        </w:rPr>
        <w:t xml:space="preserve"> standard </w:t>
      </w:r>
      <w:proofErr w:type="spellStart"/>
      <w:r w:rsidRPr="0060011B">
        <w:rPr>
          <w:rFonts w:ascii="Times New Roman" w:hAnsi="Times New Roman" w:cs="Times New Roman"/>
          <w:sz w:val="24"/>
          <w:szCs w:val="24"/>
        </w:rPr>
        <w:t>nasional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diterbitkan</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jurnal</w:t>
      </w:r>
      <w:proofErr w:type="spellEnd"/>
      <w:r w:rsidRPr="0060011B">
        <w:rPr>
          <w:rFonts w:ascii="Times New Roman" w:hAnsi="Times New Roman" w:cs="Times New Roman"/>
          <w:sz w:val="24"/>
          <w:szCs w:val="24"/>
        </w:rPr>
        <w:t xml:space="preserve"> Al-Tanzim Vol.1 No.1 </w:t>
      </w:r>
      <w:proofErr w:type="spellStart"/>
      <w:r w:rsidRPr="0060011B">
        <w:rPr>
          <w:rFonts w:ascii="Times New Roman" w:hAnsi="Times New Roman" w:cs="Times New Roman"/>
          <w:sz w:val="24"/>
          <w:szCs w:val="24"/>
        </w:rPr>
        <w:t>Januari</w:t>
      </w:r>
      <w:proofErr w:type="spellEnd"/>
      <w:r w:rsidRPr="0060011B">
        <w:rPr>
          <w:rFonts w:ascii="Times New Roman" w:hAnsi="Times New Roman" w:cs="Times New Roman"/>
          <w:sz w:val="24"/>
          <w:szCs w:val="24"/>
        </w:rPr>
        <w:t xml:space="preserve"> 2017 </w:t>
      </w:r>
      <w:proofErr w:type="spellStart"/>
      <w:r w:rsidRPr="0060011B">
        <w:rPr>
          <w:rFonts w:ascii="Times New Roman" w:hAnsi="Times New Roman" w:cs="Times New Roman"/>
          <w:sz w:val="24"/>
          <w:szCs w:val="24"/>
        </w:rPr>
        <w:t>menemukan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penyelenggaraan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mengikuti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perkembangan</w:t>
      </w:r>
      <w:proofErr w:type="spellEnd"/>
      <w:r w:rsidRPr="0060011B">
        <w:rPr>
          <w:rFonts w:ascii="Times New Roman" w:hAnsi="Times New Roman" w:cs="Times New Roman"/>
          <w:sz w:val="24"/>
          <w:szCs w:val="24"/>
        </w:rPr>
        <w:t xml:space="preserve"> zaman </w:t>
      </w:r>
      <w:proofErr w:type="spellStart"/>
      <w:r w:rsidRPr="0060011B">
        <w:rPr>
          <w:rFonts w:ascii="Times New Roman" w:hAnsi="Times New Roman" w:cs="Times New Roman"/>
          <w:sz w:val="24"/>
          <w:szCs w:val="24"/>
        </w:rPr>
        <w:t>dimana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kebijakan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terus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dikembangkan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Selaras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di </w:t>
      </w:r>
      <w:proofErr w:type="spellStart"/>
      <w:r w:rsidRPr="0060011B">
        <w:rPr>
          <w:rFonts w:ascii="Times New Roman" w:hAnsi="Times New Roman" w:cs="Times New Roman"/>
          <w:sz w:val="24"/>
          <w:szCs w:val="24"/>
        </w:rPr>
        <w:t>atas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Suharti</w:t>
      </w:r>
      <w:proofErr w:type="spellEnd"/>
      <w:r w:rsidRPr="0060011B">
        <w:rPr>
          <w:rFonts w:ascii="Times New Roman" w:hAnsi="Times New Roman" w:cs="Times New Roman"/>
          <w:sz w:val="24"/>
          <w:szCs w:val="24"/>
        </w:rPr>
        <w:t xml:space="preserve"> </w:t>
      </w:r>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{"citationItems":[{"id":"ITEM-1","itemData":{"DOI":"10.29240/jsmp.v2i1.397","ISSN":"2580-3581","abstract":"This article aims to find comparison of PAUD management of Pembina Curup and PAUD Pertiwi Rejang lebonmg in improving the quality of learning with qualitative descriptive approach so as to obtain the following conclusion. Curriculum management, student affairs, educators and educational staff, facilities and infrastructure and PAUD financial management has been implemented by the PAUD Pembina and PAUD Pertiwi. This is seen in, First, the quality of early childhood education is the service provided in the form of Kindergarten (TK) and Play Group (KB). Second, the fulfillment of the level of child development achievement, the learning is done in accordance with the age group of learners, and also in accordance with the needs of the surrounding community and the learners themselves. Third, the fulfillment of educators and educational personnel to meet the standards, even exceed the existing standards, by providing opportunities for educators to go to college and follow the training. Fourth, existing facilities and infrastructure are now more and more, both in terms of quantity and quality as required by the existing rules. Facilities and infrastructure about safe, comfortable, bright and fulfilling children's health criteria, according to the child's developmental level, make use of the available resources and potentials already fulfilled. Fifth, in accordance with the instructions and rules on the financial implementation of PAUD. Finance management of PAUD Terpadu and PAUD Pertiwi has also been communicated with parents, learners, and the community. So there is no rejection from the public.","author":[{"dropping-particle":"","family":"Suharti","given":"Suharti","non-dropping-particle":"","parse-names":false,"suffix":""}],"container-title":"Tadbir : Jurnal Studi Manajemen Pendidikan","id":"ITEM-1","issue":"1","issued":{"date-parts":[["2018","6","8"]]},"page":"51","publisher":"STAIN Curup","title":"Manajemen Pendidikan Anak Usia Dini (PAUD) dalam Rangka Meningkatkan Mutu Pembelajaran (Studi pada PAUD Negeri Pembina Curup dan PAUD Pertiwi Kabupaten Rejang Lebong)","type":"article-journal","volume":"2"},"suppress-author":1,"uris":["http://www.mendeley.com/documents/?uuid=446f97da-b4e0-3220-981e-6d33b6832a5c"]}],"mendeley":{"formattedCitation":"(2018)","plainTextFormattedCitation":"(2018)","previouslyFormattedCitation":"(2018)"},"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(2018)</w:t>
      </w:r>
      <w:r w:rsidR="00723272" w:rsidRPr="0060011B">
        <w:rPr>
          <w:rFonts w:ascii="Times New Roman" w:hAnsi="Times New Roman" w:cs="Times New Roman"/>
          <w:sz w:val="24"/>
          <w:szCs w:val="24"/>
        </w:rPr>
        <w:fldChar w:fldCharType="end"/>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penelitiannya</w:t>
      </w:r>
      <w:proofErr w:type="spellEnd"/>
      <w:r w:rsidRPr="0060011B">
        <w:rPr>
          <w:rFonts w:ascii="Times New Roman" w:hAnsi="Times New Roman" w:cs="Times New Roman"/>
          <w:sz w:val="24"/>
          <w:szCs w:val="24"/>
        </w:rPr>
        <w:t xml:space="preserve"> </w:t>
      </w:r>
      <w:proofErr w:type="spellStart"/>
      <w:r w:rsidR="002C2989" w:rsidRPr="0060011B">
        <w:rPr>
          <w:rFonts w:ascii="Times New Roman" w:hAnsi="Times New Roman" w:cs="Times New Roman"/>
          <w:sz w:val="24"/>
          <w:szCs w:val="24"/>
        </w:rPr>
        <w:t>dengan</w:t>
      </w:r>
      <w:proofErr w:type="spellEnd"/>
      <w:r w:rsidR="002C2989"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judul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Pendidikan Anak </w:t>
      </w:r>
      <w:proofErr w:type="spellStart"/>
      <w:r w:rsidRPr="0060011B">
        <w:rPr>
          <w:rFonts w:ascii="Times New Roman" w:hAnsi="Times New Roman" w:cs="Times New Roman"/>
          <w:sz w:val="24"/>
          <w:szCs w:val="24"/>
        </w:rPr>
        <w:t>Usia</w:t>
      </w:r>
      <w:proofErr w:type="spellEnd"/>
      <w:r w:rsidRPr="0060011B">
        <w:rPr>
          <w:rFonts w:ascii="Times New Roman" w:hAnsi="Times New Roman" w:cs="Times New Roman"/>
          <w:sz w:val="24"/>
          <w:szCs w:val="24"/>
        </w:rPr>
        <w:t xml:space="preserve"> Dini (PAUD)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Rangka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Meningkatkan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Pembelajaran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Studi</w:t>
      </w:r>
      <w:proofErr w:type="spellEnd"/>
      <w:r w:rsidRPr="0060011B">
        <w:rPr>
          <w:rFonts w:ascii="Times New Roman" w:hAnsi="Times New Roman" w:cs="Times New Roman"/>
          <w:sz w:val="24"/>
          <w:szCs w:val="24"/>
        </w:rPr>
        <w:t xml:space="preserve"> pada PAUD Negeri Pembina </w:t>
      </w:r>
      <w:proofErr w:type="spellStart"/>
      <w:r w:rsidRPr="0060011B">
        <w:rPr>
          <w:rFonts w:ascii="Times New Roman" w:hAnsi="Times New Roman" w:cs="Times New Roman"/>
          <w:sz w:val="24"/>
          <w:szCs w:val="24"/>
        </w:rPr>
        <w:t>Curup</w:t>
      </w:r>
      <w:proofErr w:type="spellEnd"/>
      <w:r w:rsidRPr="0060011B">
        <w:rPr>
          <w:rFonts w:ascii="Times New Roman" w:hAnsi="Times New Roman" w:cs="Times New Roman"/>
          <w:sz w:val="24"/>
          <w:szCs w:val="24"/>
        </w:rPr>
        <w:t xml:space="preserve"> dan PAUD Pertiwi </w:t>
      </w:r>
      <w:proofErr w:type="spellStart"/>
      <w:r w:rsidRPr="0060011B">
        <w:rPr>
          <w:rFonts w:ascii="Times New Roman" w:hAnsi="Times New Roman" w:cs="Times New Roman"/>
          <w:sz w:val="24"/>
          <w:szCs w:val="24"/>
        </w:rPr>
        <w:t>Kabupaten</w:t>
      </w:r>
      <w:proofErr w:type="spellEnd"/>
      <w:r w:rsidRPr="0060011B">
        <w:rPr>
          <w:rFonts w:ascii="Times New Roman" w:hAnsi="Times New Roman" w:cs="Times New Roman"/>
          <w:sz w:val="24"/>
          <w:szCs w:val="24"/>
        </w:rPr>
        <w:t xml:space="preserve"> Rejang </w:t>
      </w:r>
      <w:proofErr w:type="spellStart"/>
      <w:r w:rsidRPr="0060011B">
        <w:rPr>
          <w:rFonts w:ascii="Times New Roman" w:hAnsi="Times New Roman" w:cs="Times New Roman"/>
          <w:sz w:val="24"/>
          <w:szCs w:val="24"/>
        </w:rPr>
        <w:t>Lebong</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terdapat</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Jurnal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Studi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Pendidikan vol. 2, no. 1, </w:t>
      </w:r>
      <w:proofErr w:type="spellStart"/>
      <w:r w:rsidRPr="0060011B">
        <w:rPr>
          <w:rFonts w:ascii="Times New Roman" w:hAnsi="Times New Roman" w:cs="Times New Roman"/>
          <w:sz w:val="24"/>
          <w:szCs w:val="24"/>
        </w:rPr>
        <w:t>Juni</w:t>
      </w:r>
      <w:proofErr w:type="spellEnd"/>
      <w:r w:rsidRPr="0060011B">
        <w:rPr>
          <w:rFonts w:ascii="Times New Roman" w:hAnsi="Times New Roman" w:cs="Times New Roman"/>
          <w:sz w:val="24"/>
          <w:szCs w:val="24"/>
        </w:rPr>
        <w:t xml:space="preserve"> 2018</w:t>
      </w:r>
      <w:bookmarkEnd w:id="0"/>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menunjukkan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hasil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pengelolaan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perlu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bantuan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dari</w:t>
      </w:r>
      <w:proofErr w:type="spellEnd"/>
      <w:r w:rsidRPr="0060011B">
        <w:rPr>
          <w:rFonts w:ascii="Times New Roman" w:hAnsi="Times New Roman" w:cs="Times New Roman"/>
          <w:sz w:val="24"/>
          <w:szCs w:val="24"/>
        </w:rPr>
        <w:t xml:space="preserve"> orang </w:t>
      </w:r>
      <w:proofErr w:type="spellStart"/>
      <w:r w:rsidRPr="0060011B">
        <w:rPr>
          <w:rFonts w:ascii="Times New Roman" w:hAnsi="Times New Roman" w:cs="Times New Roman"/>
          <w:sz w:val="24"/>
          <w:szCs w:val="24"/>
        </w:rPr>
        <w:t>tua</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pemerintah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sekitar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menunjukkan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memiliki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kesempatan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sama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untuk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menyelenggarkan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sesuai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ditentukan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baik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sekolah</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berstatus</w:t>
      </w:r>
      <w:proofErr w:type="spellEnd"/>
      <w:r w:rsidRPr="0060011B">
        <w:rPr>
          <w:rFonts w:ascii="Times New Roman" w:hAnsi="Times New Roman" w:cs="Times New Roman"/>
          <w:sz w:val="24"/>
          <w:szCs w:val="24"/>
        </w:rPr>
        <w:t xml:space="preserve"> negeri </w:t>
      </w:r>
      <w:proofErr w:type="spellStart"/>
      <w:r w:rsidRPr="0060011B">
        <w:rPr>
          <w:rFonts w:ascii="Times New Roman" w:hAnsi="Times New Roman" w:cs="Times New Roman"/>
          <w:sz w:val="24"/>
          <w:szCs w:val="24"/>
        </w:rPr>
        <w:t>maupun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sekolah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swasta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atau</w:t>
      </w:r>
      <w:proofErr w:type="spellEnd"/>
      <w:r w:rsidRPr="0060011B">
        <w:rPr>
          <w:rFonts w:ascii="Times New Roman" w:hAnsi="Times New Roman" w:cs="Times New Roman"/>
          <w:sz w:val="24"/>
          <w:szCs w:val="24"/>
        </w:rPr>
        <w:t xml:space="preserve"> Yayasan.</w:t>
      </w:r>
    </w:p>
    <w:p w14:paraId="0058F543" w14:textId="77777777" w:rsidR="001D51FD" w:rsidRPr="0060011B" w:rsidRDefault="001D51FD" w:rsidP="001D51FD">
      <w:pPr>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Suharti</w:t>
      </w:r>
      <w:proofErr w:type="spellEnd"/>
      <w:r w:rsidRPr="0060011B">
        <w:rPr>
          <w:rFonts w:ascii="Times New Roman" w:hAnsi="Times New Roman" w:cs="Times New Roman"/>
          <w:sz w:val="24"/>
          <w:szCs w:val="24"/>
        </w:rPr>
        <w:t xml:space="preserve"> </w:t>
      </w:r>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{"citationItems":[{"id":"ITEM-1","itemData":{"DOI":"10.29240/jsmp.v2i1.397","ISSN":"2580-3581","abstract":"This article aims to find comparison of PAUD management of Pembina Curup and PAUD Pertiwi Rejang lebonmg in improving the quality of learning with qualitative descriptive approach so as to obtain the following conclusion. Curriculum management, student affairs, educators and educational staff, facilities and infrastructure and PAUD financial management has been implemented by the PAUD Pembina and PAUD Pertiwi. This is seen in, First, the quality of early childhood education is the service provided in the form of Kindergarten (TK) and Play Group (KB). Second, the fulfillment of the level of child development achievement, the learning is done in accordance with the age group of learners, and also in accordance with the needs of the surrounding community and the learners themselves. Third, the fulfillment of educators and educational personnel to meet the standards, even exceed the existing standards, by providing opportunities for educators to go to college and follow the training. Fourth, existing facilities and infrastructure are now more and more, both in terms of quantity and quality as required by the existing rules. Facilities and infrastructure about safe, comfortable, bright and fulfilling children's health criteria, according to the child's developmental level, make use of the available resources and potentials already fulfilled. Fifth, in accordance with the instructions and rules on the financial implementation of PAUD. Finance management of PAUD Terpadu and PAUD Pertiwi has also been communicated with parents, learners, and the community. So there is no rejection from the public.","author":[{"dropping-particle":"","family":"Suharti","given":"Suharti","non-dropping-particle":"","parse-names":false,"suffix":""}],"container-title":"Tadbir : Jurnal Studi Manajemen Pendidikan","id":"ITEM-1","issue":"1","issued":{"date-parts":[["2018","6","8"]]},"page":"51","publisher":"STAIN Curup","title":"Manajemen Pendidikan Anak Usia Dini (PAUD) dalam Rangka Meningkatkan Mutu Pembelajaran (Studi pada PAUD Negeri Pembina Curup dan PAUD Pertiwi Kabupaten Rejang Lebong)","type":"article-journal","volume":"2"},"suppress-author":1,"uris":["http://www.mendeley.com/documents/?uuid=446f97da-b4e0-3220-981e-6d33b6832a5c"]}],"mendeley":{"formattedCitation":"(2018)","plainTextFormattedCitation":"(2018)","previouslyFormattedCitation":"(2018)"},"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(2018)</w:t>
      </w:r>
      <w:proofErr w:type="spellStart"/>
      <w:r w:rsidR="00723272" w:rsidRPr="0060011B">
        <w:rPr>
          <w:rFonts w:ascii="Times New Roman" w:hAnsi="Times New Roman" w:cs="Times New Roman"/>
          <w:sz w:val="24"/>
          <w:szCs w:val="24"/>
        </w:rPr>
        <w:fldChar w:fldCharType="end"/>
      </w:r>
      <w:r w:rsidRPr="0060011B">
        <w:rPr>
          <w:rFonts w:ascii="Times New Roman" w:hAnsi="Times New Roman" w:cs="Times New Roman"/>
          <w:sz w:val="24"/>
          <w:szCs w:val="24"/>
        </w:rPr>
        <w:t>menunjukkan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ada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pihak-pihak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terkait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disekitar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mensukseskan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Pendidikan </w:t>
      </w:r>
      <w:proofErr w:type="spellStart"/>
      <w:r w:rsidRPr="0060011B">
        <w:rPr>
          <w:rFonts w:ascii="Times New Roman" w:hAnsi="Times New Roman" w:cs="Times New Roman"/>
          <w:sz w:val="24"/>
          <w:szCs w:val="24"/>
        </w:rPr>
        <w:t>anak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usia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dini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Kemudia</w:t>
      </w:r>
      <w:proofErr w:type="spellEnd"/>
      <w:r w:rsidRPr="0060011B">
        <w:rPr>
          <w:rFonts w:ascii="Times New Roman" w:hAnsi="Times New Roman" w:cs="Times New Roman"/>
          <w:sz w:val="24"/>
          <w:szCs w:val="24"/>
        </w:rPr>
        <w:t xml:space="preserve"> </w:t>
      </w:r>
      <w:proofErr w:type="spellStart"/>
      <w:r w:rsidR="002C2989" w:rsidRPr="0060011B">
        <w:rPr>
          <w:rFonts w:ascii="Times New Roman" w:hAnsi="Times New Roman" w:cs="Times New Roman"/>
          <w:sz w:val="24"/>
          <w:szCs w:val="24"/>
        </w:rPr>
        <w:t>hasil</w:t>
      </w:r>
      <w:proofErr w:type="spellEnd"/>
      <w:r w:rsidR="002C2989" w:rsidRPr="0060011B">
        <w:rPr>
          <w:rFonts w:ascii="Times New Roman" w:hAnsi="Times New Roman" w:cs="Times New Roman"/>
          <w:sz w:val="24"/>
          <w:szCs w:val="24"/>
        </w:rPr>
        <w:t xml:space="preserve"> </w:t>
      </w:r>
      <w:proofErr w:type="spellStart"/>
      <w:r w:rsidR="002C2989" w:rsidRPr="0060011B">
        <w:rPr>
          <w:rFonts w:ascii="Times New Roman" w:hAnsi="Times New Roman" w:cs="Times New Roman"/>
          <w:sz w:val="24"/>
          <w:szCs w:val="24"/>
        </w:rPr>
        <w:t>riset</w:t>
      </w:r>
      <w:proofErr w:type="spellEnd"/>
      <w:r w:rsidR="002C2989" w:rsidRPr="0060011B">
        <w:rPr>
          <w:rFonts w:ascii="Times New Roman" w:hAnsi="Times New Roman" w:cs="Times New Roman"/>
          <w:sz w:val="24"/>
          <w:szCs w:val="24"/>
        </w:rPr>
        <w:t xml:space="preserve"> </w:t>
      </w:r>
      <w:proofErr w:type="spellStart"/>
      <w:r w:rsidR="002C2989" w:rsidRPr="0060011B">
        <w:rPr>
          <w:rFonts w:ascii="Times New Roman" w:hAnsi="Times New Roman" w:cs="Times New Roman"/>
          <w:sz w:val="24"/>
          <w:szCs w:val="24"/>
        </w:rPr>
        <w:t>menunjukkan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tertentu</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pelaksanaan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w:t>
      </w:r>
      <w:proofErr w:type="spellStart"/>
      <w:r w:rsidR="002C2989" w:rsidRPr="0060011B">
        <w:rPr>
          <w:rFonts w:ascii="Times New Roman" w:hAnsi="Times New Roman" w:cs="Times New Roman"/>
          <w:sz w:val="24"/>
          <w:szCs w:val="24"/>
        </w:rPr>
        <w:t>satuan</w:t>
      </w:r>
      <w:proofErr w:type="spellEnd"/>
      <w:r w:rsidR="002C2989" w:rsidRPr="0060011B">
        <w:rPr>
          <w:rFonts w:ascii="Times New Roman" w:hAnsi="Times New Roman" w:cs="Times New Roman"/>
          <w:sz w:val="24"/>
          <w:szCs w:val="24"/>
        </w:rPr>
        <w:t xml:space="preserve"> PAUD</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Adanya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002C2989" w:rsidRPr="0060011B">
        <w:rPr>
          <w:rFonts w:ascii="Times New Roman" w:hAnsi="Times New Roman" w:cs="Times New Roman"/>
          <w:sz w:val="24"/>
          <w:szCs w:val="24"/>
        </w:rPr>
        <w:t>bertujuan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untuk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memastikan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sekolah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layak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untuk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melaksanakan</w:t>
      </w:r>
      <w:proofErr w:type="spellEnd"/>
      <w:r w:rsidRPr="0060011B">
        <w:rPr>
          <w:rFonts w:ascii="Times New Roman" w:hAnsi="Times New Roman" w:cs="Times New Roman"/>
          <w:sz w:val="24"/>
          <w:szCs w:val="24"/>
        </w:rPr>
        <w:t xml:space="preserve"> Pendidikan </w:t>
      </w:r>
      <w:proofErr w:type="spellStart"/>
      <w:r w:rsidRPr="0060011B">
        <w:rPr>
          <w:rFonts w:ascii="Times New Roman" w:hAnsi="Times New Roman" w:cs="Times New Roman"/>
          <w:sz w:val="24"/>
          <w:szCs w:val="24"/>
        </w:rPr>
        <w:t>anak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usia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dini</w:t>
      </w:r>
      <w:proofErr w:type="spellEnd"/>
      <w:r w:rsidRPr="0060011B">
        <w:rPr>
          <w:rFonts w:ascii="Times New Roman" w:hAnsi="Times New Roman" w:cs="Times New Roman"/>
          <w:sz w:val="24"/>
          <w:szCs w:val="24"/>
        </w:rPr>
        <w:t>.</w:t>
      </w:r>
    </w:p>
    <w:p w14:paraId="6FC5B60C" w14:textId="77777777" w:rsidR="001D51FD" w:rsidRPr="0060011B" w:rsidRDefault="001D51FD" w:rsidP="001D51FD">
      <w:pPr>
        <w:ind w:firstLine="360"/>
        <w:jc w:val="both"/>
        <w:rPr>
          <w:rFonts w:ascii="Times New Roman" w:hAnsi="Times New Roman" w:cs="Times New Roman"/>
          <w:sz w:val="24"/>
          <w:szCs w:val="24"/>
        </w:rPr>
      </w:pPr>
      <w:r w:rsidRPr="0060011B">
        <w:rPr>
          <w:rFonts w:ascii="Times New Roman" w:hAnsi="Times New Roman" w:cs="Times New Roman"/>
          <w:sz w:val="24"/>
          <w:szCs w:val="24"/>
        </w:rPr>
        <w:t xml:space="preserve">Muhammad Saleh Mahmud </w:t>
      </w:r>
      <w:proofErr w:type="spellStart"/>
      <w:r w:rsidRPr="0060011B">
        <w:rPr>
          <w:rFonts w:ascii="Times New Roman" w:hAnsi="Times New Roman" w:cs="Times New Roman"/>
          <w:sz w:val="24"/>
          <w:szCs w:val="24"/>
        </w:rPr>
        <w:t>dkk</w:t>
      </w:r>
      <w:proofErr w:type="spellEnd"/>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{"citationItems":[{"id":"ITEM-1","itemData":{"DOI":"10.26737/jetl.v3i2.771","ISSN":"2477-5924","abstract":"&lt;p&gt;This study aims to reveal information relating to (1) the leadership profile of the head of the management of the Community Learning Center (PKBM) Prosperous Center; (2) Work plan for accreditation management standards in PKBM Sejahtera institutions; (3) Organizing accreditation management standards in PKBM Sejahtera institutions; (4) Implementation of management of education units in PKBM Sejahtera institutions; (5) Supervision of education units in PKBM Sejahtera institutions; and (6) Reporting of the results of activities at PKBM Sejahtera institutions. The approach in this study uses a qualitative approach to the type of case study research. The results obtained from this study are the first chairman of the new prosperous PKBM has a D3 certificate in Civil Engineering and has 13 types of training/workshop / technical guidance certificates that are relevant to PKBM, and PKBM Sejahtera already has a community representative forum. Second, PKBM prosperous has clear and realistic vision, mission, and unit objectives, assisted villages / urban village that are in accordance with the vision, mission and objectives, long-term strategic plan (5year work plan), operational plan (annual work plan) clear; plan for the use of funds for a period of 5 years, already carrying out identification of community learning needs (IKBM) before determining the type of service program, already using the IKBM results as the basis for determining the type of service program; has included community members / leaders / RT heads, RW leaders (representing the community) in each service program preparation. Third, PKBM Sejahtera already has an institution's board posted/posted on the front fence but, the standard size has not been fulfilled all elements/explanations of certain activities in it, and there is no Tut Wuri Handayani symbol and has a network with 4 or more partner institutions in Last two years. Fourth, PKBM Sejahtera already has an activity schedule for each structured activity and unstructured activities, already has a list of participants in each study group (groups of students) for each type of service program, and already has a continuous service program so that there is no free time in each year. Fifth, PKBM Sejahtera has carried out monitoring and evaluation of service programs that are held regularly, has carried out monitoring and evaluation of learning by periodic managers and PKBM prosper does not make monitoring and evaluation reports. Sixth, PKBM prospe…","author":[{"dropping-particle":"","family":"Mahmud","given":"Muhammad Saleh","non-dropping-particle":"","parse-names":false,"suffix":""},{"dropping-particle":"","family":"Wahyudi","given":"Wahyudi","non-dropping-particle":"","parse-names":false,"suffix":""},{"dropping-particle":"","family":"Chiar","given":"Muhammad","non-dropping-particle":"","parse-names":false,"suffix":""}],"container-title":"JETL (Journal Of Education, Teaching and Learning)","id":"ITEM-1","issue":"2","issued":{"date-parts":[["2018","9","1"]]},"page":"326","publisher":"STKIP Singkawang","title":"Implementation of Management Standards (Case Study of Management Standards in Accreditation Assessment at PKBM Sejahtera Pontianak East Institute)","type":"article-journal","volume":"3"},"suppress-author":1,"uris":["http://www.mendeley.com/documents/?uuid=3ea06ca6-661f-37ad-8678-2d0178a11f8a"]}],"mendeley":{"formattedCitation":"(2018)","plainTextFormattedCitation":"(2018)","previouslyFormattedCitation":"(2018)"},"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(2018)</w:t>
      </w:r>
      <w:proofErr w:type="spellStart"/>
      <w:r w:rsidR="00723272" w:rsidRPr="0060011B">
        <w:rPr>
          <w:rFonts w:ascii="Times New Roman" w:hAnsi="Times New Roman" w:cs="Times New Roman"/>
          <w:sz w:val="24"/>
          <w:szCs w:val="24"/>
        </w:rPr>
        <w:fldChar w:fldCharType="end"/>
      </w:r>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artikelnya</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berjudul</w:t>
      </w:r>
      <w:proofErr w:type="spellEnd"/>
      <w:r w:rsidRPr="0060011B">
        <w:rPr>
          <w:rFonts w:ascii="Times New Roman" w:hAnsi="Times New Roman" w:cs="Times New Roman"/>
          <w:sz w:val="24"/>
          <w:szCs w:val="24"/>
        </w:rPr>
        <w:t xml:space="preserve"> “</w:t>
      </w:r>
      <w:r w:rsidRPr="0060011B">
        <w:rPr>
          <w:rFonts w:ascii="Times New Roman" w:hAnsi="Times New Roman" w:cs="Times New Roman"/>
          <w:i/>
          <w:sz w:val="24"/>
          <w:szCs w:val="24"/>
        </w:rPr>
        <w:t>Implementation of Management Standards (Case Study of Management Standards in Accreditation Assessment at PKBM Sejahtera Pontianak East Institute</w:t>
      </w:r>
      <w:r w:rsidRPr="0060011B">
        <w:rPr>
          <w:rFonts w:ascii="Times New Roman" w:hAnsi="Times New Roman" w:cs="Times New Roman"/>
          <w:sz w:val="24"/>
          <w:szCs w:val="24"/>
        </w:rPr>
        <w:t xml:space="preserve">)” pada </w:t>
      </w:r>
      <w:r w:rsidRPr="0060011B">
        <w:rPr>
          <w:rFonts w:ascii="Times New Roman" w:hAnsi="Times New Roman" w:cs="Times New Roman"/>
          <w:i/>
          <w:sz w:val="24"/>
          <w:szCs w:val="24"/>
        </w:rPr>
        <w:t>Journal of Education</w:t>
      </w:r>
      <w:r w:rsidRPr="0060011B">
        <w:rPr>
          <w:rFonts w:ascii="Times New Roman" w:hAnsi="Times New Roman" w:cs="Times New Roman"/>
          <w:sz w:val="24"/>
          <w:szCs w:val="24"/>
        </w:rPr>
        <w:t xml:space="preserve">, </w:t>
      </w:r>
      <w:r w:rsidRPr="0060011B">
        <w:rPr>
          <w:rFonts w:ascii="Times New Roman" w:hAnsi="Times New Roman" w:cs="Times New Roman"/>
          <w:i/>
          <w:sz w:val="24"/>
          <w:szCs w:val="24"/>
        </w:rPr>
        <w:t>Teaching and Learning</w:t>
      </w:r>
      <w:r w:rsidRPr="0060011B">
        <w:rPr>
          <w:rFonts w:ascii="Times New Roman" w:hAnsi="Times New Roman" w:cs="Times New Roman"/>
          <w:sz w:val="24"/>
          <w:szCs w:val="24"/>
        </w:rPr>
        <w:t xml:space="preserve"> Volume 3 Number 2 September 2018, </w:t>
      </w:r>
      <w:proofErr w:type="spellStart"/>
      <w:r w:rsidRPr="0060011B">
        <w:rPr>
          <w:rFonts w:ascii="Times New Roman" w:hAnsi="Times New Roman" w:cs="Times New Roman"/>
          <w:sz w:val="24"/>
          <w:szCs w:val="24"/>
        </w:rPr>
        <w:t>menunjukkan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pada PKBM yang </w:t>
      </w:r>
      <w:proofErr w:type="spellStart"/>
      <w:r w:rsidRPr="0060011B">
        <w:rPr>
          <w:rFonts w:ascii="Times New Roman" w:hAnsi="Times New Roman" w:cs="Times New Roman"/>
          <w:sz w:val="24"/>
          <w:szCs w:val="24"/>
        </w:rPr>
        <w:t>menjadi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subjek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Lembaga </w:t>
      </w:r>
      <w:proofErr w:type="spellStart"/>
      <w:r w:rsidRPr="0060011B">
        <w:rPr>
          <w:rFonts w:ascii="Times New Roman" w:hAnsi="Times New Roman" w:cs="Times New Roman"/>
          <w:sz w:val="24"/>
          <w:szCs w:val="24"/>
        </w:rPr>
        <w:t>tersebut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sudah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memenuhi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menjadi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acuan</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peraturan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pemerintah</w:t>
      </w:r>
      <w:proofErr w:type="spellEnd"/>
      <w:r w:rsidRPr="0060011B">
        <w:rPr>
          <w:rFonts w:ascii="Times New Roman" w:hAnsi="Times New Roman" w:cs="Times New Roman"/>
          <w:sz w:val="24"/>
          <w:szCs w:val="24"/>
        </w:rPr>
        <w:t xml:space="preserve"> Pendidikan dan </w:t>
      </w:r>
      <w:proofErr w:type="spellStart"/>
      <w:r w:rsidRPr="0060011B">
        <w:rPr>
          <w:rFonts w:ascii="Times New Roman" w:hAnsi="Times New Roman" w:cs="Times New Roman"/>
          <w:sz w:val="24"/>
          <w:szCs w:val="24"/>
        </w:rPr>
        <w:t>Kebudayaan</w:t>
      </w:r>
      <w:proofErr w:type="spellEnd"/>
      <w:r w:rsidR="002C2989" w:rsidRPr="0060011B">
        <w:rPr>
          <w:rFonts w:ascii="Times New Roman" w:hAnsi="Times New Roman" w:cs="Times New Roman"/>
          <w:sz w:val="24"/>
          <w:szCs w:val="24"/>
        </w:rPr>
        <w:t xml:space="preserve"> no</w:t>
      </w:r>
      <w:r w:rsidRPr="0060011B">
        <w:rPr>
          <w:rFonts w:ascii="Times New Roman" w:hAnsi="Times New Roman" w:cs="Times New Roman"/>
          <w:sz w:val="24"/>
          <w:szCs w:val="24"/>
        </w:rPr>
        <w:t xml:space="preserve"> 137 </w:t>
      </w:r>
      <w:proofErr w:type="spellStart"/>
      <w:r w:rsidRPr="0060011B">
        <w:rPr>
          <w:rFonts w:ascii="Times New Roman" w:hAnsi="Times New Roman" w:cs="Times New Roman"/>
          <w:sz w:val="24"/>
          <w:szCs w:val="24"/>
        </w:rPr>
        <w:t>tahun</w:t>
      </w:r>
      <w:proofErr w:type="spellEnd"/>
      <w:r w:rsidRPr="0060011B">
        <w:rPr>
          <w:rFonts w:ascii="Times New Roman" w:hAnsi="Times New Roman" w:cs="Times New Roman"/>
          <w:sz w:val="24"/>
          <w:szCs w:val="24"/>
        </w:rPr>
        <w:t xml:space="preserve"> 2014, </w:t>
      </w:r>
      <w:proofErr w:type="spellStart"/>
      <w:r w:rsidRPr="0060011B">
        <w:rPr>
          <w:rFonts w:ascii="Times New Roman" w:hAnsi="Times New Roman" w:cs="Times New Roman"/>
          <w:sz w:val="24"/>
          <w:szCs w:val="24"/>
        </w:rPr>
        <w:t>tentang</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nasional</w:t>
      </w:r>
      <w:proofErr w:type="spellEnd"/>
      <w:r w:rsidRPr="0060011B">
        <w:rPr>
          <w:rFonts w:ascii="Times New Roman" w:hAnsi="Times New Roman" w:cs="Times New Roman"/>
          <w:sz w:val="24"/>
          <w:szCs w:val="24"/>
        </w:rPr>
        <w:t xml:space="preserve"> </w:t>
      </w:r>
      <w:r w:rsidR="002C2989" w:rsidRPr="0060011B">
        <w:rPr>
          <w:rFonts w:ascii="Times New Roman" w:hAnsi="Times New Roman" w:cs="Times New Roman"/>
          <w:sz w:val="24"/>
          <w:szCs w:val="24"/>
        </w:rPr>
        <w:t>PAUD.</w:t>
      </w:r>
    </w:p>
    <w:p w14:paraId="0EE5D8BC" w14:textId="77777777" w:rsidR="001D51FD" w:rsidRPr="0060011B" w:rsidRDefault="001D51FD" w:rsidP="001D51FD">
      <w:pPr>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di </w:t>
      </w:r>
      <w:proofErr w:type="spellStart"/>
      <w:r w:rsidRPr="0060011B">
        <w:rPr>
          <w:rFonts w:ascii="Times New Roman" w:hAnsi="Times New Roman" w:cs="Times New Roman"/>
          <w:sz w:val="24"/>
          <w:szCs w:val="24"/>
        </w:rPr>
        <w:t>atas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menunjukkan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terdapat</w:t>
      </w:r>
      <w:proofErr w:type="spellEnd"/>
      <w:r w:rsidRPr="0060011B">
        <w:rPr>
          <w:rFonts w:ascii="Times New Roman" w:hAnsi="Times New Roman" w:cs="Times New Roman"/>
          <w:sz w:val="24"/>
          <w:szCs w:val="24"/>
        </w:rPr>
        <w:t xml:space="preserve"> standard-</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menjalankan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Pendidikan </w:t>
      </w:r>
      <w:r w:rsidR="00AE4116" w:rsidRPr="0060011B">
        <w:rPr>
          <w:rFonts w:ascii="Times New Roman" w:hAnsi="Times New Roman" w:cs="Times New Roman"/>
          <w:sz w:val="24"/>
          <w:szCs w:val="24"/>
        </w:rPr>
        <w:t>AUD</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w:t>
      </w:r>
      <w:r w:rsidR="00AE4116" w:rsidRPr="0060011B">
        <w:rPr>
          <w:rFonts w:ascii="Times New Roman" w:hAnsi="Times New Roman" w:cs="Times New Roman"/>
          <w:sz w:val="24"/>
          <w:szCs w:val="24"/>
        </w:rPr>
        <w:t>landaskan</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peraturan</w:t>
      </w:r>
      <w:proofErr w:type="spellEnd"/>
      <w:r w:rsidR="00AE4116" w:rsidRPr="0060011B">
        <w:rPr>
          <w:rFonts w:ascii="Times New Roman" w:hAnsi="Times New Roman" w:cs="Times New Roman"/>
          <w:sz w:val="24"/>
          <w:szCs w:val="24"/>
        </w:rPr>
        <w:t xml:space="preserve"> </w:t>
      </w:r>
      <w:proofErr w:type="spellStart"/>
      <w:proofErr w:type="gramStart"/>
      <w:r w:rsidR="00AE4116" w:rsidRPr="0060011B">
        <w:rPr>
          <w:rFonts w:ascii="Times New Roman" w:hAnsi="Times New Roman" w:cs="Times New Roman"/>
          <w:sz w:val="24"/>
          <w:szCs w:val="24"/>
        </w:rPr>
        <w:t>pemerintah</w:t>
      </w:r>
      <w:proofErr w:type="spellEnd"/>
      <w:r w:rsidR="00AE4116" w:rsidRPr="0060011B">
        <w:rPr>
          <w:rFonts w:ascii="Times New Roman" w:hAnsi="Times New Roman" w:cs="Times New Roman"/>
          <w:sz w:val="24"/>
          <w:szCs w:val="24"/>
        </w:rPr>
        <w:t xml:space="preserve">  no</w:t>
      </w:r>
      <w:proofErr w:type="gramEnd"/>
      <w:r w:rsidRPr="0060011B">
        <w:rPr>
          <w:rFonts w:ascii="Times New Roman" w:hAnsi="Times New Roman" w:cs="Times New Roman"/>
          <w:sz w:val="24"/>
          <w:szCs w:val="24"/>
        </w:rPr>
        <w:t xml:space="preserve"> 137 </w:t>
      </w:r>
      <w:proofErr w:type="spellStart"/>
      <w:r w:rsidRPr="0060011B">
        <w:rPr>
          <w:rFonts w:ascii="Times New Roman" w:hAnsi="Times New Roman" w:cs="Times New Roman"/>
          <w:sz w:val="24"/>
          <w:szCs w:val="24"/>
        </w:rPr>
        <w:t>tahun</w:t>
      </w:r>
      <w:proofErr w:type="spellEnd"/>
      <w:r w:rsidRPr="0060011B">
        <w:rPr>
          <w:rFonts w:ascii="Times New Roman" w:hAnsi="Times New Roman" w:cs="Times New Roman"/>
          <w:sz w:val="24"/>
          <w:szCs w:val="24"/>
        </w:rPr>
        <w:t xml:space="preserve"> 2014 </w:t>
      </w:r>
      <w:r w:rsidR="00AE4116" w:rsidRPr="0060011B">
        <w:rPr>
          <w:rFonts w:ascii="Times New Roman" w:hAnsi="Times New Roman" w:cs="Times New Roman"/>
          <w:sz w:val="24"/>
          <w:szCs w:val="24"/>
        </w:rPr>
        <w:t>SN PAUD</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menyebutkan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delapan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harus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dipenuhi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Satuan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diantaranya</w:t>
      </w:r>
      <w:proofErr w:type="spellEnd"/>
      <w:r w:rsidRPr="0060011B">
        <w:rPr>
          <w:rFonts w:ascii="Times New Roman" w:hAnsi="Times New Roman" w:cs="Times New Roman"/>
          <w:sz w:val="24"/>
          <w:szCs w:val="24"/>
        </w:rPr>
        <w:t>: 1)</w:t>
      </w:r>
      <w:r w:rsidR="00AE4116" w:rsidRPr="0060011B">
        <w:rPr>
          <w:rFonts w:ascii="Times New Roman" w:eastAsia="Times New Roman" w:hAnsi="Times New Roman" w:cs="Times New Roman"/>
          <w:color w:val="000000"/>
          <w:sz w:val="24"/>
          <w:szCs w:val="24"/>
          <w:lang w:val="en-ID" w:eastAsia="en-ID"/>
        </w:rPr>
        <w:t>STPPA</w:t>
      </w:r>
      <w:r w:rsidRPr="0060011B">
        <w:rPr>
          <w:rFonts w:ascii="Times New Roman" w:eastAsia="Times New Roman" w:hAnsi="Times New Roman" w:cs="Times New Roman"/>
          <w:color w:val="000000"/>
          <w:sz w:val="24"/>
          <w:szCs w:val="24"/>
          <w:lang w:val="en-ID" w:eastAsia="en-ID"/>
        </w:rPr>
        <w:t xml:space="preserve">; 2) </w:t>
      </w:r>
      <w:proofErr w:type="spellStart"/>
      <w:r w:rsidRPr="0060011B">
        <w:rPr>
          <w:rFonts w:ascii="Times New Roman" w:eastAsia="Times New Roman" w:hAnsi="Times New Roman" w:cs="Times New Roman"/>
          <w:color w:val="000000"/>
          <w:sz w:val="24"/>
          <w:szCs w:val="24"/>
          <w:lang w:val="en-ID" w:eastAsia="en-ID"/>
        </w:rPr>
        <w:t>St</w:t>
      </w:r>
      <w:r w:rsidR="00965E0F" w:rsidRPr="0060011B">
        <w:rPr>
          <w:rFonts w:ascii="Times New Roman" w:eastAsia="Times New Roman" w:hAnsi="Times New Roman" w:cs="Times New Roman"/>
          <w:color w:val="000000"/>
          <w:sz w:val="24"/>
          <w:szCs w:val="24"/>
          <w:lang w:val="en-ID" w:eastAsia="en-ID"/>
        </w:rPr>
        <w:t>andar</w:t>
      </w:r>
      <w:proofErr w:type="spellEnd"/>
      <w:r w:rsidRPr="0060011B">
        <w:rPr>
          <w:rFonts w:ascii="Times New Roman" w:eastAsia="Times New Roman" w:hAnsi="Times New Roman" w:cs="Times New Roman"/>
          <w:color w:val="000000"/>
          <w:sz w:val="24"/>
          <w:szCs w:val="24"/>
          <w:lang w:val="en-ID" w:eastAsia="en-ID"/>
        </w:rPr>
        <w:t xml:space="preserve"> Isi; 3) </w:t>
      </w:r>
      <w:proofErr w:type="spellStart"/>
      <w:r w:rsidRPr="0060011B">
        <w:rPr>
          <w:rFonts w:ascii="Times New Roman" w:eastAsia="Times New Roman" w:hAnsi="Times New Roman" w:cs="Times New Roman"/>
          <w:color w:val="000000"/>
          <w:sz w:val="24"/>
          <w:szCs w:val="24"/>
          <w:lang w:val="en-ID" w:eastAsia="en-ID"/>
        </w:rPr>
        <w:t>St</w:t>
      </w:r>
      <w:r w:rsidR="00965E0F" w:rsidRPr="0060011B">
        <w:rPr>
          <w:rFonts w:ascii="Times New Roman" w:eastAsia="Times New Roman" w:hAnsi="Times New Roman" w:cs="Times New Roman"/>
          <w:color w:val="000000"/>
          <w:sz w:val="24"/>
          <w:szCs w:val="24"/>
          <w:lang w:val="en-ID" w:eastAsia="en-ID"/>
        </w:rPr>
        <w:t>andaar</w:t>
      </w:r>
      <w:proofErr w:type="spellEnd"/>
      <w:r w:rsidRPr="0060011B">
        <w:rPr>
          <w:rFonts w:ascii="Times New Roman" w:eastAsia="Times New Roman" w:hAnsi="Times New Roman" w:cs="Times New Roman"/>
          <w:color w:val="000000"/>
          <w:sz w:val="24"/>
          <w:szCs w:val="24"/>
          <w:lang w:val="en-ID" w:eastAsia="en-ID"/>
        </w:rPr>
        <w:t xml:space="preserve"> Proses; 4) </w:t>
      </w:r>
      <w:proofErr w:type="spellStart"/>
      <w:r w:rsidRPr="0060011B">
        <w:rPr>
          <w:rFonts w:ascii="Times New Roman" w:eastAsia="Times New Roman" w:hAnsi="Times New Roman" w:cs="Times New Roman"/>
          <w:color w:val="000000"/>
          <w:sz w:val="24"/>
          <w:szCs w:val="24"/>
          <w:lang w:val="en-ID" w:eastAsia="en-ID"/>
        </w:rPr>
        <w:t>St</w:t>
      </w:r>
      <w:r w:rsidR="00965E0F" w:rsidRPr="0060011B">
        <w:rPr>
          <w:rFonts w:ascii="Times New Roman" w:eastAsia="Times New Roman" w:hAnsi="Times New Roman" w:cs="Times New Roman"/>
          <w:color w:val="000000"/>
          <w:sz w:val="24"/>
          <w:szCs w:val="24"/>
          <w:lang w:val="en-ID" w:eastAsia="en-ID"/>
        </w:rPr>
        <w:t>andar</w:t>
      </w:r>
      <w:proofErr w:type="spellEnd"/>
      <w:r w:rsidRPr="0060011B">
        <w:rPr>
          <w:rFonts w:ascii="Times New Roman" w:eastAsia="Times New Roman" w:hAnsi="Times New Roman" w:cs="Times New Roman"/>
          <w:color w:val="000000"/>
          <w:sz w:val="24"/>
          <w:szCs w:val="24"/>
          <w:lang w:val="en-ID" w:eastAsia="en-ID"/>
        </w:rPr>
        <w:t xml:space="preserve"> </w:t>
      </w:r>
      <w:proofErr w:type="spellStart"/>
      <w:r w:rsidRPr="0060011B">
        <w:rPr>
          <w:rFonts w:ascii="Times New Roman" w:eastAsia="Times New Roman" w:hAnsi="Times New Roman" w:cs="Times New Roman"/>
          <w:color w:val="000000"/>
          <w:sz w:val="24"/>
          <w:szCs w:val="24"/>
          <w:lang w:val="en-ID" w:eastAsia="en-ID"/>
        </w:rPr>
        <w:t>Penilaian</w:t>
      </w:r>
      <w:proofErr w:type="spellEnd"/>
      <w:r w:rsidRPr="0060011B">
        <w:rPr>
          <w:rFonts w:ascii="Times New Roman" w:eastAsia="Times New Roman" w:hAnsi="Times New Roman" w:cs="Times New Roman"/>
          <w:color w:val="000000"/>
          <w:sz w:val="24"/>
          <w:szCs w:val="24"/>
          <w:lang w:val="en-ID" w:eastAsia="en-ID"/>
        </w:rPr>
        <w:t xml:space="preserve">; 5) </w:t>
      </w:r>
      <w:proofErr w:type="spellStart"/>
      <w:r w:rsidRPr="0060011B">
        <w:rPr>
          <w:rFonts w:ascii="Times New Roman" w:eastAsia="Times New Roman" w:hAnsi="Times New Roman" w:cs="Times New Roman"/>
          <w:color w:val="000000"/>
          <w:sz w:val="24"/>
          <w:szCs w:val="24"/>
          <w:lang w:val="en-ID" w:eastAsia="en-ID"/>
        </w:rPr>
        <w:t>St</w:t>
      </w:r>
      <w:r w:rsidR="00965E0F" w:rsidRPr="0060011B">
        <w:rPr>
          <w:rFonts w:ascii="Times New Roman" w:eastAsia="Times New Roman" w:hAnsi="Times New Roman" w:cs="Times New Roman"/>
          <w:color w:val="000000"/>
          <w:sz w:val="24"/>
          <w:szCs w:val="24"/>
          <w:lang w:val="en-ID" w:eastAsia="en-ID"/>
        </w:rPr>
        <w:t>andar</w:t>
      </w:r>
      <w:proofErr w:type="spellEnd"/>
      <w:r w:rsidRPr="0060011B">
        <w:rPr>
          <w:rFonts w:ascii="Times New Roman" w:eastAsia="Times New Roman" w:hAnsi="Times New Roman" w:cs="Times New Roman"/>
          <w:color w:val="000000"/>
          <w:sz w:val="24"/>
          <w:szCs w:val="24"/>
          <w:lang w:val="en-ID" w:eastAsia="en-ID"/>
        </w:rPr>
        <w:t xml:space="preserve"> </w:t>
      </w:r>
      <w:r w:rsidR="0059166D" w:rsidRPr="0060011B">
        <w:rPr>
          <w:rFonts w:ascii="Times New Roman" w:eastAsia="Times New Roman" w:hAnsi="Times New Roman" w:cs="Times New Roman"/>
          <w:color w:val="000000"/>
          <w:sz w:val="24"/>
          <w:szCs w:val="24"/>
          <w:lang w:val="en-ID" w:eastAsia="en-ID"/>
        </w:rPr>
        <w:t>PTK</w:t>
      </w:r>
      <w:r w:rsidRPr="0060011B">
        <w:rPr>
          <w:rFonts w:ascii="Times New Roman" w:eastAsia="Times New Roman" w:hAnsi="Times New Roman" w:cs="Times New Roman"/>
          <w:color w:val="000000"/>
          <w:sz w:val="24"/>
          <w:szCs w:val="24"/>
          <w:lang w:val="en-ID" w:eastAsia="en-ID"/>
        </w:rPr>
        <w:t xml:space="preserve">; 6) </w:t>
      </w:r>
      <w:proofErr w:type="spellStart"/>
      <w:r w:rsidRPr="0060011B">
        <w:rPr>
          <w:rFonts w:ascii="Times New Roman" w:eastAsia="Times New Roman" w:hAnsi="Times New Roman" w:cs="Times New Roman"/>
          <w:color w:val="000000"/>
          <w:sz w:val="24"/>
          <w:szCs w:val="24"/>
          <w:lang w:val="en-ID" w:eastAsia="en-ID"/>
        </w:rPr>
        <w:t>St</w:t>
      </w:r>
      <w:r w:rsidR="00965E0F" w:rsidRPr="0060011B">
        <w:rPr>
          <w:rFonts w:ascii="Times New Roman" w:eastAsia="Times New Roman" w:hAnsi="Times New Roman" w:cs="Times New Roman"/>
          <w:color w:val="000000"/>
          <w:sz w:val="24"/>
          <w:szCs w:val="24"/>
          <w:lang w:val="en-ID" w:eastAsia="en-ID"/>
        </w:rPr>
        <w:t>andar</w:t>
      </w:r>
      <w:proofErr w:type="spellEnd"/>
      <w:r w:rsidRPr="0060011B">
        <w:rPr>
          <w:rFonts w:ascii="Times New Roman" w:eastAsia="Times New Roman" w:hAnsi="Times New Roman" w:cs="Times New Roman"/>
          <w:color w:val="000000"/>
          <w:sz w:val="24"/>
          <w:szCs w:val="24"/>
          <w:lang w:val="en-ID" w:eastAsia="en-ID"/>
        </w:rPr>
        <w:t xml:space="preserve"> </w:t>
      </w:r>
      <w:proofErr w:type="spellStart"/>
      <w:r w:rsidR="0059166D" w:rsidRPr="0060011B">
        <w:rPr>
          <w:rFonts w:ascii="Times New Roman" w:eastAsia="Times New Roman" w:hAnsi="Times New Roman" w:cs="Times New Roman"/>
          <w:color w:val="000000"/>
          <w:sz w:val="24"/>
          <w:szCs w:val="24"/>
          <w:lang w:val="en-ID" w:eastAsia="en-ID"/>
        </w:rPr>
        <w:t>SarPras</w:t>
      </w:r>
      <w:proofErr w:type="spellEnd"/>
      <w:r w:rsidR="0059166D" w:rsidRPr="0060011B">
        <w:rPr>
          <w:rFonts w:ascii="Times New Roman" w:eastAsia="Times New Roman" w:hAnsi="Times New Roman" w:cs="Times New Roman"/>
          <w:color w:val="000000"/>
          <w:sz w:val="24"/>
          <w:szCs w:val="24"/>
          <w:lang w:val="en-ID" w:eastAsia="en-ID"/>
        </w:rPr>
        <w:t xml:space="preserve">; 7) </w:t>
      </w:r>
      <w:proofErr w:type="spellStart"/>
      <w:r w:rsidR="0059166D" w:rsidRPr="0060011B">
        <w:rPr>
          <w:rFonts w:ascii="Times New Roman" w:eastAsia="Times New Roman" w:hAnsi="Times New Roman" w:cs="Times New Roman"/>
          <w:color w:val="000000"/>
          <w:sz w:val="24"/>
          <w:szCs w:val="24"/>
          <w:lang w:val="en-ID" w:eastAsia="en-ID"/>
        </w:rPr>
        <w:t>S</w:t>
      </w:r>
      <w:r w:rsidR="00965E0F" w:rsidRPr="0060011B">
        <w:rPr>
          <w:rFonts w:ascii="Times New Roman" w:eastAsia="Times New Roman" w:hAnsi="Times New Roman" w:cs="Times New Roman"/>
          <w:color w:val="000000"/>
          <w:sz w:val="24"/>
          <w:szCs w:val="24"/>
          <w:lang w:val="en-ID" w:eastAsia="en-ID"/>
        </w:rPr>
        <w:t>an</w:t>
      </w:r>
      <w:r w:rsidR="0059166D" w:rsidRPr="0060011B">
        <w:rPr>
          <w:rFonts w:ascii="Times New Roman" w:eastAsia="Times New Roman" w:hAnsi="Times New Roman" w:cs="Times New Roman"/>
          <w:color w:val="000000"/>
          <w:sz w:val="24"/>
          <w:szCs w:val="24"/>
          <w:lang w:val="en-ID" w:eastAsia="en-ID"/>
        </w:rPr>
        <w:t>t</w:t>
      </w:r>
      <w:r w:rsidR="00965E0F" w:rsidRPr="0060011B">
        <w:rPr>
          <w:rFonts w:ascii="Times New Roman" w:eastAsia="Times New Roman" w:hAnsi="Times New Roman" w:cs="Times New Roman"/>
          <w:color w:val="000000"/>
          <w:sz w:val="24"/>
          <w:szCs w:val="24"/>
          <w:lang w:val="en-ID" w:eastAsia="en-ID"/>
        </w:rPr>
        <w:t>ar</w:t>
      </w:r>
      <w:r w:rsidR="0059166D" w:rsidRPr="0060011B">
        <w:rPr>
          <w:rFonts w:ascii="Times New Roman" w:eastAsia="Times New Roman" w:hAnsi="Times New Roman" w:cs="Times New Roman"/>
          <w:color w:val="000000"/>
          <w:sz w:val="24"/>
          <w:szCs w:val="24"/>
          <w:lang w:val="en-ID" w:eastAsia="en-ID"/>
        </w:rPr>
        <w:t>d</w:t>
      </w:r>
      <w:proofErr w:type="spellEnd"/>
      <w:r w:rsidRPr="0060011B">
        <w:rPr>
          <w:rFonts w:ascii="Times New Roman" w:eastAsia="Times New Roman" w:hAnsi="Times New Roman" w:cs="Times New Roman"/>
          <w:color w:val="000000"/>
          <w:sz w:val="24"/>
          <w:szCs w:val="24"/>
          <w:lang w:val="en-ID" w:eastAsia="en-ID"/>
        </w:rPr>
        <w:t xml:space="preserve"> </w:t>
      </w:r>
      <w:proofErr w:type="spellStart"/>
      <w:r w:rsidRPr="0060011B">
        <w:rPr>
          <w:rFonts w:ascii="Times New Roman" w:eastAsia="Times New Roman" w:hAnsi="Times New Roman" w:cs="Times New Roman"/>
          <w:color w:val="000000"/>
          <w:sz w:val="24"/>
          <w:szCs w:val="24"/>
          <w:lang w:val="en-ID" w:eastAsia="en-ID"/>
        </w:rPr>
        <w:t>Pengelolaan</w:t>
      </w:r>
      <w:proofErr w:type="spellEnd"/>
      <w:r w:rsidRPr="0060011B">
        <w:rPr>
          <w:rFonts w:ascii="Times New Roman" w:eastAsia="Times New Roman" w:hAnsi="Times New Roman" w:cs="Times New Roman"/>
          <w:color w:val="000000"/>
          <w:sz w:val="24"/>
          <w:szCs w:val="24"/>
          <w:lang w:val="en-ID" w:eastAsia="en-ID"/>
        </w:rPr>
        <w:t xml:space="preserve">; dan 8) </w:t>
      </w:r>
      <w:proofErr w:type="spellStart"/>
      <w:r w:rsidRPr="0060011B">
        <w:rPr>
          <w:rFonts w:ascii="Times New Roman" w:eastAsia="Times New Roman" w:hAnsi="Times New Roman" w:cs="Times New Roman"/>
          <w:color w:val="000000"/>
          <w:sz w:val="24"/>
          <w:szCs w:val="24"/>
          <w:lang w:val="en-ID" w:eastAsia="en-ID"/>
        </w:rPr>
        <w:t>St</w:t>
      </w:r>
      <w:r w:rsidR="00965E0F" w:rsidRPr="0060011B">
        <w:rPr>
          <w:rFonts w:ascii="Times New Roman" w:eastAsia="Times New Roman" w:hAnsi="Times New Roman" w:cs="Times New Roman"/>
          <w:color w:val="000000"/>
          <w:sz w:val="24"/>
          <w:szCs w:val="24"/>
          <w:lang w:val="en-ID" w:eastAsia="en-ID"/>
        </w:rPr>
        <w:t>andar</w:t>
      </w:r>
      <w:proofErr w:type="spellEnd"/>
      <w:r w:rsidRPr="0060011B">
        <w:rPr>
          <w:rFonts w:ascii="Times New Roman" w:eastAsia="Times New Roman" w:hAnsi="Times New Roman" w:cs="Times New Roman"/>
          <w:color w:val="000000"/>
          <w:sz w:val="24"/>
          <w:szCs w:val="24"/>
          <w:lang w:val="en-ID" w:eastAsia="en-ID"/>
        </w:rPr>
        <w:t xml:space="preserve"> </w:t>
      </w:r>
      <w:proofErr w:type="spellStart"/>
      <w:r w:rsidRPr="0060011B">
        <w:rPr>
          <w:rFonts w:ascii="Times New Roman" w:eastAsia="Times New Roman" w:hAnsi="Times New Roman" w:cs="Times New Roman"/>
          <w:color w:val="000000"/>
          <w:sz w:val="24"/>
          <w:szCs w:val="24"/>
          <w:lang w:val="en-ID" w:eastAsia="en-ID"/>
        </w:rPr>
        <w:t>Pembiayaan</w:t>
      </w:r>
      <w:proofErr w:type="spellEnd"/>
      <w:r w:rsidRPr="0060011B">
        <w:rPr>
          <w:rFonts w:ascii="Times New Roman" w:eastAsia="Times New Roman" w:hAnsi="Times New Roman" w:cs="Times New Roman"/>
          <w:color w:val="000000"/>
          <w:sz w:val="24"/>
          <w:szCs w:val="24"/>
          <w:lang w:val="en-ID" w:eastAsia="en-ID"/>
        </w:rPr>
        <w:t>.</w:t>
      </w:r>
    </w:p>
    <w:p w14:paraId="22B8553A" w14:textId="77777777" w:rsidR="001D51FD" w:rsidRPr="0060011B" w:rsidRDefault="001D51FD" w:rsidP="001D51FD">
      <w:pPr>
        <w:ind w:firstLine="360"/>
        <w:jc w:val="both"/>
        <w:rPr>
          <w:rFonts w:ascii="Times New Roman" w:hAnsi="Times New Roman" w:cs="Times New Roman"/>
          <w:sz w:val="24"/>
          <w:szCs w:val="24"/>
        </w:rPr>
      </w:pPr>
      <w:r w:rsidRPr="0060011B">
        <w:rPr>
          <w:rFonts w:ascii="Times New Roman" w:hAnsi="Times New Roman" w:cs="Times New Roman"/>
          <w:sz w:val="24"/>
          <w:szCs w:val="24"/>
        </w:rPr>
        <w:t>St</w:t>
      </w:r>
      <w:r w:rsidR="00965E0F" w:rsidRPr="0060011B">
        <w:rPr>
          <w:rFonts w:ascii="Times New Roman" w:hAnsi="Times New Roman" w:cs="Times New Roman"/>
          <w:sz w:val="24"/>
          <w:szCs w:val="24"/>
        </w:rPr>
        <w:t>andard</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nasional</w:t>
      </w:r>
      <w:proofErr w:type="spellEnd"/>
      <w:r w:rsidRPr="0060011B">
        <w:rPr>
          <w:rFonts w:ascii="Times New Roman" w:hAnsi="Times New Roman" w:cs="Times New Roman"/>
          <w:sz w:val="24"/>
          <w:szCs w:val="24"/>
        </w:rPr>
        <w:t xml:space="preserve"> P</w:t>
      </w:r>
      <w:r w:rsidR="002C2989" w:rsidRPr="0060011B">
        <w:rPr>
          <w:rFonts w:ascii="Times New Roman" w:hAnsi="Times New Roman" w:cs="Times New Roman"/>
          <w:sz w:val="24"/>
          <w:szCs w:val="24"/>
        </w:rPr>
        <w:t xml:space="preserve">endidikan </w:t>
      </w:r>
      <w:r w:rsidRPr="0060011B">
        <w:rPr>
          <w:rFonts w:ascii="Times New Roman" w:hAnsi="Times New Roman" w:cs="Times New Roman"/>
          <w:sz w:val="24"/>
          <w:szCs w:val="24"/>
        </w:rPr>
        <w:t xml:space="preserve">AUD </w:t>
      </w:r>
      <w:proofErr w:type="spellStart"/>
      <w:r w:rsidRPr="0060011B">
        <w:rPr>
          <w:rFonts w:ascii="Times New Roman" w:hAnsi="Times New Roman" w:cs="Times New Roman"/>
          <w:sz w:val="24"/>
          <w:szCs w:val="24"/>
        </w:rPr>
        <w:t>tersebut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hendaknya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diterapkan</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002C2989" w:rsidRPr="0060011B">
        <w:rPr>
          <w:rFonts w:ascii="Times New Roman" w:hAnsi="Times New Roman" w:cs="Times New Roman"/>
          <w:sz w:val="24"/>
          <w:szCs w:val="24"/>
        </w:rPr>
        <w:t>Satuan</w:t>
      </w:r>
      <w:proofErr w:type="spellEnd"/>
      <w:r w:rsidRPr="0060011B">
        <w:rPr>
          <w:rFonts w:ascii="Times New Roman" w:hAnsi="Times New Roman" w:cs="Times New Roman"/>
          <w:sz w:val="24"/>
          <w:szCs w:val="24"/>
        </w:rPr>
        <w:t xml:space="preserve"> Pendidikan </w:t>
      </w:r>
      <w:r w:rsidR="002C2989" w:rsidRPr="0060011B">
        <w:rPr>
          <w:rFonts w:ascii="Times New Roman" w:hAnsi="Times New Roman" w:cs="Times New Roman"/>
          <w:sz w:val="24"/>
          <w:szCs w:val="24"/>
        </w:rPr>
        <w:t>AUD</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termasuk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002C2989" w:rsidRPr="0060011B">
        <w:rPr>
          <w:rFonts w:ascii="Times New Roman" w:hAnsi="Times New Roman" w:cs="Times New Roman"/>
          <w:sz w:val="24"/>
          <w:szCs w:val="24"/>
        </w:rPr>
        <w:t xml:space="preserve"> </w:t>
      </w:r>
      <w:proofErr w:type="spellStart"/>
      <w:r w:rsidR="002C2989" w:rsidRPr="0060011B">
        <w:rPr>
          <w:rFonts w:ascii="Times New Roman" w:hAnsi="Times New Roman" w:cs="Times New Roman"/>
          <w:sz w:val="24"/>
          <w:szCs w:val="24"/>
        </w:rPr>
        <w:t>binaan</w:t>
      </w:r>
      <w:proofErr w:type="spellEnd"/>
      <w:r w:rsidR="002C2989" w:rsidRPr="0060011B">
        <w:rPr>
          <w:rFonts w:ascii="Times New Roman" w:hAnsi="Times New Roman" w:cs="Times New Roman"/>
          <w:sz w:val="24"/>
          <w:szCs w:val="24"/>
        </w:rPr>
        <w:t xml:space="preserve"> Program </w:t>
      </w:r>
      <w:proofErr w:type="spellStart"/>
      <w:r w:rsidR="002C2989" w:rsidRPr="0060011B">
        <w:rPr>
          <w:rFonts w:ascii="Times New Roman" w:hAnsi="Times New Roman" w:cs="Times New Roman"/>
          <w:sz w:val="24"/>
          <w:szCs w:val="24"/>
        </w:rPr>
        <w:t>Studii</w:t>
      </w:r>
      <w:proofErr w:type="spellEnd"/>
      <w:r w:rsidR="002C2989" w:rsidRPr="0060011B">
        <w:rPr>
          <w:rFonts w:ascii="Times New Roman" w:hAnsi="Times New Roman" w:cs="Times New Roman"/>
          <w:sz w:val="24"/>
          <w:szCs w:val="24"/>
        </w:rPr>
        <w:t xml:space="preserve"> PIAUD</w:t>
      </w:r>
      <w:r w:rsidRPr="0060011B">
        <w:rPr>
          <w:rFonts w:ascii="Times New Roman" w:hAnsi="Times New Roman" w:cs="Times New Roman"/>
          <w:sz w:val="24"/>
          <w:szCs w:val="24"/>
        </w:rPr>
        <w:t xml:space="preserve">. </w:t>
      </w:r>
      <w:r w:rsidR="002C2989" w:rsidRPr="0060011B">
        <w:rPr>
          <w:rFonts w:ascii="Times New Roman" w:hAnsi="Times New Roman" w:cs="Times New Roman"/>
          <w:sz w:val="24"/>
          <w:szCs w:val="24"/>
        </w:rPr>
        <w:t>PIAUD</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merupakan</w:t>
      </w:r>
      <w:proofErr w:type="spellEnd"/>
      <w:r w:rsidRPr="0060011B">
        <w:rPr>
          <w:rFonts w:ascii="Times New Roman" w:hAnsi="Times New Roman" w:cs="Times New Roman"/>
          <w:sz w:val="24"/>
          <w:szCs w:val="24"/>
        </w:rPr>
        <w:t xml:space="preserve"> Program </w:t>
      </w:r>
      <w:proofErr w:type="spellStart"/>
      <w:r w:rsidRPr="0060011B">
        <w:rPr>
          <w:rFonts w:ascii="Times New Roman" w:hAnsi="Times New Roman" w:cs="Times New Roman"/>
          <w:sz w:val="24"/>
          <w:szCs w:val="24"/>
        </w:rPr>
        <w:t>Studi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dibawah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Fakultas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Ilmu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Tarbiyah</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Keguruan</w:t>
      </w:r>
      <w:proofErr w:type="spellEnd"/>
      <w:r w:rsidRPr="0060011B">
        <w:rPr>
          <w:rFonts w:ascii="Times New Roman" w:hAnsi="Times New Roman" w:cs="Times New Roman"/>
          <w:sz w:val="24"/>
          <w:szCs w:val="24"/>
        </w:rPr>
        <w:t xml:space="preserve"> UIN Raden Fatah Palembang, </w:t>
      </w:r>
      <w:proofErr w:type="spellStart"/>
      <w:r w:rsidRPr="0060011B">
        <w:rPr>
          <w:rFonts w:ascii="Times New Roman" w:hAnsi="Times New Roman" w:cs="Times New Roman"/>
          <w:sz w:val="24"/>
          <w:szCs w:val="24"/>
        </w:rPr>
        <w:t>memiliki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yaitu</w:t>
      </w:r>
      <w:proofErr w:type="spellEnd"/>
      <w:r w:rsidRPr="0060011B">
        <w:rPr>
          <w:rFonts w:ascii="Times New Roman" w:hAnsi="Times New Roman" w:cs="Times New Roman"/>
          <w:sz w:val="24"/>
          <w:szCs w:val="24"/>
        </w:rPr>
        <w:t xml:space="preserve"> RA </w:t>
      </w:r>
      <w:proofErr w:type="spellStart"/>
      <w:r w:rsidRPr="0060011B">
        <w:rPr>
          <w:rFonts w:ascii="Times New Roman" w:hAnsi="Times New Roman" w:cs="Times New Roman"/>
          <w:sz w:val="24"/>
          <w:szCs w:val="24"/>
        </w:rPr>
        <w:t>Perwanida</w:t>
      </w:r>
      <w:proofErr w:type="spellEnd"/>
      <w:r w:rsidRPr="0060011B">
        <w:rPr>
          <w:rFonts w:ascii="Times New Roman" w:hAnsi="Times New Roman" w:cs="Times New Roman"/>
          <w:sz w:val="24"/>
          <w:szCs w:val="24"/>
        </w:rPr>
        <w:t xml:space="preserve"> 3 Palembang dan PAUD </w:t>
      </w:r>
      <w:proofErr w:type="spellStart"/>
      <w:r w:rsidRPr="0060011B">
        <w:rPr>
          <w:rFonts w:ascii="Times New Roman" w:hAnsi="Times New Roman" w:cs="Times New Roman"/>
          <w:sz w:val="24"/>
          <w:szCs w:val="24"/>
        </w:rPr>
        <w:t>Kaisah</w:t>
      </w:r>
      <w:proofErr w:type="spellEnd"/>
      <w:r w:rsidRPr="0060011B">
        <w:rPr>
          <w:rFonts w:ascii="Times New Roman" w:hAnsi="Times New Roman" w:cs="Times New Roman"/>
          <w:sz w:val="24"/>
          <w:szCs w:val="24"/>
        </w:rPr>
        <w:t xml:space="preserve"> Palembang. Status </w:t>
      </w:r>
      <w:proofErr w:type="spellStart"/>
      <w:r w:rsidRPr="0060011B">
        <w:rPr>
          <w:rFonts w:ascii="Times New Roman" w:hAnsi="Times New Roman" w:cs="Times New Roman"/>
          <w:sz w:val="24"/>
          <w:szCs w:val="24"/>
        </w:rPr>
        <w:t>sekolah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resmi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digunakan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sejak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tahun</w:t>
      </w:r>
      <w:proofErr w:type="spellEnd"/>
      <w:r w:rsidRPr="0060011B">
        <w:rPr>
          <w:rFonts w:ascii="Times New Roman" w:hAnsi="Times New Roman" w:cs="Times New Roman"/>
          <w:sz w:val="24"/>
          <w:szCs w:val="24"/>
        </w:rPr>
        <w:t xml:space="preserve"> 2017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ditandai</w:t>
      </w:r>
      <w:proofErr w:type="spellEnd"/>
      <w:r w:rsidRPr="0060011B">
        <w:rPr>
          <w:rFonts w:ascii="Times New Roman" w:hAnsi="Times New Roman" w:cs="Times New Roman"/>
          <w:sz w:val="24"/>
          <w:szCs w:val="24"/>
        </w:rPr>
        <w:t xml:space="preserve"> proses </w:t>
      </w:r>
      <w:proofErr w:type="spellStart"/>
      <w:r w:rsidRPr="0060011B">
        <w:rPr>
          <w:rFonts w:ascii="Times New Roman" w:hAnsi="Times New Roman" w:cs="Times New Roman"/>
          <w:sz w:val="24"/>
          <w:szCs w:val="24"/>
        </w:rPr>
        <w:t>penandatanganan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MoA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antara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prodi</w:t>
      </w:r>
      <w:proofErr w:type="spellEnd"/>
      <w:r w:rsidRPr="0060011B">
        <w:rPr>
          <w:rFonts w:ascii="Times New Roman" w:hAnsi="Times New Roman" w:cs="Times New Roman"/>
          <w:sz w:val="24"/>
          <w:szCs w:val="24"/>
        </w:rPr>
        <w:t xml:space="preserve"> PIAUD dan masing-masing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w:t>
      </w:r>
    </w:p>
    <w:p w14:paraId="14AA5D00" w14:textId="77777777" w:rsidR="001D51FD" w:rsidRPr="0060011B" w:rsidRDefault="001D51FD" w:rsidP="001D51FD">
      <w:pPr>
        <w:ind w:firstLine="360"/>
        <w:jc w:val="both"/>
        <w:rPr>
          <w:rFonts w:ascii="Times New Roman" w:hAnsi="Times New Roman" w:cs="Times New Roman"/>
          <w:sz w:val="24"/>
          <w:szCs w:val="24"/>
        </w:rPr>
      </w:pPr>
      <w:proofErr w:type="spellStart"/>
      <w:r w:rsidRPr="0060011B">
        <w:rPr>
          <w:rFonts w:ascii="Times New Roman" w:hAnsi="Times New Roman" w:cs="Times New Roman"/>
          <w:sz w:val="24"/>
          <w:szCs w:val="24"/>
        </w:rPr>
        <w:t>Kegiatan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pertama</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dilakukan</w:t>
      </w:r>
      <w:proofErr w:type="spellEnd"/>
      <w:r w:rsidRPr="0060011B">
        <w:rPr>
          <w:rFonts w:ascii="Times New Roman" w:hAnsi="Times New Roman" w:cs="Times New Roman"/>
          <w:sz w:val="24"/>
          <w:szCs w:val="24"/>
        </w:rPr>
        <w:t xml:space="preserve"> oleh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merupakan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observasi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awal</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dilaksanakan</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bulan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Februari</w:t>
      </w:r>
      <w:proofErr w:type="spellEnd"/>
      <w:r w:rsidRPr="0060011B">
        <w:rPr>
          <w:rFonts w:ascii="Times New Roman" w:hAnsi="Times New Roman" w:cs="Times New Roman"/>
          <w:sz w:val="24"/>
          <w:szCs w:val="24"/>
        </w:rPr>
        <w:t xml:space="preserve"> 2020,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dan participatory </w:t>
      </w:r>
      <w:proofErr w:type="spellStart"/>
      <w:r w:rsidRPr="0060011B">
        <w:rPr>
          <w:rFonts w:ascii="Times New Roman" w:hAnsi="Times New Roman" w:cs="Times New Roman"/>
          <w:sz w:val="24"/>
          <w:szCs w:val="24"/>
        </w:rPr>
        <w:t>bersama-sama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observasi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awal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membawa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beberapa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instrumen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menunjukkan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kriteria-kriteria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pelaksanaan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Lembaga. </w:t>
      </w:r>
      <w:proofErr w:type="spellStart"/>
      <w:r w:rsidRPr="0060011B">
        <w:rPr>
          <w:rFonts w:ascii="Times New Roman" w:hAnsi="Times New Roman" w:cs="Times New Roman"/>
          <w:sz w:val="24"/>
          <w:szCs w:val="24"/>
        </w:rPr>
        <w:t>Pelaksanaan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dilihat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penerapan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delapan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kriteria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atau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nasional</w:t>
      </w:r>
      <w:proofErr w:type="spellEnd"/>
      <w:r w:rsidRPr="0060011B">
        <w:rPr>
          <w:rFonts w:ascii="Times New Roman" w:hAnsi="Times New Roman" w:cs="Times New Roman"/>
          <w:sz w:val="24"/>
          <w:szCs w:val="24"/>
        </w:rPr>
        <w:t xml:space="preserve"> Pendidikan Anak </w:t>
      </w:r>
      <w:proofErr w:type="spellStart"/>
      <w:r w:rsidRPr="0060011B">
        <w:rPr>
          <w:rFonts w:ascii="Times New Roman" w:hAnsi="Times New Roman" w:cs="Times New Roman"/>
          <w:sz w:val="24"/>
          <w:szCs w:val="24"/>
        </w:rPr>
        <w:t>Usia</w:t>
      </w:r>
      <w:proofErr w:type="spellEnd"/>
      <w:r w:rsidRPr="0060011B">
        <w:rPr>
          <w:rFonts w:ascii="Times New Roman" w:hAnsi="Times New Roman" w:cs="Times New Roman"/>
          <w:sz w:val="24"/>
          <w:szCs w:val="24"/>
        </w:rPr>
        <w:t xml:space="preserve"> Dini.</w:t>
      </w:r>
    </w:p>
    <w:p w14:paraId="66BE950D" w14:textId="77777777" w:rsidR="001D51FD" w:rsidRPr="0060011B" w:rsidRDefault="001D51FD" w:rsidP="001D51FD">
      <w:pPr>
        <w:ind w:firstLine="360"/>
        <w:jc w:val="both"/>
        <w:rPr>
          <w:rFonts w:ascii="Times New Roman" w:hAnsi="Times New Roman" w:cs="Times New Roman"/>
          <w:sz w:val="24"/>
          <w:szCs w:val="24"/>
        </w:rPr>
      </w:pPr>
      <w:r w:rsidRPr="0060011B">
        <w:rPr>
          <w:rFonts w:ascii="Times New Roman" w:hAnsi="Times New Roman" w:cs="Times New Roman"/>
          <w:sz w:val="24"/>
          <w:szCs w:val="24"/>
        </w:rPr>
        <w:t xml:space="preserve">Hasil </w:t>
      </w:r>
      <w:proofErr w:type="spellStart"/>
      <w:r w:rsidRPr="0060011B">
        <w:rPr>
          <w:rFonts w:ascii="Times New Roman" w:hAnsi="Times New Roman" w:cs="Times New Roman"/>
          <w:sz w:val="24"/>
          <w:szCs w:val="24"/>
        </w:rPr>
        <w:t>observasi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menunjukkan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namun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beberapa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kegiatan-kegiatan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disusun</w:t>
      </w:r>
      <w:proofErr w:type="spellEnd"/>
      <w:r w:rsidRPr="0060011B">
        <w:rPr>
          <w:rFonts w:ascii="Times New Roman" w:hAnsi="Times New Roman" w:cs="Times New Roman"/>
          <w:sz w:val="24"/>
          <w:szCs w:val="24"/>
        </w:rPr>
        <w:t xml:space="preserve"> oleh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Lembaga </w:t>
      </w:r>
      <w:proofErr w:type="spellStart"/>
      <w:r w:rsidRPr="0060011B">
        <w:rPr>
          <w:rFonts w:ascii="Times New Roman" w:hAnsi="Times New Roman" w:cs="Times New Roman"/>
          <w:sz w:val="24"/>
          <w:szCs w:val="24"/>
        </w:rPr>
        <w:t>masih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belum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berjalan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optimal. </w:t>
      </w:r>
      <w:proofErr w:type="spellStart"/>
      <w:r w:rsidRPr="0060011B">
        <w:rPr>
          <w:rFonts w:ascii="Times New Roman" w:hAnsi="Times New Roman" w:cs="Times New Roman"/>
          <w:sz w:val="24"/>
          <w:szCs w:val="24"/>
        </w:rPr>
        <w:t>sebagian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besar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ada</w:t>
      </w:r>
      <w:proofErr w:type="spellEnd"/>
      <w:r w:rsidRPr="0060011B">
        <w:rPr>
          <w:rFonts w:ascii="Times New Roman" w:hAnsi="Times New Roman" w:cs="Times New Roman"/>
          <w:sz w:val="24"/>
          <w:szCs w:val="24"/>
        </w:rPr>
        <w:t xml:space="preserve"> 1) Belum </w:t>
      </w:r>
      <w:proofErr w:type="spellStart"/>
      <w:r w:rsidRPr="0060011B">
        <w:rPr>
          <w:rFonts w:ascii="Times New Roman" w:hAnsi="Times New Roman" w:cs="Times New Roman"/>
          <w:sz w:val="24"/>
          <w:szCs w:val="24"/>
        </w:rPr>
        <w:t>selaras</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belum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relevan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pelaksanaannya</w:t>
      </w:r>
      <w:proofErr w:type="spellEnd"/>
      <w:r w:rsidRPr="0060011B">
        <w:rPr>
          <w:rFonts w:ascii="Times New Roman" w:hAnsi="Times New Roman" w:cs="Times New Roman"/>
          <w:sz w:val="24"/>
          <w:szCs w:val="24"/>
        </w:rPr>
        <w:t xml:space="preserve">, 2)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tersedia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sebgaian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besar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tidak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dibuat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sendiri</w:t>
      </w:r>
      <w:proofErr w:type="spellEnd"/>
      <w:r w:rsidRPr="0060011B">
        <w:rPr>
          <w:rFonts w:ascii="Times New Roman" w:hAnsi="Times New Roman" w:cs="Times New Roman"/>
          <w:sz w:val="24"/>
          <w:szCs w:val="24"/>
        </w:rPr>
        <w:t xml:space="preserve">, dan 3) Guru-guru </w:t>
      </w:r>
      <w:proofErr w:type="spellStart"/>
      <w:r w:rsidRPr="0060011B">
        <w:rPr>
          <w:rFonts w:ascii="Times New Roman" w:hAnsi="Times New Roman" w:cs="Times New Roman"/>
          <w:sz w:val="24"/>
          <w:szCs w:val="24"/>
        </w:rPr>
        <w:t>belum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memahami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pengisian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karena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belum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pernah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mengikuti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pelatihan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membuat</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mengisi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8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w:t>
      </w:r>
    </w:p>
    <w:p w14:paraId="3868FB93" w14:textId="77777777" w:rsidR="00C604C0" w:rsidRPr="0060011B" w:rsidRDefault="001D51FD" w:rsidP="001D51FD">
      <w:pPr>
        <w:pStyle w:val="BodyText"/>
        <w:ind w:right="269" w:firstLine="284"/>
        <w:rPr>
          <w:rFonts w:ascii="Times New Roman" w:hAnsi="Times New Roman" w:cs="Times New Roman"/>
          <w:sz w:val="24"/>
          <w:szCs w:val="24"/>
        </w:rPr>
      </w:pPr>
      <w:proofErr w:type="spellStart"/>
      <w:r w:rsidRPr="0060011B">
        <w:rPr>
          <w:rFonts w:ascii="Times New Roman" w:hAnsi="Times New Roman" w:cs="Times New Roman"/>
          <w:sz w:val="24"/>
          <w:szCs w:val="24"/>
        </w:rPr>
        <w:t>Melihat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pentingnya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penyelenggaran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menunjukkan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maka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perlu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pengabdian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tema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pendampingan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peningkatan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w:t>
      </w:r>
    </w:p>
    <w:p w14:paraId="2E8806CD" w14:textId="542A433B" w:rsidR="00C604C0" w:rsidRDefault="00C604C0" w:rsidP="00C604C0">
      <w:pPr>
        <w:pStyle w:val="BodyText"/>
        <w:ind w:right="269" w:firstLine="284"/>
        <w:rPr>
          <w:rFonts w:ascii="Times New Roman" w:hAnsi="Times New Roman" w:cs="Times New Roman"/>
          <w:sz w:val="24"/>
          <w:szCs w:val="24"/>
        </w:rPr>
      </w:pPr>
    </w:p>
    <w:p w14:paraId="7462032D" w14:textId="6F20BFE5" w:rsidR="00A47519" w:rsidRDefault="00A47519" w:rsidP="00C604C0">
      <w:pPr>
        <w:pStyle w:val="BodyText"/>
        <w:ind w:right="269" w:firstLine="284"/>
        <w:rPr>
          <w:rFonts w:ascii="Times New Roman" w:hAnsi="Times New Roman" w:cs="Times New Roman"/>
          <w:sz w:val="24"/>
          <w:szCs w:val="24"/>
        </w:rPr>
      </w:pPr>
    </w:p>
    <w:p w14:paraId="566E996B" w14:textId="77777777" w:rsidR="00A47519" w:rsidRPr="0060011B" w:rsidRDefault="00A47519" w:rsidP="00C604C0">
      <w:pPr>
        <w:pStyle w:val="BodyText"/>
        <w:ind w:right="269" w:firstLine="284"/>
        <w:rPr>
          <w:rFonts w:ascii="Times New Roman" w:hAnsi="Times New Roman" w:cs="Times New Roman"/>
          <w:sz w:val="24"/>
          <w:szCs w:val="24"/>
        </w:rPr>
      </w:pPr>
    </w:p>
    <w:p w14:paraId="3379BC7E" w14:textId="0F719D2A" w:rsidR="005350F5" w:rsidRPr="0060011B" w:rsidRDefault="0060011B" w:rsidP="002D7C12">
      <w:pPr>
        <w:pStyle w:val="BodyText"/>
        <w:numPr>
          <w:ilvl w:val="0"/>
          <w:numId w:val="3"/>
        </w:numPr>
        <w:tabs>
          <w:tab w:val="left" w:pos="284"/>
        </w:tabs>
        <w:ind w:right="269"/>
        <w:rPr>
          <w:rFonts w:ascii="Times New Roman" w:hAnsi="Times New Roman" w:cs="Times New Roman"/>
          <w:b/>
          <w:bCs/>
          <w:sz w:val="24"/>
          <w:szCs w:val="24"/>
        </w:rPr>
      </w:pPr>
      <w:r w:rsidRPr="0060011B">
        <w:rPr>
          <w:rFonts w:ascii="Times New Roman" w:hAnsi="Times New Roman" w:cs="Times New Roman"/>
          <w:b/>
          <w:bCs/>
          <w:sz w:val="24"/>
          <w:szCs w:val="24"/>
        </w:rPr>
        <w:lastRenderedPageBreak/>
        <w:t xml:space="preserve"> </w:t>
      </w:r>
      <w:r w:rsidR="00DD442F" w:rsidRPr="0060011B">
        <w:rPr>
          <w:rFonts w:ascii="Times New Roman" w:hAnsi="Times New Roman" w:cs="Times New Roman"/>
          <w:b/>
          <w:bCs/>
          <w:sz w:val="24"/>
          <w:szCs w:val="24"/>
        </w:rPr>
        <w:t>Method</w:t>
      </w:r>
      <w:r w:rsidR="00E3174C" w:rsidRPr="0060011B">
        <w:rPr>
          <w:rFonts w:ascii="Times New Roman" w:hAnsi="Times New Roman" w:cs="Times New Roman"/>
          <w:b/>
          <w:bCs/>
          <w:sz w:val="24"/>
          <w:szCs w:val="24"/>
        </w:rPr>
        <w:t xml:space="preserve"> of Research</w:t>
      </w:r>
    </w:p>
    <w:p w14:paraId="6040F554" w14:textId="77777777" w:rsidR="00AE4116" w:rsidRPr="0060011B" w:rsidRDefault="001D51FD" w:rsidP="00AE4116">
      <w:pPr>
        <w:ind w:firstLine="720"/>
        <w:jc w:val="both"/>
        <w:rPr>
          <w:rFonts w:ascii="Times New Roman" w:hAnsi="Times New Roman" w:cs="Times New Roman"/>
          <w:sz w:val="24"/>
          <w:szCs w:val="24"/>
          <w:shd w:val="clear" w:color="auto" w:fill="FFFFFF"/>
        </w:rPr>
      </w:pPr>
      <w:proofErr w:type="spellStart"/>
      <w:r w:rsidRPr="0060011B">
        <w:rPr>
          <w:rFonts w:ascii="Times New Roman" w:hAnsi="Times New Roman" w:cs="Times New Roman"/>
          <w:sz w:val="24"/>
          <w:szCs w:val="24"/>
          <w:lang w:val="en-ID"/>
        </w:rPr>
        <w:t>Penelitian</w:t>
      </w:r>
      <w:proofErr w:type="spellEnd"/>
      <w:r w:rsidRPr="0060011B">
        <w:rPr>
          <w:rFonts w:ascii="Times New Roman" w:hAnsi="Times New Roman" w:cs="Times New Roman"/>
          <w:sz w:val="24"/>
          <w:szCs w:val="24"/>
          <w:lang w:val="en-ID"/>
        </w:rPr>
        <w:t xml:space="preserve"> </w:t>
      </w:r>
      <w:proofErr w:type="spellStart"/>
      <w:r w:rsidRPr="0060011B">
        <w:rPr>
          <w:rFonts w:ascii="Times New Roman" w:hAnsi="Times New Roman" w:cs="Times New Roman"/>
          <w:sz w:val="24"/>
          <w:szCs w:val="24"/>
          <w:lang w:val="en-ID"/>
        </w:rPr>
        <w:t>ini</w:t>
      </w:r>
      <w:proofErr w:type="spellEnd"/>
      <w:r w:rsidRPr="0060011B">
        <w:rPr>
          <w:rFonts w:ascii="Times New Roman" w:hAnsi="Times New Roman" w:cs="Times New Roman"/>
          <w:sz w:val="24"/>
          <w:szCs w:val="24"/>
          <w:lang w:val="en-ID"/>
        </w:rPr>
        <w:t xml:space="preserve"> </w:t>
      </w:r>
      <w:proofErr w:type="spellStart"/>
      <w:r w:rsidRPr="0060011B">
        <w:rPr>
          <w:rFonts w:ascii="Times New Roman" w:hAnsi="Times New Roman" w:cs="Times New Roman"/>
          <w:sz w:val="24"/>
          <w:szCs w:val="24"/>
          <w:lang w:val="en-ID"/>
        </w:rPr>
        <w:t>merupakan</w:t>
      </w:r>
      <w:proofErr w:type="spellEnd"/>
      <w:r w:rsidRPr="0060011B">
        <w:rPr>
          <w:rFonts w:ascii="Times New Roman" w:hAnsi="Times New Roman" w:cs="Times New Roman"/>
          <w:sz w:val="24"/>
          <w:szCs w:val="24"/>
          <w:lang w:val="en-ID"/>
        </w:rPr>
        <w:t xml:space="preserve"> </w:t>
      </w:r>
      <w:proofErr w:type="spellStart"/>
      <w:r w:rsidRPr="0060011B">
        <w:rPr>
          <w:rFonts w:ascii="Times New Roman" w:hAnsi="Times New Roman" w:cs="Times New Roman"/>
          <w:sz w:val="24"/>
          <w:szCs w:val="24"/>
          <w:lang w:val="en-ID"/>
        </w:rPr>
        <w:t>sebuah</w:t>
      </w:r>
      <w:proofErr w:type="spellEnd"/>
      <w:r w:rsidRPr="0060011B">
        <w:rPr>
          <w:rFonts w:ascii="Times New Roman" w:hAnsi="Times New Roman" w:cs="Times New Roman"/>
          <w:sz w:val="24"/>
          <w:szCs w:val="24"/>
          <w:lang w:val="en-ID"/>
        </w:rPr>
        <w:t xml:space="preserve"> </w:t>
      </w:r>
      <w:proofErr w:type="spellStart"/>
      <w:r w:rsidRPr="0060011B">
        <w:rPr>
          <w:rFonts w:ascii="Times New Roman" w:hAnsi="Times New Roman" w:cs="Times New Roman"/>
          <w:sz w:val="24"/>
          <w:szCs w:val="24"/>
          <w:lang w:val="en-ID"/>
        </w:rPr>
        <w:t>penelitian</w:t>
      </w:r>
      <w:proofErr w:type="spellEnd"/>
      <w:r w:rsidRPr="0060011B">
        <w:rPr>
          <w:rFonts w:ascii="Times New Roman" w:hAnsi="Times New Roman" w:cs="Times New Roman"/>
          <w:sz w:val="24"/>
          <w:szCs w:val="24"/>
          <w:lang w:val="en-ID"/>
        </w:rPr>
        <w:t xml:space="preserve"> </w:t>
      </w:r>
      <w:proofErr w:type="spellStart"/>
      <w:r w:rsidRPr="0060011B">
        <w:rPr>
          <w:rFonts w:ascii="Times New Roman" w:hAnsi="Times New Roman" w:cs="Times New Roman"/>
          <w:sz w:val="24"/>
          <w:szCs w:val="24"/>
          <w:lang w:val="en-ID"/>
        </w:rPr>
        <w:t>dengan</w:t>
      </w:r>
      <w:proofErr w:type="spellEnd"/>
      <w:r w:rsidRPr="0060011B">
        <w:rPr>
          <w:rFonts w:ascii="Times New Roman" w:hAnsi="Times New Roman" w:cs="Times New Roman"/>
          <w:sz w:val="24"/>
          <w:szCs w:val="24"/>
          <w:lang w:val="en-ID"/>
        </w:rPr>
        <w:t xml:space="preserve"> model PAR (</w:t>
      </w:r>
      <w:r w:rsidRPr="0060011B">
        <w:rPr>
          <w:rFonts w:ascii="Times New Roman" w:hAnsi="Times New Roman" w:cs="Times New Roman"/>
          <w:i/>
          <w:sz w:val="24"/>
          <w:szCs w:val="24"/>
          <w:lang w:val="en-ID"/>
        </w:rPr>
        <w:t>Participatory Action Research</w:t>
      </w:r>
      <w:r w:rsidRPr="0060011B">
        <w:rPr>
          <w:rFonts w:ascii="Times New Roman" w:hAnsi="Times New Roman" w:cs="Times New Roman"/>
          <w:sz w:val="24"/>
          <w:szCs w:val="24"/>
          <w:lang w:val="en-ID"/>
        </w:rPr>
        <w:t>)</w:t>
      </w:r>
      <w:r w:rsidR="00046788" w:rsidRPr="0060011B">
        <w:rPr>
          <w:rFonts w:ascii="Times New Roman" w:hAnsi="Times New Roman" w:cs="Times New Roman"/>
          <w:sz w:val="24"/>
          <w:szCs w:val="24"/>
          <w:lang w:val="en-ID"/>
        </w:rPr>
        <w:t xml:space="preserve"> </w:t>
      </w:r>
      <w:r w:rsidR="00046788" w:rsidRPr="0060011B">
        <w:rPr>
          <w:rFonts w:ascii="Times New Roman" w:hAnsi="Times New Roman" w:cs="Times New Roman"/>
          <w:sz w:val="24"/>
          <w:szCs w:val="24"/>
          <w:shd w:val="clear" w:color="auto" w:fill="FFFFFF"/>
        </w:rPr>
        <w:t xml:space="preserve">model </w:t>
      </w:r>
      <w:proofErr w:type="spellStart"/>
      <w:r w:rsidR="00046788" w:rsidRPr="0060011B">
        <w:rPr>
          <w:rFonts w:ascii="Times New Roman" w:hAnsi="Times New Roman" w:cs="Times New Roman"/>
          <w:sz w:val="24"/>
          <w:szCs w:val="24"/>
          <w:shd w:val="clear" w:color="auto" w:fill="FFFFFF"/>
        </w:rPr>
        <w:t>Kemmis</w:t>
      </w:r>
      <w:proofErr w:type="spellEnd"/>
      <w:r w:rsidR="00046788" w:rsidRPr="0060011B">
        <w:rPr>
          <w:rFonts w:ascii="Times New Roman" w:hAnsi="Times New Roman" w:cs="Times New Roman"/>
          <w:sz w:val="24"/>
          <w:szCs w:val="24"/>
          <w:shd w:val="clear" w:color="auto" w:fill="FFFFFF"/>
        </w:rPr>
        <w:t xml:space="preserve">, S. &amp; </w:t>
      </w:r>
      <w:r w:rsidR="00B30FE9" w:rsidRPr="0060011B">
        <w:rPr>
          <w:rFonts w:ascii="Times New Roman" w:hAnsi="Times New Roman" w:cs="Times New Roman"/>
          <w:sz w:val="24"/>
          <w:szCs w:val="24"/>
          <w:shd w:val="clear" w:color="auto" w:fill="FFFFFF"/>
        </w:rPr>
        <w:t>Mc</w:t>
      </w:r>
      <w:r w:rsidR="00046788" w:rsidRPr="0060011B">
        <w:rPr>
          <w:rFonts w:ascii="Times New Roman" w:hAnsi="Times New Roman" w:cs="Times New Roman"/>
          <w:sz w:val="24"/>
          <w:szCs w:val="24"/>
          <w:shd w:val="clear" w:color="auto" w:fill="FFFFFF"/>
        </w:rPr>
        <w:t>Taggart, R. Davison</w:t>
      </w:r>
      <w:r w:rsidRPr="0060011B">
        <w:rPr>
          <w:rFonts w:ascii="Times New Roman" w:hAnsi="Times New Roman" w:cs="Times New Roman"/>
          <w:sz w:val="24"/>
          <w:szCs w:val="24"/>
          <w:lang w:val="en-ID"/>
        </w:rPr>
        <w:t xml:space="preserve">. </w:t>
      </w:r>
      <w:r w:rsidR="00046788" w:rsidRPr="0060011B">
        <w:rPr>
          <w:rFonts w:ascii="Times New Roman" w:hAnsi="Times New Roman" w:cs="Times New Roman"/>
          <w:sz w:val="24"/>
          <w:szCs w:val="24"/>
          <w:shd w:val="clear" w:color="auto" w:fill="FFFFFF"/>
        </w:rPr>
        <w:t xml:space="preserve">PAR </w:t>
      </w:r>
      <w:proofErr w:type="spellStart"/>
      <w:r w:rsidRPr="0060011B">
        <w:rPr>
          <w:rFonts w:ascii="Times New Roman" w:hAnsi="Times New Roman" w:cs="Times New Roman"/>
          <w:sz w:val="24"/>
          <w:szCs w:val="24"/>
          <w:shd w:val="clear" w:color="auto" w:fill="FFFFFF"/>
        </w:rPr>
        <w:t>merupakan</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jenis</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penelitian</w:t>
      </w:r>
      <w:proofErr w:type="spellEnd"/>
      <w:r w:rsidRPr="0060011B">
        <w:rPr>
          <w:rFonts w:ascii="Times New Roman" w:hAnsi="Times New Roman" w:cs="Times New Roman"/>
          <w:sz w:val="24"/>
          <w:szCs w:val="24"/>
          <w:shd w:val="clear" w:color="auto" w:fill="FFFFFF"/>
        </w:rPr>
        <w:t xml:space="preserve"> yang </w:t>
      </w:r>
      <w:proofErr w:type="spellStart"/>
      <w:r w:rsidRPr="0060011B">
        <w:rPr>
          <w:rFonts w:ascii="Times New Roman" w:hAnsi="Times New Roman" w:cs="Times New Roman"/>
          <w:sz w:val="24"/>
          <w:szCs w:val="24"/>
          <w:shd w:val="clear" w:color="auto" w:fill="FFFFFF"/>
        </w:rPr>
        <w:t>merujuk</w:t>
      </w:r>
      <w:proofErr w:type="spellEnd"/>
      <w:r w:rsidRPr="0060011B">
        <w:rPr>
          <w:rFonts w:ascii="Times New Roman" w:hAnsi="Times New Roman" w:cs="Times New Roman"/>
          <w:sz w:val="24"/>
          <w:szCs w:val="24"/>
          <w:shd w:val="clear" w:color="auto" w:fill="FFFFFF"/>
        </w:rPr>
        <w:t xml:space="preserve"> pada </w:t>
      </w:r>
      <w:proofErr w:type="spellStart"/>
      <w:r w:rsidRPr="0060011B">
        <w:rPr>
          <w:rFonts w:ascii="Times New Roman" w:hAnsi="Times New Roman" w:cs="Times New Roman"/>
          <w:sz w:val="24"/>
          <w:szCs w:val="24"/>
          <w:shd w:val="clear" w:color="auto" w:fill="FFFFFF"/>
        </w:rPr>
        <w:t>pelaksanaan</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penelitian</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tindakan</w:t>
      </w:r>
      <w:bookmarkStart w:id="1" w:name="_Hlk49852573"/>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Martinsons</w:t>
      </w:r>
      <w:proofErr w:type="spellEnd"/>
      <w:r w:rsidRPr="0060011B">
        <w:rPr>
          <w:rFonts w:ascii="Times New Roman" w:hAnsi="Times New Roman" w:cs="Times New Roman"/>
          <w:sz w:val="24"/>
          <w:szCs w:val="24"/>
          <w:shd w:val="clear" w:color="auto" w:fill="FFFFFF"/>
        </w:rPr>
        <w:t xml:space="preserve"> &amp; Kock </w:t>
      </w:r>
      <w:r w:rsidR="00723272" w:rsidRPr="0060011B">
        <w:rPr>
          <w:rFonts w:ascii="Times New Roman" w:hAnsi="Times New Roman" w:cs="Times New Roman"/>
          <w:sz w:val="24"/>
          <w:szCs w:val="24"/>
          <w:shd w:val="clear" w:color="auto" w:fill="FFFFFF"/>
        </w:rPr>
        <w:fldChar w:fldCharType="begin" w:fldLock="1"/>
      </w:r>
      <w:r w:rsidRPr="0060011B">
        <w:rPr>
          <w:rFonts w:ascii="Times New Roman" w:hAnsi="Times New Roman" w:cs="Times New Roman"/>
          <w:sz w:val="24"/>
          <w:szCs w:val="24"/>
          <w:shd w:val="clear" w:color="auto" w:fill="FFFFFF"/>
        </w:rPr>
        <w:instrText>ADDIN CSL_CITATION {"citationItems":[{"id":"ITEM-1","itemData":{"abstract":"Despite the growing prominence of canonical action research (CAR) in the information systems discipline, a paucity of methodological guidance contin\u0002ues to hamper those conducting and evaluating such studies. This article elicits a set of five principles and associated criteria to help assure both the rigor and the relevance of CAR in information systems. The first principle relates to the devel\u0002opment of an agreement that facilitates collaboration between the action researcher and the client. The second principle is based upon a cyclical process model for action research that consists of five stages: diagnosis, planning, inter\u0002vention, evaluation and reflection. Additional principles highlight the critical roles of theory, change through action, and the specification of learning in terms of impli\u0002cations for both research and practice. The five principles are illustrated through the analysis of one recently published CAR study","author":[{"dropping-particle":"","family":"Robert M. Davison","given":"Maris G. Martinsons &amp; Ned Kock","non-dropping-particle":"","parse-names":false,"suffix":""}],"container-title":"Information Systems Journal","id":"ITEM-1","issued":{"date-parts":[["2004"]]},"page":"65- 68","title":"Principles of canonical action research","type":"article-journal","volume":"14"},"locator":" 65 dan 58","suppress-author":1,"uris":["http://www.mendeley.com/documents/?uuid=9e70d42b-8065-49a8-bd2d-2de727ac89e5"]}],"mendeley":{"formattedCitation":"(2004, p. 65 dan 58)","plainTextFormattedCitation":"(2004, p. 65 dan 58)","previouslyFormattedCitation":"(2004, p. 65 dan 58)"},"properties":{"noteIndex":0},"schema":"https://github.com/citation-style-language/schema/raw/master/csl-citation.json"}</w:instrText>
      </w:r>
      <w:r w:rsidR="00723272" w:rsidRPr="0060011B">
        <w:rPr>
          <w:rFonts w:ascii="Times New Roman" w:hAnsi="Times New Roman" w:cs="Times New Roman"/>
          <w:sz w:val="24"/>
          <w:szCs w:val="24"/>
          <w:shd w:val="clear" w:color="auto" w:fill="FFFFFF"/>
        </w:rPr>
        <w:fldChar w:fldCharType="separate"/>
      </w:r>
      <w:r w:rsidR="00146878" w:rsidRPr="0060011B">
        <w:rPr>
          <w:rFonts w:ascii="Times New Roman" w:hAnsi="Times New Roman" w:cs="Times New Roman"/>
          <w:noProof/>
          <w:sz w:val="24"/>
          <w:szCs w:val="24"/>
          <w:shd w:val="clear" w:color="auto" w:fill="FFFFFF"/>
        </w:rPr>
        <w:t xml:space="preserve">(2004, p. 65 dan </w:t>
      </w:r>
      <w:r w:rsidRPr="0060011B">
        <w:rPr>
          <w:rFonts w:ascii="Times New Roman" w:hAnsi="Times New Roman" w:cs="Times New Roman"/>
          <w:noProof/>
          <w:sz w:val="24"/>
          <w:szCs w:val="24"/>
          <w:shd w:val="clear" w:color="auto" w:fill="FFFFFF"/>
        </w:rPr>
        <w:t>8</w:t>
      </w:r>
      <w:r w:rsidR="00146878" w:rsidRPr="0060011B">
        <w:rPr>
          <w:rFonts w:ascii="Times New Roman" w:hAnsi="Times New Roman" w:cs="Times New Roman"/>
          <w:noProof/>
          <w:sz w:val="24"/>
          <w:szCs w:val="24"/>
          <w:shd w:val="clear" w:color="auto" w:fill="FFFFFF"/>
        </w:rPr>
        <w:t>6</w:t>
      </w:r>
      <w:r w:rsidRPr="0060011B">
        <w:rPr>
          <w:rFonts w:ascii="Times New Roman" w:hAnsi="Times New Roman" w:cs="Times New Roman"/>
          <w:noProof/>
          <w:sz w:val="24"/>
          <w:szCs w:val="24"/>
          <w:shd w:val="clear" w:color="auto" w:fill="FFFFFF"/>
        </w:rPr>
        <w:t>)</w:t>
      </w:r>
      <w:r w:rsidR="00723272" w:rsidRPr="0060011B">
        <w:rPr>
          <w:rFonts w:ascii="Times New Roman" w:hAnsi="Times New Roman" w:cs="Times New Roman"/>
          <w:sz w:val="24"/>
          <w:szCs w:val="24"/>
          <w:shd w:val="clear" w:color="auto" w:fill="FFFFFF"/>
        </w:rPr>
        <w:fldChar w:fldCharType="end"/>
      </w:r>
      <w:bookmarkEnd w:id="1"/>
      <w:r w:rsidRPr="0060011B">
        <w:rPr>
          <w:rFonts w:ascii="Times New Roman" w:hAnsi="Times New Roman" w:cs="Times New Roman"/>
          <w:sz w:val="24"/>
          <w:szCs w:val="24"/>
          <w:shd w:val="clear" w:color="auto" w:fill="FFFFFF"/>
        </w:rPr>
        <w:t xml:space="preserve">, </w:t>
      </w:r>
      <w:proofErr w:type="spellStart"/>
      <w:r w:rsidR="00046788" w:rsidRPr="0060011B">
        <w:rPr>
          <w:rFonts w:ascii="Times New Roman" w:hAnsi="Times New Roman" w:cs="Times New Roman"/>
          <w:sz w:val="24"/>
          <w:szCs w:val="24"/>
          <w:shd w:val="clear" w:color="auto" w:fill="FFFFFF"/>
        </w:rPr>
        <w:t>menyatakan</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bahwa</w:t>
      </w:r>
      <w:proofErr w:type="spellEnd"/>
      <w:r w:rsidRPr="0060011B">
        <w:rPr>
          <w:rFonts w:ascii="Times New Roman" w:hAnsi="Times New Roman" w:cs="Times New Roman"/>
          <w:sz w:val="24"/>
          <w:szCs w:val="24"/>
          <w:shd w:val="clear" w:color="auto" w:fill="FFFFFF"/>
        </w:rPr>
        <w:t xml:space="preserve"> </w:t>
      </w:r>
      <w:proofErr w:type="spellStart"/>
      <w:r w:rsidR="00AE4116" w:rsidRPr="0060011B">
        <w:rPr>
          <w:rFonts w:ascii="Times New Roman" w:hAnsi="Times New Roman" w:cs="Times New Roman"/>
          <w:sz w:val="24"/>
          <w:szCs w:val="24"/>
          <w:shd w:val="clear" w:color="auto" w:fill="FFFFFF"/>
        </w:rPr>
        <w:t>penelitian</w:t>
      </w:r>
      <w:proofErr w:type="spellEnd"/>
      <w:r w:rsidR="00AE4116" w:rsidRPr="0060011B">
        <w:rPr>
          <w:rFonts w:ascii="Times New Roman" w:hAnsi="Times New Roman" w:cs="Times New Roman"/>
          <w:sz w:val="24"/>
          <w:szCs w:val="24"/>
          <w:shd w:val="clear" w:color="auto" w:fill="FFFFFF"/>
        </w:rPr>
        <w:t xml:space="preserve"> </w:t>
      </w:r>
      <w:proofErr w:type="spellStart"/>
      <w:r w:rsidR="00AE4116" w:rsidRPr="0060011B">
        <w:rPr>
          <w:rFonts w:ascii="Times New Roman" w:hAnsi="Times New Roman" w:cs="Times New Roman"/>
          <w:sz w:val="24"/>
          <w:szCs w:val="24"/>
          <w:shd w:val="clear" w:color="auto" w:fill="FFFFFF"/>
        </w:rPr>
        <w:t>tindakan</w:t>
      </w:r>
      <w:proofErr w:type="spellEnd"/>
      <w:r w:rsidR="00AE4116" w:rsidRPr="0060011B">
        <w:rPr>
          <w:rFonts w:ascii="Times New Roman" w:hAnsi="Times New Roman" w:cs="Times New Roman"/>
          <w:sz w:val="24"/>
          <w:szCs w:val="24"/>
          <w:shd w:val="clear" w:color="auto" w:fill="FFFFFF"/>
        </w:rPr>
        <w:t xml:space="preserve"> </w:t>
      </w:r>
      <w:proofErr w:type="spellStart"/>
      <w:r w:rsidR="00AE4116" w:rsidRPr="0060011B">
        <w:rPr>
          <w:rFonts w:ascii="Times New Roman" w:hAnsi="Times New Roman" w:cs="Times New Roman"/>
          <w:sz w:val="24"/>
          <w:szCs w:val="24"/>
          <w:shd w:val="clear" w:color="auto" w:fill="FFFFFF"/>
        </w:rPr>
        <w:t>merupakan</w:t>
      </w:r>
      <w:proofErr w:type="spellEnd"/>
      <w:r w:rsidR="00AE4116" w:rsidRPr="0060011B">
        <w:rPr>
          <w:rFonts w:ascii="Times New Roman" w:hAnsi="Times New Roman" w:cs="Times New Roman"/>
          <w:sz w:val="24"/>
          <w:szCs w:val="24"/>
          <w:shd w:val="clear" w:color="auto" w:fill="FFFFFF"/>
        </w:rPr>
        <w:t xml:space="preserve"> </w:t>
      </w:r>
      <w:proofErr w:type="spellStart"/>
      <w:r w:rsidR="00AE4116" w:rsidRPr="0060011B">
        <w:rPr>
          <w:rFonts w:ascii="Times New Roman" w:hAnsi="Times New Roman" w:cs="Times New Roman"/>
          <w:sz w:val="24"/>
          <w:szCs w:val="24"/>
          <w:shd w:val="clear" w:color="auto" w:fill="FFFFFF"/>
        </w:rPr>
        <w:t>suatu</w:t>
      </w:r>
      <w:proofErr w:type="spellEnd"/>
      <w:r w:rsidR="00AE4116"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metode</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penelitian</w:t>
      </w:r>
      <w:proofErr w:type="spellEnd"/>
      <w:r w:rsidRPr="0060011B">
        <w:rPr>
          <w:rFonts w:ascii="Times New Roman" w:hAnsi="Times New Roman" w:cs="Times New Roman"/>
          <w:sz w:val="24"/>
          <w:szCs w:val="24"/>
          <w:shd w:val="clear" w:color="auto" w:fill="FFFFFF"/>
        </w:rPr>
        <w:t xml:space="preserve"> yang </w:t>
      </w:r>
      <w:proofErr w:type="spellStart"/>
      <w:r w:rsidR="00AE4116" w:rsidRPr="0060011B">
        <w:rPr>
          <w:rFonts w:ascii="Times New Roman" w:hAnsi="Times New Roman" w:cs="Times New Roman"/>
          <w:sz w:val="24"/>
          <w:szCs w:val="24"/>
          <w:shd w:val="clear" w:color="auto" w:fill="FFFFFF"/>
        </w:rPr>
        <w:t>berlandaskan</w:t>
      </w:r>
      <w:proofErr w:type="spellEnd"/>
      <w:r w:rsidRPr="0060011B">
        <w:rPr>
          <w:rFonts w:ascii="Times New Roman" w:hAnsi="Times New Roman" w:cs="Times New Roman"/>
          <w:sz w:val="24"/>
          <w:szCs w:val="24"/>
          <w:shd w:val="clear" w:color="auto" w:fill="FFFFFF"/>
        </w:rPr>
        <w:t xml:space="preserve"> </w:t>
      </w:r>
      <w:proofErr w:type="spellStart"/>
      <w:r w:rsidR="00AE4116" w:rsidRPr="0060011B">
        <w:rPr>
          <w:rFonts w:ascii="Times New Roman" w:hAnsi="Times New Roman" w:cs="Times New Roman"/>
          <w:sz w:val="24"/>
          <w:szCs w:val="24"/>
          <w:shd w:val="clear" w:color="auto" w:fill="FFFFFF"/>
        </w:rPr>
        <w:t>dari</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teori</w:t>
      </w:r>
      <w:proofErr w:type="spellEnd"/>
      <w:r w:rsidRPr="0060011B">
        <w:rPr>
          <w:rFonts w:ascii="Times New Roman" w:hAnsi="Times New Roman" w:cs="Times New Roman"/>
          <w:sz w:val="24"/>
          <w:szCs w:val="24"/>
          <w:shd w:val="clear" w:color="auto" w:fill="FFFFFF"/>
        </w:rPr>
        <w:t xml:space="preserve"> dan </w:t>
      </w:r>
      <w:proofErr w:type="spellStart"/>
      <w:r w:rsidRPr="0060011B">
        <w:rPr>
          <w:rFonts w:ascii="Times New Roman" w:hAnsi="Times New Roman" w:cs="Times New Roman"/>
          <w:sz w:val="24"/>
          <w:szCs w:val="24"/>
          <w:shd w:val="clear" w:color="auto" w:fill="FFFFFF"/>
        </w:rPr>
        <w:t>praktik</w:t>
      </w:r>
      <w:proofErr w:type="spellEnd"/>
      <w:r w:rsidRPr="0060011B">
        <w:rPr>
          <w:rFonts w:ascii="Times New Roman" w:hAnsi="Times New Roman" w:cs="Times New Roman"/>
          <w:sz w:val="24"/>
          <w:szCs w:val="24"/>
          <w:shd w:val="clear" w:color="auto" w:fill="FFFFFF"/>
        </w:rPr>
        <w:t xml:space="preserve"> </w:t>
      </w:r>
      <w:r w:rsidR="00AE4116" w:rsidRPr="0060011B">
        <w:rPr>
          <w:rFonts w:ascii="Times New Roman" w:hAnsi="Times New Roman" w:cs="Times New Roman"/>
          <w:sz w:val="24"/>
          <w:szCs w:val="24"/>
          <w:shd w:val="clear" w:color="auto" w:fill="FFFFFF"/>
        </w:rPr>
        <w:t>yang</w:t>
      </w:r>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diintegrasikan</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dengan</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pembelajaran</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dari</w:t>
      </w:r>
      <w:proofErr w:type="spellEnd"/>
      <w:r w:rsidRPr="0060011B">
        <w:rPr>
          <w:rFonts w:ascii="Times New Roman" w:hAnsi="Times New Roman" w:cs="Times New Roman"/>
          <w:sz w:val="24"/>
          <w:szCs w:val="24"/>
          <w:shd w:val="clear" w:color="auto" w:fill="FFFFFF"/>
        </w:rPr>
        <w:t xml:space="preserve"> </w:t>
      </w:r>
      <w:proofErr w:type="spellStart"/>
      <w:r w:rsidRPr="0060011B">
        <w:rPr>
          <w:rFonts w:ascii="Times New Roman" w:hAnsi="Times New Roman" w:cs="Times New Roman"/>
          <w:sz w:val="24"/>
          <w:szCs w:val="24"/>
          <w:shd w:val="clear" w:color="auto" w:fill="FFFFFF"/>
        </w:rPr>
        <w:t>hasil</w:t>
      </w:r>
      <w:proofErr w:type="spellEnd"/>
      <w:r w:rsidRPr="0060011B">
        <w:rPr>
          <w:rFonts w:ascii="Times New Roman" w:hAnsi="Times New Roman" w:cs="Times New Roman"/>
          <w:sz w:val="24"/>
          <w:szCs w:val="24"/>
          <w:shd w:val="clear" w:color="auto" w:fill="FFFFFF"/>
        </w:rPr>
        <w:t xml:space="preserve"> </w:t>
      </w:r>
      <w:proofErr w:type="spellStart"/>
      <w:r w:rsidR="00AE4116" w:rsidRPr="0060011B">
        <w:rPr>
          <w:rFonts w:ascii="Times New Roman" w:hAnsi="Times New Roman" w:cs="Times New Roman"/>
          <w:sz w:val="24"/>
          <w:szCs w:val="24"/>
          <w:shd w:val="clear" w:color="auto" w:fill="FFFFFF"/>
        </w:rPr>
        <w:t>perlakuan</w:t>
      </w:r>
      <w:proofErr w:type="spellEnd"/>
      <w:r w:rsidR="00AE4116" w:rsidRPr="0060011B">
        <w:rPr>
          <w:rFonts w:ascii="Times New Roman" w:hAnsi="Times New Roman" w:cs="Times New Roman"/>
          <w:sz w:val="24"/>
          <w:szCs w:val="24"/>
          <w:shd w:val="clear" w:color="auto" w:fill="FFFFFF"/>
        </w:rPr>
        <w:t xml:space="preserve"> </w:t>
      </w:r>
      <w:proofErr w:type="spellStart"/>
      <w:r w:rsidR="00AE4116" w:rsidRPr="0060011B">
        <w:rPr>
          <w:rFonts w:ascii="Times New Roman" w:hAnsi="Times New Roman" w:cs="Times New Roman"/>
          <w:sz w:val="24"/>
          <w:szCs w:val="24"/>
          <w:shd w:val="clear" w:color="auto" w:fill="FFFFFF"/>
        </w:rPr>
        <w:t>tindakan</w:t>
      </w:r>
      <w:proofErr w:type="spellEnd"/>
      <w:r w:rsidR="00AE4116" w:rsidRPr="0060011B">
        <w:rPr>
          <w:rFonts w:ascii="Times New Roman" w:hAnsi="Times New Roman" w:cs="Times New Roman"/>
          <w:sz w:val="24"/>
          <w:szCs w:val="24"/>
          <w:shd w:val="clear" w:color="auto" w:fill="FFFFFF"/>
        </w:rPr>
        <w:t xml:space="preserve"> yang </w:t>
      </w:r>
      <w:proofErr w:type="spellStart"/>
      <w:r w:rsidR="00AE4116" w:rsidRPr="0060011B">
        <w:rPr>
          <w:rFonts w:ascii="Times New Roman" w:hAnsi="Times New Roman" w:cs="Times New Roman"/>
          <w:sz w:val="24"/>
          <w:szCs w:val="24"/>
          <w:shd w:val="clear" w:color="auto" w:fill="FFFFFF"/>
        </w:rPr>
        <w:t>telah</w:t>
      </w:r>
      <w:proofErr w:type="spellEnd"/>
      <w:r w:rsidR="00AE4116" w:rsidRPr="0060011B">
        <w:rPr>
          <w:rFonts w:ascii="Times New Roman" w:hAnsi="Times New Roman" w:cs="Times New Roman"/>
          <w:sz w:val="24"/>
          <w:szCs w:val="24"/>
          <w:shd w:val="clear" w:color="auto" w:fill="FFFFFF"/>
        </w:rPr>
        <w:t xml:space="preserve"> </w:t>
      </w:r>
      <w:proofErr w:type="spellStart"/>
      <w:r w:rsidR="00AE4116" w:rsidRPr="0060011B">
        <w:rPr>
          <w:rFonts w:ascii="Times New Roman" w:hAnsi="Times New Roman" w:cs="Times New Roman"/>
          <w:sz w:val="24"/>
          <w:szCs w:val="24"/>
          <w:shd w:val="clear" w:color="auto" w:fill="FFFFFF"/>
        </w:rPr>
        <w:t>terencana</w:t>
      </w:r>
      <w:proofErr w:type="spellEnd"/>
      <w:r w:rsidR="00AE4116" w:rsidRPr="0060011B">
        <w:rPr>
          <w:rFonts w:ascii="Times New Roman" w:hAnsi="Times New Roman" w:cs="Times New Roman"/>
          <w:sz w:val="24"/>
          <w:szCs w:val="24"/>
          <w:shd w:val="clear" w:color="auto" w:fill="FFFFFF"/>
        </w:rPr>
        <w:t xml:space="preserve"> </w:t>
      </w:r>
      <w:proofErr w:type="spellStart"/>
      <w:r w:rsidR="00AE4116" w:rsidRPr="0060011B">
        <w:rPr>
          <w:rFonts w:ascii="Times New Roman" w:hAnsi="Times New Roman" w:cs="Times New Roman"/>
          <w:sz w:val="24"/>
          <w:szCs w:val="24"/>
          <w:shd w:val="clear" w:color="auto" w:fill="FFFFFF"/>
        </w:rPr>
        <w:t>sebelumnya</w:t>
      </w:r>
      <w:proofErr w:type="spellEnd"/>
      <w:r w:rsidR="00AE4116" w:rsidRPr="0060011B">
        <w:rPr>
          <w:rFonts w:ascii="Times New Roman" w:hAnsi="Times New Roman" w:cs="Times New Roman"/>
          <w:sz w:val="24"/>
          <w:szCs w:val="24"/>
          <w:shd w:val="clear" w:color="auto" w:fill="FFFFFF"/>
        </w:rPr>
        <w:t xml:space="preserve"> </w:t>
      </w:r>
      <w:proofErr w:type="spellStart"/>
      <w:r w:rsidR="00AE4116" w:rsidRPr="0060011B">
        <w:rPr>
          <w:rFonts w:ascii="Times New Roman" w:hAnsi="Times New Roman" w:cs="Times New Roman"/>
          <w:sz w:val="24"/>
          <w:szCs w:val="24"/>
          <w:shd w:val="clear" w:color="auto" w:fill="FFFFFF"/>
        </w:rPr>
        <w:t>berdasarkan</w:t>
      </w:r>
      <w:proofErr w:type="spellEnd"/>
      <w:r w:rsidR="00AE4116" w:rsidRPr="0060011B">
        <w:rPr>
          <w:rFonts w:ascii="Times New Roman" w:hAnsi="Times New Roman" w:cs="Times New Roman"/>
          <w:sz w:val="24"/>
          <w:szCs w:val="24"/>
          <w:shd w:val="clear" w:color="auto" w:fill="FFFFFF"/>
        </w:rPr>
        <w:t xml:space="preserve"> </w:t>
      </w:r>
      <w:proofErr w:type="spellStart"/>
      <w:r w:rsidR="00AE4116" w:rsidRPr="0060011B">
        <w:rPr>
          <w:rFonts w:ascii="Times New Roman" w:hAnsi="Times New Roman" w:cs="Times New Roman"/>
          <w:sz w:val="24"/>
          <w:szCs w:val="24"/>
          <w:shd w:val="clear" w:color="auto" w:fill="FFFFFF"/>
        </w:rPr>
        <w:t>m</w:t>
      </w:r>
      <w:r w:rsidR="00046788" w:rsidRPr="0060011B">
        <w:rPr>
          <w:rFonts w:ascii="Times New Roman" w:hAnsi="Times New Roman" w:cs="Times New Roman"/>
          <w:sz w:val="24"/>
          <w:szCs w:val="24"/>
          <w:shd w:val="clear" w:color="auto" w:fill="FFFFFF"/>
        </w:rPr>
        <w:t>a</w:t>
      </w:r>
      <w:r w:rsidR="00AE4116" w:rsidRPr="0060011B">
        <w:rPr>
          <w:rFonts w:ascii="Times New Roman" w:hAnsi="Times New Roman" w:cs="Times New Roman"/>
          <w:sz w:val="24"/>
          <w:szCs w:val="24"/>
          <w:shd w:val="clear" w:color="auto" w:fill="FFFFFF"/>
        </w:rPr>
        <w:t>salah</w:t>
      </w:r>
      <w:proofErr w:type="spellEnd"/>
      <w:r w:rsidR="00AE4116" w:rsidRPr="0060011B">
        <w:rPr>
          <w:rFonts w:ascii="Times New Roman" w:hAnsi="Times New Roman" w:cs="Times New Roman"/>
          <w:sz w:val="24"/>
          <w:szCs w:val="24"/>
          <w:shd w:val="clear" w:color="auto" w:fill="FFFFFF"/>
        </w:rPr>
        <w:t xml:space="preserve"> yang </w:t>
      </w:r>
      <w:proofErr w:type="spellStart"/>
      <w:r w:rsidR="00AE4116" w:rsidRPr="0060011B">
        <w:rPr>
          <w:rFonts w:ascii="Times New Roman" w:hAnsi="Times New Roman" w:cs="Times New Roman"/>
          <w:sz w:val="24"/>
          <w:szCs w:val="24"/>
          <w:shd w:val="clear" w:color="auto" w:fill="FFFFFF"/>
        </w:rPr>
        <w:t>ditemukan</w:t>
      </w:r>
      <w:proofErr w:type="spellEnd"/>
      <w:r w:rsidR="00AE4116" w:rsidRPr="0060011B">
        <w:rPr>
          <w:rFonts w:ascii="Times New Roman" w:hAnsi="Times New Roman" w:cs="Times New Roman"/>
          <w:sz w:val="24"/>
          <w:szCs w:val="24"/>
          <w:shd w:val="clear" w:color="auto" w:fill="FFFFFF"/>
        </w:rPr>
        <w:t>.</w:t>
      </w:r>
    </w:p>
    <w:p w14:paraId="37108343" w14:textId="77777777" w:rsidR="001D51FD" w:rsidRPr="0060011B" w:rsidRDefault="001D51FD" w:rsidP="00AE4116">
      <w:pPr>
        <w:ind w:firstLine="720"/>
        <w:jc w:val="both"/>
        <w:rPr>
          <w:rFonts w:ascii="Times New Roman" w:hAnsi="Times New Roman" w:cs="Times New Roman"/>
          <w:sz w:val="24"/>
          <w:szCs w:val="24"/>
          <w:shd w:val="clear" w:color="auto" w:fill="FFFFFF"/>
        </w:rPr>
      </w:pP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tindakan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partisipatoris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merupakan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melibatkan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peran-peran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pihak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terkait</w:t>
      </w:r>
      <w:proofErr w:type="spellEnd"/>
      <w:r w:rsidRPr="0060011B">
        <w:rPr>
          <w:rFonts w:ascii="Times New Roman" w:hAnsi="Times New Roman" w:cs="Times New Roman"/>
          <w:sz w:val="24"/>
          <w:szCs w:val="24"/>
        </w:rPr>
        <w:t xml:space="preserve"> (</w:t>
      </w:r>
      <w:r w:rsidRPr="0060011B">
        <w:rPr>
          <w:rFonts w:ascii="Times New Roman" w:hAnsi="Times New Roman" w:cs="Times New Roman"/>
          <w:i/>
          <w:sz w:val="24"/>
          <w:szCs w:val="24"/>
        </w:rPr>
        <w:t>stakeholder</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analisis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masalah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perencanaan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perbaikan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maupun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refleksi</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dilakkukan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rinci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keadaan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terjadi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ini</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bertujuan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memberikan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pendampingan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peningkatan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Lembaga PAUD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prodi</w:t>
      </w:r>
      <w:proofErr w:type="spellEnd"/>
      <w:r w:rsidRPr="0060011B">
        <w:rPr>
          <w:rFonts w:ascii="Times New Roman" w:hAnsi="Times New Roman" w:cs="Times New Roman"/>
          <w:sz w:val="24"/>
          <w:szCs w:val="24"/>
        </w:rPr>
        <w:t xml:space="preserve"> PIAUD, yang </w:t>
      </w:r>
      <w:proofErr w:type="spellStart"/>
      <w:r w:rsidRPr="0060011B">
        <w:rPr>
          <w:rFonts w:ascii="Times New Roman" w:hAnsi="Times New Roman" w:cs="Times New Roman"/>
          <w:sz w:val="24"/>
          <w:szCs w:val="24"/>
        </w:rPr>
        <w:t>merupakan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w:t>
      </w:r>
      <w:r w:rsidR="00AE4116" w:rsidRPr="0060011B">
        <w:rPr>
          <w:rFonts w:ascii="Times New Roman" w:hAnsi="Times New Roman" w:cs="Times New Roman"/>
          <w:sz w:val="24"/>
          <w:szCs w:val="24"/>
        </w:rPr>
        <w:t>nelitian</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tindakan</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partisipatori</w:t>
      </w:r>
      <w:proofErr w:type="spellEnd"/>
      <w:r w:rsidRPr="0060011B">
        <w:rPr>
          <w:rFonts w:ascii="Times New Roman" w:hAnsi="Times New Roman" w:cs="Times New Roman"/>
          <w:sz w:val="24"/>
          <w:szCs w:val="24"/>
        </w:rPr>
        <w:t xml:space="preserve"> model </w:t>
      </w:r>
      <w:proofErr w:type="spellStart"/>
      <w:r w:rsidRPr="0060011B">
        <w:rPr>
          <w:rFonts w:ascii="Times New Roman" w:hAnsi="Times New Roman" w:cs="Times New Roman"/>
          <w:sz w:val="24"/>
          <w:szCs w:val="24"/>
        </w:rPr>
        <w:t>Martinsons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dkk</w:t>
      </w:r>
      <w:proofErr w:type="spellEnd"/>
      <w:r w:rsidRPr="0060011B">
        <w:rPr>
          <w:rFonts w:ascii="Times New Roman" w:hAnsi="Times New Roman" w:cs="Times New Roman"/>
          <w:sz w:val="24"/>
          <w:szCs w:val="24"/>
        </w:rPr>
        <w:t xml:space="preserve"> </w:t>
      </w:r>
      <w:r w:rsidR="00723272" w:rsidRPr="0060011B">
        <w:rPr>
          <w:rFonts w:ascii="Times New Roman" w:hAnsi="Times New Roman" w:cs="Times New Roman"/>
          <w:sz w:val="24"/>
          <w:szCs w:val="24"/>
        </w:rPr>
        <w:fldChar w:fldCharType="begin" w:fldLock="1"/>
      </w:r>
      <w:r w:rsidRPr="0060011B">
        <w:rPr>
          <w:rFonts w:ascii="Times New Roman" w:hAnsi="Times New Roman" w:cs="Times New Roman"/>
          <w:sz w:val="24"/>
          <w:szCs w:val="24"/>
        </w:rPr>
        <w:instrText>ADDIN CSL_CITATION {"citationItems":[{"id":"ITEM-1","itemData":{"abstract":"Despite the growing prominence of canonical action research (CAR) in the information systems discipline, a paucity of methodological guidance contin\u0002ues to hamper those conducting and evaluating such studies. This article elicits a set of five principles and associated criteria to help assure both the rigor and the relevance of CAR in information systems. The first principle relates to the devel\u0002opment of an agreement that facilitates collaboration between the action researcher and the client. The second principle is based upon a cyclical process model for action research that consists of five stages: diagnosis, planning, inter\u0002vention, evaluation and reflection. Additional principles highlight the critical roles of theory, change through action, and the specification of learning in terms of impli\u0002cations for both research and practice. The five principles are illustrated through the analysis of one recently published CAR study","author":[{"dropping-particle":"","family":"Robert M. Davison","given":"Maris G. Martinsons &amp; Ned Kock","non-dropping-particle":"","parse-names":false,"suffix":""}],"container-title":"Information Systems Journal","id":"ITEM-1","issued":{"date-parts":[["2004"]]},"page":"65- 68","title":"Principles of canonical action research","type":"article-journal","volume":"14"},"suppress-author":1,"uris":["http://www.mendeley.com/documents/?uuid=9e70d42b-8065-49a8-bd2d-2de727ac89e5"]}],"mendeley":{"formattedCitation":"(2004)","plainTextFormattedCitation":"(2004)","previouslyFormattedCitation":"(2004)"},"properties":{"noteIndex":0},"schema":"https://github.com/citation-style-language/schema/raw/master/csl-citation.json"}</w:instrText>
      </w:r>
      <w:r w:rsidR="00723272" w:rsidRPr="0060011B">
        <w:rPr>
          <w:rFonts w:ascii="Times New Roman" w:hAnsi="Times New Roman" w:cs="Times New Roman"/>
          <w:sz w:val="24"/>
          <w:szCs w:val="24"/>
        </w:rPr>
        <w:fldChar w:fldCharType="separate"/>
      </w:r>
      <w:r w:rsidRPr="0060011B">
        <w:rPr>
          <w:rFonts w:ascii="Times New Roman" w:hAnsi="Times New Roman" w:cs="Times New Roman"/>
          <w:noProof/>
          <w:sz w:val="24"/>
          <w:szCs w:val="24"/>
        </w:rPr>
        <w:t>(2004)</w:t>
      </w:r>
      <w:r w:rsidR="00723272" w:rsidRPr="0060011B">
        <w:rPr>
          <w:rFonts w:ascii="Times New Roman" w:hAnsi="Times New Roman" w:cs="Times New Roman"/>
          <w:sz w:val="24"/>
          <w:szCs w:val="24"/>
        </w:rPr>
        <w:fldChar w:fldCharType="end"/>
      </w:r>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dijelaskan</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sbb</w:t>
      </w:r>
      <w:proofErr w:type="spellEnd"/>
      <w:r w:rsidRPr="0060011B">
        <w:rPr>
          <w:rFonts w:ascii="Times New Roman" w:hAnsi="Times New Roman" w:cs="Times New Roman"/>
          <w:sz w:val="24"/>
          <w:szCs w:val="24"/>
        </w:rPr>
        <w:t xml:space="preserve">: </w:t>
      </w:r>
    </w:p>
    <w:p w14:paraId="0F8882D3" w14:textId="77777777" w:rsidR="001D51FD" w:rsidRPr="0060011B" w:rsidRDefault="004F4D0E" w:rsidP="001D51FD">
      <w:pPr>
        <w:pStyle w:val="ListParagraph"/>
        <w:widowControl/>
        <w:numPr>
          <w:ilvl w:val="4"/>
          <w:numId w:val="4"/>
        </w:numPr>
        <w:autoSpaceDE/>
        <w:autoSpaceDN/>
        <w:ind w:left="284" w:hanging="284"/>
        <w:contextualSpacing/>
        <w:jc w:val="both"/>
        <w:rPr>
          <w:rFonts w:ascii="Times New Roman" w:hAnsi="Times New Roman" w:cs="Times New Roman"/>
          <w:sz w:val="24"/>
          <w:szCs w:val="24"/>
        </w:rPr>
      </w:pPr>
      <w:proofErr w:type="spellStart"/>
      <w:r w:rsidRPr="0060011B">
        <w:rPr>
          <w:rFonts w:ascii="Times New Roman" w:hAnsi="Times New Roman" w:cs="Times New Roman"/>
          <w:sz w:val="24"/>
          <w:szCs w:val="24"/>
        </w:rPr>
        <w:t>Melakukan</w:t>
      </w:r>
      <w:proofErr w:type="spellEnd"/>
      <w:r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Diagnosa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dalam</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hal</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ini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peneliti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mengkaji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lebih</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dulu</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permasalahan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sosial</w:t>
      </w:r>
      <w:proofErr w:type="spellEnd"/>
      <w:r w:rsidR="001D51FD" w:rsidRPr="0060011B">
        <w:rPr>
          <w:rFonts w:ascii="Times New Roman" w:hAnsi="Times New Roman" w:cs="Times New Roman"/>
          <w:sz w:val="24"/>
          <w:szCs w:val="24"/>
        </w:rPr>
        <w:t xml:space="preserve"> yang </w:t>
      </w:r>
      <w:proofErr w:type="spellStart"/>
      <w:r w:rsidR="001D51FD" w:rsidRPr="0060011B">
        <w:rPr>
          <w:rFonts w:ascii="Times New Roman" w:hAnsi="Times New Roman" w:cs="Times New Roman"/>
          <w:sz w:val="24"/>
          <w:szCs w:val="24"/>
        </w:rPr>
        <w:t>dihadapi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dari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sebuah</w:t>
      </w:r>
      <w:proofErr w:type="spellEnd"/>
      <w:r w:rsidR="001D51FD" w:rsidRPr="0060011B">
        <w:rPr>
          <w:rFonts w:ascii="Times New Roman" w:hAnsi="Times New Roman" w:cs="Times New Roman"/>
          <w:sz w:val="24"/>
          <w:szCs w:val="24"/>
        </w:rPr>
        <w:t xml:space="preserve"> Lembaga, dan </w:t>
      </w:r>
      <w:proofErr w:type="spellStart"/>
      <w:r w:rsidR="001D51FD" w:rsidRPr="0060011B">
        <w:rPr>
          <w:rFonts w:ascii="Times New Roman" w:hAnsi="Times New Roman" w:cs="Times New Roman"/>
          <w:sz w:val="24"/>
          <w:szCs w:val="24"/>
        </w:rPr>
        <w:t>dapat</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mengkomunikasikan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serta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menganalisis</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secara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mendalam</w:t>
      </w:r>
      <w:proofErr w:type="spellEnd"/>
      <w:r w:rsidR="001D51FD" w:rsidRPr="0060011B">
        <w:rPr>
          <w:rFonts w:ascii="Times New Roman" w:hAnsi="Times New Roman" w:cs="Times New Roman"/>
          <w:sz w:val="24"/>
          <w:szCs w:val="24"/>
        </w:rPr>
        <w:t xml:space="preserve"> Bersama </w:t>
      </w:r>
      <w:proofErr w:type="spellStart"/>
      <w:r w:rsidR="001D51FD" w:rsidRPr="0060011B">
        <w:rPr>
          <w:rFonts w:ascii="Times New Roman" w:hAnsi="Times New Roman" w:cs="Times New Roman"/>
          <w:sz w:val="24"/>
          <w:szCs w:val="24"/>
        </w:rPr>
        <w:t>pihak-pihak</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terkait</w:t>
      </w:r>
      <w:proofErr w:type="spellEnd"/>
      <w:r w:rsidR="001D51FD" w:rsidRPr="0060011B">
        <w:rPr>
          <w:rFonts w:ascii="Times New Roman" w:hAnsi="Times New Roman" w:cs="Times New Roman"/>
          <w:sz w:val="24"/>
          <w:szCs w:val="24"/>
        </w:rPr>
        <w:t>.</w:t>
      </w:r>
    </w:p>
    <w:p w14:paraId="030F9832" w14:textId="77777777" w:rsidR="001D51FD" w:rsidRPr="0060011B" w:rsidRDefault="001D51FD" w:rsidP="001D51FD">
      <w:pPr>
        <w:pStyle w:val="ListParagraph"/>
        <w:widowControl/>
        <w:numPr>
          <w:ilvl w:val="4"/>
          <w:numId w:val="4"/>
        </w:numPr>
        <w:autoSpaceDE/>
        <w:autoSpaceDN/>
        <w:ind w:left="284" w:hanging="284"/>
        <w:contextualSpacing/>
        <w:jc w:val="both"/>
        <w:rPr>
          <w:rFonts w:ascii="Times New Roman" w:hAnsi="Times New Roman" w:cs="Times New Roman"/>
          <w:sz w:val="24"/>
          <w:szCs w:val="24"/>
        </w:rPr>
      </w:pPr>
      <w:proofErr w:type="spellStart"/>
      <w:r w:rsidRPr="0060011B">
        <w:rPr>
          <w:rFonts w:ascii="Times New Roman" w:hAnsi="Times New Roman" w:cs="Times New Roman"/>
          <w:sz w:val="24"/>
          <w:szCs w:val="24"/>
        </w:rPr>
        <w:t>Me</w:t>
      </w:r>
      <w:r w:rsidR="00AE4116" w:rsidRPr="0060011B">
        <w:rPr>
          <w:rFonts w:ascii="Times New Roman" w:hAnsi="Times New Roman" w:cs="Times New Roman"/>
          <w:sz w:val="24"/>
          <w:szCs w:val="24"/>
        </w:rPr>
        <w:t>rancang</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Rencana</w:t>
      </w:r>
      <w:proofErr w:type="spellEnd"/>
      <w:r w:rsidRPr="0060011B">
        <w:rPr>
          <w:rFonts w:ascii="Times New Roman" w:hAnsi="Times New Roman" w:cs="Times New Roman"/>
          <w:sz w:val="24"/>
          <w:szCs w:val="24"/>
        </w:rPr>
        <w:t xml:space="preserve"> Tindaka</w:t>
      </w:r>
      <w:r w:rsidR="004F4D0E" w:rsidRPr="0060011B">
        <w:rPr>
          <w:rFonts w:ascii="Times New Roman" w:hAnsi="Times New Roman" w:cs="Times New Roman"/>
          <w:sz w:val="24"/>
          <w:szCs w:val="24"/>
        </w:rPr>
        <w:t>n,</w:t>
      </w:r>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tahap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w:t>
      </w:r>
      <w:r w:rsidR="00AE4116" w:rsidRPr="0060011B">
        <w:rPr>
          <w:rFonts w:ascii="Times New Roman" w:hAnsi="Times New Roman" w:cs="Times New Roman"/>
          <w:sz w:val="24"/>
          <w:szCs w:val="24"/>
        </w:rPr>
        <w:t>eliti</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mempelajari</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pokok</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masalah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kemud</w:t>
      </w:r>
      <w:r w:rsidR="00AE4116" w:rsidRPr="0060011B">
        <w:rPr>
          <w:rFonts w:ascii="Times New Roman" w:hAnsi="Times New Roman" w:cs="Times New Roman"/>
          <w:sz w:val="24"/>
          <w:szCs w:val="24"/>
        </w:rPr>
        <w:t>ian</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dilanjutkan</w:t>
      </w:r>
      <w:proofErr w:type="spellEnd"/>
      <w:r w:rsidR="00AE4116"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menyusun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renc</w:t>
      </w:r>
      <w:r w:rsidR="00AE4116" w:rsidRPr="0060011B">
        <w:rPr>
          <w:rFonts w:ascii="Times New Roman" w:hAnsi="Times New Roman" w:cs="Times New Roman"/>
          <w:sz w:val="24"/>
          <w:szCs w:val="24"/>
        </w:rPr>
        <w:t>ana</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tindakan</w:t>
      </w:r>
      <w:proofErr w:type="spellEnd"/>
      <w:r w:rsidR="00AE4116" w:rsidRPr="0060011B">
        <w:rPr>
          <w:rFonts w:ascii="Times New Roman" w:hAnsi="Times New Roman" w:cs="Times New Roman"/>
          <w:sz w:val="24"/>
          <w:szCs w:val="24"/>
        </w:rPr>
        <w:t xml:space="preserve"> yang </w:t>
      </w:r>
      <w:proofErr w:type="spellStart"/>
      <w:r w:rsidR="00AE4116" w:rsidRPr="0060011B">
        <w:rPr>
          <w:rFonts w:ascii="Times New Roman" w:hAnsi="Times New Roman" w:cs="Times New Roman"/>
          <w:sz w:val="24"/>
          <w:szCs w:val="24"/>
        </w:rPr>
        <w:t>tepat</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sebagai</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bentuk</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tindakan</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terhadap</w:t>
      </w:r>
      <w:proofErr w:type="spellEnd"/>
      <w:r w:rsidR="00AE4116" w:rsidRPr="0060011B">
        <w:rPr>
          <w:rFonts w:ascii="Times New Roman" w:hAnsi="Times New Roman" w:cs="Times New Roman"/>
          <w:sz w:val="24"/>
          <w:szCs w:val="24"/>
        </w:rPr>
        <w:t xml:space="preserve"> </w:t>
      </w:r>
      <w:proofErr w:type="spellStart"/>
      <w:r w:rsidR="00AE4116" w:rsidRPr="0060011B">
        <w:rPr>
          <w:rFonts w:ascii="Times New Roman" w:hAnsi="Times New Roman" w:cs="Times New Roman"/>
          <w:sz w:val="24"/>
          <w:szCs w:val="24"/>
        </w:rPr>
        <w:t>masalah</w:t>
      </w:r>
      <w:proofErr w:type="spellEnd"/>
      <w:r w:rsidR="00AE4116" w:rsidRPr="0060011B">
        <w:rPr>
          <w:rFonts w:ascii="Times New Roman" w:hAnsi="Times New Roman" w:cs="Times New Roman"/>
          <w:sz w:val="24"/>
          <w:szCs w:val="24"/>
        </w:rPr>
        <w:t xml:space="preserve"> yang </w:t>
      </w:r>
      <w:proofErr w:type="spellStart"/>
      <w:r w:rsidR="00AE4116" w:rsidRPr="0060011B">
        <w:rPr>
          <w:rFonts w:ascii="Times New Roman" w:hAnsi="Times New Roman" w:cs="Times New Roman"/>
          <w:sz w:val="24"/>
          <w:szCs w:val="24"/>
        </w:rPr>
        <w:t>ditemukan</w:t>
      </w:r>
      <w:proofErr w:type="spellEnd"/>
      <w:r w:rsidRPr="0060011B">
        <w:rPr>
          <w:rFonts w:ascii="Times New Roman" w:hAnsi="Times New Roman" w:cs="Times New Roman"/>
          <w:sz w:val="24"/>
          <w:szCs w:val="24"/>
        </w:rPr>
        <w:t xml:space="preserve">. Setelah </w:t>
      </w:r>
      <w:proofErr w:type="spellStart"/>
      <w:r w:rsidRPr="0060011B">
        <w:rPr>
          <w:rFonts w:ascii="Times New Roman" w:hAnsi="Times New Roman" w:cs="Times New Roman"/>
          <w:sz w:val="24"/>
          <w:szCs w:val="24"/>
        </w:rPr>
        <w:t>masalah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ditemukan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pelaksanaan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Lembaga. </w:t>
      </w:r>
      <w:proofErr w:type="spellStart"/>
      <w:r w:rsidRPr="0060011B">
        <w:rPr>
          <w:rFonts w:ascii="Times New Roman" w:hAnsi="Times New Roman" w:cs="Times New Roman"/>
          <w:sz w:val="24"/>
          <w:szCs w:val="24"/>
        </w:rPr>
        <w:t>Kemudian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dan </w:t>
      </w:r>
      <w:r w:rsidRPr="0060011B">
        <w:rPr>
          <w:rFonts w:ascii="Times New Roman" w:hAnsi="Times New Roman" w:cs="Times New Roman"/>
          <w:i/>
          <w:sz w:val="24"/>
          <w:szCs w:val="24"/>
        </w:rPr>
        <w:t xml:space="preserve">stakeholder </w:t>
      </w:r>
      <w:proofErr w:type="spellStart"/>
      <w:r w:rsidRPr="0060011B">
        <w:rPr>
          <w:rFonts w:ascii="Times New Roman" w:hAnsi="Times New Roman" w:cs="Times New Roman"/>
          <w:sz w:val="24"/>
          <w:szCs w:val="24"/>
        </w:rPr>
        <w:t>menyusun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perencanaan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tindakan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dilaksanakan</w:t>
      </w:r>
      <w:proofErr w:type="spellEnd"/>
      <w:r w:rsidRPr="0060011B">
        <w:rPr>
          <w:rFonts w:ascii="Times New Roman" w:hAnsi="Times New Roman" w:cs="Times New Roman"/>
          <w:sz w:val="24"/>
          <w:szCs w:val="24"/>
        </w:rPr>
        <w:t xml:space="preserve"> demi </w:t>
      </w:r>
      <w:proofErr w:type="spellStart"/>
      <w:r w:rsidRPr="0060011B">
        <w:rPr>
          <w:rFonts w:ascii="Times New Roman" w:hAnsi="Times New Roman" w:cs="Times New Roman"/>
          <w:sz w:val="24"/>
          <w:szCs w:val="24"/>
        </w:rPr>
        <w:t>memperbaiki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permasalahan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terjadi</w:t>
      </w:r>
      <w:proofErr w:type="spellEnd"/>
      <w:r w:rsidRPr="0060011B">
        <w:rPr>
          <w:rFonts w:ascii="Times New Roman" w:hAnsi="Times New Roman" w:cs="Times New Roman"/>
          <w:sz w:val="24"/>
          <w:szCs w:val="24"/>
        </w:rPr>
        <w:t>.</w:t>
      </w:r>
    </w:p>
    <w:p w14:paraId="084E6AD8" w14:textId="77777777" w:rsidR="001D51FD" w:rsidRPr="0060011B" w:rsidRDefault="001D51FD" w:rsidP="001D51FD">
      <w:pPr>
        <w:pStyle w:val="ListParagraph"/>
        <w:widowControl/>
        <w:numPr>
          <w:ilvl w:val="4"/>
          <w:numId w:val="4"/>
        </w:numPr>
        <w:autoSpaceDE/>
        <w:autoSpaceDN/>
        <w:ind w:left="284" w:hanging="284"/>
        <w:contextualSpacing/>
        <w:jc w:val="both"/>
        <w:rPr>
          <w:rFonts w:ascii="Times New Roman" w:hAnsi="Times New Roman" w:cs="Times New Roman"/>
          <w:sz w:val="24"/>
          <w:szCs w:val="24"/>
        </w:rPr>
      </w:pPr>
      <w:proofErr w:type="spellStart"/>
      <w:r w:rsidRPr="0060011B">
        <w:rPr>
          <w:rFonts w:ascii="Times New Roman" w:hAnsi="Times New Roman" w:cs="Times New Roman"/>
          <w:sz w:val="24"/>
          <w:szCs w:val="24"/>
        </w:rPr>
        <w:t>Melak</w:t>
      </w:r>
      <w:r w:rsidR="004F4D0E" w:rsidRPr="0060011B">
        <w:rPr>
          <w:rFonts w:ascii="Times New Roman" w:hAnsi="Times New Roman" w:cs="Times New Roman"/>
          <w:sz w:val="24"/>
          <w:szCs w:val="24"/>
        </w:rPr>
        <w:t>sanakan</w:t>
      </w:r>
      <w:proofErr w:type="spellEnd"/>
      <w:r w:rsidRPr="0060011B">
        <w:rPr>
          <w:rFonts w:ascii="Times New Roman" w:hAnsi="Times New Roman" w:cs="Times New Roman"/>
          <w:sz w:val="24"/>
          <w:szCs w:val="24"/>
        </w:rPr>
        <w:t xml:space="preserve"> </w:t>
      </w:r>
      <w:proofErr w:type="gramStart"/>
      <w:r w:rsidRPr="0060011B">
        <w:rPr>
          <w:rFonts w:ascii="Times New Roman" w:hAnsi="Times New Roman" w:cs="Times New Roman"/>
          <w:sz w:val="24"/>
          <w:szCs w:val="24"/>
        </w:rPr>
        <w:t>Tindakan</w:t>
      </w:r>
      <w:r w:rsidR="004F4D0E" w:rsidRPr="0060011B">
        <w:rPr>
          <w:rFonts w:ascii="Times New Roman" w:hAnsi="Times New Roman" w:cs="Times New Roman"/>
          <w:sz w:val="24"/>
          <w:szCs w:val="24"/>
        </w:rPr>
        <w:t xml:space="preserve">, </w:t>
      </w:r>
      <w:r w:rsidRPr="0060011B">
        <w:rPr>
          <w:rFonts w:ascii="Times New Roman" w:hAnsi="Times New Roman" w:cs="Times New Roman"/>
          <w:sz w:val="24"/>
          <w:szCs w:val="24"/>
        </w:rPr>
        <w:t xml:space="preserve"> </w:t>
      </w:r>
      <w:r w:rsidR="00E02776" w:rsidRPr="0060011B">
        <w:rPr>
          <w:rFonts w:ascii="Times New Roman" w:hAnsi="Times New Roman" w:cs="Times New Roman"/>
          <w:sz w:val="24"/>
          <w:szCs w:val="24"/>
        </w:rPr>
        <w:t>Pada</w:t>
      </w:r>
      <w:proofErr w:type="gramEnd"/>
      <w:r w:rsidR="00E02776" w:rsidRPr="0060011B">
        <w:rPr>
          <w:rFonts w:ascii="Times New Roman" w:hAnsi="Times New Roman" w:cs="Times New Roman"/>
          <w:sz w:val="24"/>
          <w:szCs w:val="24"/>
        </w:rPr>
        <w:t xml:space="preserve"> </w:t>
      </w:r>
      <w:proofErr w:type="spellStart"/>
      <w:r w:rsidR="00E02776" w:rsidRPr="0060011B">
        <w:rPr>
          <w:rFonts w:ascii="Times New Roman" w:hAnsi="Times New Roman" w:cs="Times New Roman"/>
          <w:sz w:val="24"/>
          <w:szCs w:val="24"/>
        </w:rPr>
        <w:t>langkah</w:t>
      </w:r>
      <w:proofErr w:type="spellEnd"/>
      <w:r w:rsidR="004F4D0E"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ini</w:t>
      </w:r>
      <w:proofErr w:type="spellEnd"/>
      <w:r w:rsidR="00E02776" w:rsidRPr="0060011B">
        <w:rPr>
          <w:rFonts w:ascii="Times New Roman" w:hAnsi="Times New Roman" w:cs="Times New Roman"/>
          <w:sz w:val="24"/>
          <w:szCs w:val="24"/>
        </w:rPr>
        <w:t xml:space="preserve"> </w:t>
      </w:r>
      <w:proofErr w:type="spellStart"/>
      <w:r w:rsidR="00E02776" w:rsidRPr="0060011B">
        <w:rPr>
          <w:rFonts w:ascii="Times New Roman" w:hAnsi="Times New Roman" w:cs="Times New Roman"/>
          <w:sz w:val="24"/>
          <w:szCs w:val="24"/>
        </w:rPr>
        <w:t>Peneliti</w:t>
      </w:r>
      <w:proofErr w:type="spellEnd"/>
      <w:r w:rsidR="00E02776" w:rsidRPr="0060011B">
        <w:rPr>
          <w:rFonts w:ascii="Times New Roman" w:hAnsi="Times New Roman" w:cs="Times New Roman"/>
          <w:sz w:val="24"/>
          <w:szCs w:val="24"/>
        </w:rPr>
        <w:t xml:space="preserve">, </w:t>
      </w:r>
      <w:r w:rsidRPr="0060011B">
        <w:rPr>
          <w:rFonts w:ascii="Times New Roman" w:hAnsi="Times New Roman" w:cs="Times New Roman"/>
          <w:sz w:val="24"/>
          <w:szCs w:val="24"/>
        </w:rPr>
        <w:t xml:space="preserve">guru </w:t>
      </w:r>
      <w:proofErr w:type="spellStart"/>
      <w:r w:rsidRPr="0060011B">
        <w:rPr>
          <w:rFonts w:ascii="Times New Roman" w:hAnsi="Times New Roman" w:cs="Times New Roman"/>
          <w:sz w:val="24"/>
          <w:szCs w:val="24"/>
        </w:rPr>
        <w:t>atau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kepala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sekolah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sebagai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responden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bersamasama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mengimplementasikan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rencana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tindakan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harapan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menemukan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adanya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perbaikan-perbaikan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masalah</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terjadi</w:t>
      </w:r>
      <w:proofErr w:type="spellEnd"/>
      <w:r w:rsidRPr="0060011B">
        <w:rPr>
          <w:rFonts w:ascii="Times New Roman" w:hAnsi="Times New Roman" w:cs="Times New Roman"/>
          <w:sz w:val="24"/>
          <w:szCs w:val="24"/>
        </w:rPr>
        <w:t>.</w:t>
      </w:r>
    </w:p>
    <w:p w14:paraId="4365882F" w14:textId="77777777" w:rsidR="001D51FD" w:rsidRPr="0060011B" w:rsidRDefault="004F4D0E" w:rsidP="001D51FD">
      <w:pPr>
        <w:pStyle w:val="ListParagraph"/>
        <w:widowControl/>
        <w:numPr>
          <w:ilvl w:val="4"/>
          <w:numId w:val="4"/>
        </w:numPr>
        <w:autoSpaceDE/>
        <w:autoSpaceDN/>
        <w:ind w:left="284" w:hanging="284"/>
        <w:contextualSpacing/>
        <w:jc w:val="both"/>
        <w:rPr>
          <w:rFonts w:ascii="Times New Roman" w:hAnsi="Times New Roman" w:cs="Times New Roman"/>
          <w:sz w:val="24"/>
          <w:szCs w:val="24"/>
        </w:rPr>
      </w:pPr>
      <w:proofErr w:type="spellStart"/>
      <w:r w:rsidRPr="0060011B">
        <w:rPr>
          <w:rFonts w:ascii="Times New Roman" w:hAnsi="Times New Roman" w:cs="Times New Roman"/>
          <w:sz w:val="24"/>
          <w:szCs w:val="24"/>
        </w:rPr>
        <w:t>Melakukan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Evaluasi</w:t>
      </w:r>
      <w:proofErr w:type="spellEnd"/>
      <w:r w:rsidRPr="0060011B">
        <w:rPr>
          <w:rFonts w:ascii="Times New Roman" w:hAnsi="Times New Roman" w:cs="Times New Roman"/>
          <w:sz w:val="24"/>
          <w:szCs w:val="24"/>
        </w:rPr>
        <w:t>,</w:t>
      </w:r>
      <w:r w:rsidR="001D51FD" w:rsidRPr="0060011B">
        <w:rPr>
          <w:rFonts w:ascii="Times New Roman" w:hAnsi="Times New Roman" w:cs="Times New Roman"/>
          <w:sz w:val="24"/>
          <w:szCs w:val="24"/>
        </w:rPr>
        <w:t xml:space="preserve"> Setelah </w:t>
      </w:r>
      <w:proofErr w:type="spellStart"/>
      <w:r w:rsidR="001D51FD" w:rsidRPr="0060011B">
        <w:rPr>
          <w:rFonts w:ascii="Times New Roman" w:hAnsi="Times New Roman" w:cs="Times New Roman"/>
          <w:sz w:val="24"/>
          <w:szCs w:val="24"/>
        </w:rPr>
        <w:t>tahap</w:t>
      </w:r>
      <w:proofErr w:type="spellEnd"/>
      <w:r w:rsidR="001D51FD"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pelaksanaan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tindakan</w:t>
      </w:r>
      <w:proofErr w:type="spellEnd"/>
      <w:r w:rsidR="001D51FD"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tentu</w:t>
      </w:r>
      <w:proofErr w:type="spellEnd"/>
      <w:r w:rsidR="001D51FD"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selanjutnya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melakukan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evaluasi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terhadap</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implementasi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dalam</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pelaksanaan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pendampingan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peningkatan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mutu</w:t>
      </w:r>
      <w:proofErr w:type="spellEnd"/>
      <w:r w:rsidR="001D51FD" w:rsidRPr="0060011B">
        <w:rPr>
          <w:rFonts w:ascii="Times New Roman" w:hAnsi="Times New Roman" w:cs="Times New Roman"/>
          <w:sz w:val="24"/>
          <w:szCs w:val="24"/>
        </w:rPr>
        <w:t xml:space="preserve"> Lembaga </w:t>
      </w:r>
      <w:proofErr w:type="spellStart"/>
      <w:r w:rsidR="001D51FD" w:rsidRPr="0060011B">
        <w:rPr>
          <w:rFonts w:ascii="Times New Roman" w:hAnsi="Times New Roman" w:cs="Times New Roman"/>
          <w:sz w:val="24"/>
          <w:szCs w:val="24"/>
        </w:rPr>
        <w:t>paud</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binaan</w:t>
      </w:r>
      <w:proofErr w:type="spellEnd"/>
      <w:r w:rsidR="001D51FD" w:rsidRPr="0060011B">
        <w:rPr>
          <w:rFonts w:ascii="Times New Roman" w:hAnsi="Times New Roman" w:cs="Times New Roman"/>
          <w:sz w:val="24"/>
          <w:szCs w:val="24"/>
        </w:rPr>
        <w:t xml:space="preserve"> Prodi PIAUD.  </w:t>
      </w:r>
      <w:proofErr w:type="spellStart"/>
      <w:r w:rsidR="001D51FD" w:rsidRPr="0060011B">
        <w:rPr>
          <w:rFonts w:ascii="Times New Roman" w:hAnsi="Times New Roman" w:cs="Times New Roman"/>
          <w:sz w:val="24"/>
          <w:szCs w:val="24"/>
        </w:rPr>
        <w:t>Tahap</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ini</w:t>
      </w:r>
      <w:proofErr w:type="spellEnd"/>
      <w:r w:rsidR="001D51FD" w:rsidRPr="0060011B">
        <w:rPr>
          <w:rFonts w:ascii="Times New Roman" w:hAnsi="Times New Roman" w:cs="Times New Roman"/>
          <w:sz w:val="24"/>
          <w:szCs w:val="24"/>
        </w:rPr>
        <w:t xml:space="preserve"> para guru </w:t>
      </w:r>
      <w:proofErr w:type="spellStart"/>
      <w:r w:rsidR="001D51FD" w:rsidRPr="0060011B">
        <w:rPr>
          <w:rFonts w:ascii="Times New Roman" w:hAnsi="Times New Roman" w:cs="Times New Roman"/>
          <w:sz w:val="24"/>
          <w:szCs w:val="24"/>
        </w:rPr>
        <w:t>diminta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untuk</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mampu</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menganalisis</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dokumen-dokumen</w:t>
      </w:r>
      <w:proofErr w:type="spellEnd"/>
      <w:r w:rsidR="001D51FD" w:rsidRPr="0060011B">
        <w:rPr>
          <w:rFonts w:ascii="Times New Roman" w:hAnsi="Times New Roman" w:cs="Times New Roman"/>
          <w:sz w:val="24"/>
          <w:szCs w:val="24"/>
        </w:rPr>
        <w:t xml:space="preserve"> yang </w:t>
      </w:r>
      <w:proofErr w:type="spellStart"/>
      <w:r w:rsidR="001D51FD" w:rsidRPr="0060011B">
        <w:rPr>
          <w:rFonts w:ascii="Times New Roman" w:hAnsi="Times New Roman" w:cs="Times New Roman"/>
          <w:sz w:val="24"/>
          <w:szCs w:val="24"/>
        </w:rPr>
        <w:t>telah</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sebelumnya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mereka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terapkan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dalam</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pelaksanaan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kegiatan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kemudian</w:t>
      </w:r>
      <w:proofErr w:type="spellEnd"/>
      <w:r w:rsidR="001D51FD" w:rsidRPr="0060011B">
        <w:rPr>
          <w:rFonts w:ascii="Times New Roman" w:hAnsi="Times New Roman" w:cs="Times New Roman"/>
          <w:sz w:val="24"/>
          <w:szCs w:val="24"/>
        </w:rPr>
        <w:t xml:space="preserve"> guru-guru </w:t>
      </w:r>
      <w:proofErr w:type="spellStart"/>
      <w:r w:rsidR="001D51FD" w:rsidRPr="0060011B">
        <w:rPr>
          <w:rFonts w:ascii="Times New Roman" w:hAnsi="Times New Roman" w:cs="Times New Roman"/>
          <w:sz w:val="24"/>
          <w:szCs w:val="24"/>
        </w:rPr>
        <w:t>dapat</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memperbaiki</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dokumen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tersebut</w:t>
      </w:r>
      <w:proofErr w:type="spellEnd"/>
      <w:r w:rsidR="001D51FD" w:rsidRPr="0060011B">
        <w:rPr>
          <w:rFonts w:ascii="Times New Roman" w:hAnsi="Times New Roman" w:cs="Times New Roman"/>
          <w:sz w:val="24"/>
          <w:szCs w:val="24"/>
        </w:rPr>
        <w:t xml:space="preserve"> dan </w:t>
      </w:r>
      <w:proofErr w:type="spellStart"/>
      <w:r w:rsidR="001D51FD" w:rsidRPr="0060011B">
        <w:rPr>
          <w:rFonts w:ascii="Times New Roman" w:hAnsi="Times New Roman" w:cs="Times New Roman"/>
          <w:sz w:val="24"/>
          <w:szCs w:val="24"/>
        </w:rPr>
        <w:t>membuat</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sebuah</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panduan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dalam</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pelaksanaan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kegiatan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manajemen</w:t>
      </w:r>
      <w:proofErr w:type="spellEnd"/>
      <w:r w:rsidR="001D51FD" w:rsidRPr="0060011B">
        <w:rPr>
          <w:rFonts w:ascii="Times New Roman" w:hAnsi="Times New Roman" w:cs="Times New Roman"/>
          <w:sz w:val="24"/>
          <w:szCs w:val="24"/>
        </w:rPr>
        <w:t xml:space="preserve"> Lembaga demi </w:t>
      </w:r>
      <w:proofErr w:type="spellStart"/>
      <w:r w:rsidR="001D51FD" w:rsidRPr="0060011B">
        <w:rPr>
          <w:rFonts w:ascii="Times New Roman" w:hAnsi="Times New Roman" w:cs="Times New Roman"/>
          <w:sz w:val="24"/>
          <w:szCs w:val="24"/>
        </w:rPr>
        <w:t>mem</w:t>
      </w:r>
      <w:r w:rsidR="00B83FD9" w:rsidRPr="0060011B">
        <w:rPr>
          <w:rFonts w:ascii="Times New Roman" w:hAnsi="Times New Roman" w:cs="Times New Roman"/>
          <w:sz w:val="24"/>
          <w:szCs w:val="24"/>
        </w:rPr>
        <w:t>enuhi</w:t>
      </w:r>
      <w:proofErr w:type="spellEnd"/>
      <w:r w:rsidR="00B83FD9" w:rsidRPr="0060011B">
        <w:rPr>
          <w:rFonts w:ascii="Times New Roman" w:hAnsi="Times New Roman" w:cs="Times New Roman"/>
          <w:sz w:val="24"/>
          <w:szCs w:val="24"/>
        </w:rPr>
        <w:t xml:space="preserve"> </w:t>
      </w:r>
      <w:proofErr w:type="spellStart"/>
      <w:r w:rsidR="00B83FD9" w:rsidRPr="0060011B">
        <w:rPr>
          <w:rFonts w:ascii="Times New Roman" w:hAnsi="Times New Roman" w:cs="Times New Roman"/>
          <w:sz w:val="24"/>
          <w:szCs w:val="24"/>
        </w:rPr>
        <w:t>kriteria</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standar</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nasional</w:t>
      </w:r>
      <w:proofErr w:type="spellEnd"/>
      <w:r w:rsidR="001D51FD" w:rsidRPr="0060011B">
        <w:rPr>
          <w:rFonts w:ascii="Times New Roman" w:hAnsi="Times New Roman" w:cs="Times New Roman"/>
          <w:sz w:val="24"/>
          <w:szCs w:val="24"/>
        </w:rPr>
        <w:t xml:space="preserve"> Pendidikan </w:t>
      </w:r>
      <w:r w:rsidR="00B83FD9" w:rsidRPr="0060011B">
        <w:rPr>
          <w:rFonts w:ascii="Times New Roman" w:hAnsi="Times New Roman" w:cs="Times New Roman"/>
          <w:sz w:val="24"/>
          <w:szCs w:val="24"/>
        </w:rPr>
        <w:t>AUD.</w:t>
      </w:r>
    </w:p>
    <w:p w14:paraId="292647E3" w14:textId="77777777" w:rsidR="001D51FD" w:rsidRPr="0060011B" w:rsidRDefault="001D51FD" w:rsidP="001D51FD">
      <w:pPr>
        <w:pStyle w:val="ListParagraph"/>
        <w:widowControl/>
        <w:numPr>
          <w:ilvl w:val="4"/>
          <w:numId w:val="4"/>
        </w:numPr>
        <w:autoSpaceDE/>
        <w:autoSpaceDN/>
        <w:ind w:left="284" w:hanging="284"/>
        <w:contextualSpacing/>
        <w:jc w:val="both"/>
        <w:rPr>
          <w:rFonts w:ascii="Times New Roman" w:hAnsi="Times New Roman" w:cs="Times New Roman"/>
          <w:sz w:val="24"/>
          <w:szCs w:val="24"/>
        </w:rPr>
      </w:pPr>
      <w:proofErr w:type="spellStart"/>
      <w:r w:rsidRPr="0060011B">
        <w:rPr>
          <w:rFonts w:ascii="Times New Roman" w:hAnsi="Times New Roman" w:cs="Times New Roman"/>
          <w:sz w:val="24"/>
          <w:szCs w:val="24"/>
        </w:rPr>
        <w:t>Refleksi</w:t>
      </w:r>
      <w:proofErr w:type="spellEnd"/>
      <w:r w:rsidR="004F4D0E" w:rsidRPr="0060011B">
        <w:rPr>
          <w:rFonts w:ascii="Times New Roman" w:hAnsi="Times New Roman" w:cs="Times New Roman"/>
          <w:sz w:val="24"/>
          <w:szCs w:val="24"/>
        </w:rPr>
        <w:t xml:space="preserve"> </w:t>
      </w:r>
      <w:proofErr w:type="spellStart"/>
      <w:r w:rsidR="004F4D0E" w:rsidRPr="0060011B">
        <w:rPr>
          <w:rFonts w:ascii="Times New Roman" w:hAnsi="Times New Roman" w:cs="Times New Roman"/>
          <w:sz w:val="24"/>
          <w:szCs w:val="24"/>
        </w:rPr>
        <w:t>kegiatan</w:t>
      </w:r>
      <w:proofErr w:type="spellEnd"/>
      <w:r w:rsidR="004F4D0E" w:rsidRPr="0060011B">
        <w:rPr>
          <w:rFonts w:ascii="Times New Roman" w:hAnsi="Times New Roman" w:cs="Times New Roman"/>
          <w:sz w:val="24"/>
          <w:szCs w:val="24"/>
        </w:rPr>
        <w:t>,</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Tahap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merupakan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bagian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akhir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tindakan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dan guru </w:t>
      </w:r>
      <w:proofErr w:type="spellStart"/>
      <w:r w:rsidRPr="0060011B">
        <w:rPr>
          <w:rFonts w:ascii="Times New Roman" w:hAnsi="Times New Roman" w:cs="Times New Roman"/>
          <w:sz w:val="24"/>
          <w:szCs w:val="24"/>
        </w:rPr>
        <w:t>sebagai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partisipan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melakukan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analisis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tindakan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dilakukan</w:t>
      </w:r>
      <w:proofErr w:type="spellEnd"/>
      <w:r w:rsidRPr="0060011B">
        <w:rPr>
          <w:rFonts w:ascii="Times New Roman" w:hAnsi="Times New Roman" w:cs="Times New Roman"/>
          <w:sz w:val="24"/>
          <w:szCs w:val="24"/>
        </w:rPr>
        <w:t xml:space="preserve"> Bersama, </w:t>
      </w:r>
      <w:proofErr w:type="spellStart"/>
      <w:r w:rsidRPr="0060011B">
        <w:rPr>
          <w:rFonts w:ascii="Times New Roman" w:hAnsi="Times New Roman" w:cs="Times New Roman"/>
          <w:sz w:val="24"/>
          <w:szCs w:val="24"/>
        </w:rPr>
        <w:t>mengkaji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berbagai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masalah</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muncul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tindakan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serta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mengkaji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perubahan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terjadi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Refleksi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untuk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melihat</w:t>
      </w:r>
      <w:proofErr w:type="spellEnd"/>
      <w:r w:rsidRPr="0060011B">
        <w:rPr>
          <w:rFonts w:ascii="Times New Roman" w:hAnsi="Times New Roman" w:cs="Times New Roman"/>
          <w:sz w:val="24"/>
          <w:szCs w:val="24"/>
        </w:rPr>
        <w:t xml:space="preserve"> </w:t>
      </w:r>
      <w:proofErr w:type="spellStart"/>
      <w:r w:rsidR="00B83FD9" w:rsidRPr="0060011B">
        <w:rPr>
          <w:rFonts w:ascii="Times New Roman" w:hAnsi="Times New Roman" w:cs="Times New Roman"/>
          <w:sz w:val="24"/>
          <w:szCs w:val="24"/>
        </w:rPr>
        <w:t>capaian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keberhasilan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serta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dijadikan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acuan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untuk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pelaksanaan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siklus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selanjutnya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guna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memperbaiki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kelemahan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sebelumnya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dialami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proses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w:t>
      </w:r>
    </w:p>
    <w:p w14:paraId="3CA08B55" w14:textId="7C519F8B" w:rsidR="005350F5" w:rsidRPr="0060011B" w:rsidRDefault="001D51FD" w:rsidP="0060011B">
      <w:pPr>
        <w:pStyle w:val="BodyText"/>
        <w:ind w:left="0"/>
        <w:rPr>
          <w:rFonts w:ascii="Times New Roman" w:hAnsi="Times New Roman" w:cs="Times New Roman"/>
          <w:sz w:val="24"/>
          <w:szCs w:val="24"/>
        </w:rPr>
      </w:pPr>
      <w:r w:rsidRPr="0060011B">
        <w:rPr>
          <w:rFonts w:ascii="Times New Roman" w:hAnsi="Times New Roman" w:cs="Times New Roman"/>
          <w:sz w:val="24"/>
          <w:szCs w:val="24"/>
        </w:rPr>
        <w:t xml:space="preserve">Proses </w:t>
      </w:r>
      <w:r w:rsidRPr="0060011B">
        <w:rPr>
          <w:rFonts w:ascii="Times New Roman" w:hAnsi="Times New Roman" w:cs="Times New Roman"/>
          <w:i/>
          <w:sz w:val="24"/>
          <w:szCs w:val="24"/>
        </w:rPr>
        <w:t>participatory action research</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digambarkan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sebuah</w:t>
      </w:r>
      <w:proofErr w:type="spellEnd"/>
      <w:r w:rsidRPr="0060011B">
        <w:rPr>
          <w:rFonts w:ascii="Times New Roman" w:hAnsi="Times New Roman" w:cs="Times New Roman"/>
          <w:sz w:val="24"/>
          <w:szCs w:val="24"/>
        </w:rPr>
        <w:t xml:space="preserve"> </w:t>
      </w:r>
      <w:proofErr w:type="spellStart"/>
      <w:r w:rsidR="0060011B">
        <w:rPr>
          <w:rFonts w:ascii="Times New Roman" w:hAnsi="Times New Roman" w:cs="Times New Roman"/>
          <w:sz w:val="24"/>
          <w:szCs w:val="24"/>
        </w:rPr>
        <w:t>s</w:t>
      </w:r>
      <w:r w:rsidRPr="0060011B">
        <w:rPr>
          <w:rFonts w:ascii="Times New Roman" w:hAnsi="Times New Roman" w:cs="Times New Roman"/>
          <w:sz w:val="24"/>
          <w:szCs w:val="24"/>
        </w:rPr>
        <w:t>iklus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dimana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siklus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memiliki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langkah-langkah</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harus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dilewati</w:t>
      </w:r>
      <w:proofErr w:type="spellEnd"/>
      <w:r w:rsidRPr="0060011B">
        <w:rPr>
          <w:rFonts w:ascii="Times New Roman" w:hAnsi="Times New Roman" w:cs="Times New Roman"/>
          <w:sz w:val="24"/>
          <w:szCs w:val="24"/>
        </w:rPr>
        <w:t xml:space="preserve"> oleh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partisipan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Pelaksanaan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menekankan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adanya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pengidentifikasian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masalah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perencanaan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tindakan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pelaksanaan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tindakan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evaluasi</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refleksi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dilaksnakan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bersama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sehingga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terjalin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kerjasama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antara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pihak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terkait</w:t>
      </w:r>
      <w:proofErr w:type="spellEnd"/>
      <w:r w:rsidRPr="0060011B">
        <w:rPr>
          <w:rFonts w:ascii="Times New Roman" w:hAnsi="Times New Roman" w:cs="Times New Roman"/>
          <w:sz w:val="24"/>
          <w:szCs w:val="24"/>
        </w:rPr>
        <w:t>.</w:t>
      </w:r>
    </w:p>
    <w:p w14:paraId="760E1ABC" w14:textId="6C0086FE" w:rsidR="001D51FD" w:rsidRDefault="001D51FD" w:rsidP="001D51FD">
      <w:pPr>
        <w:pStyle w:val="BodyText"/>
        <w:ind w:left="0"/>
        <w:jc w:val="left"/>
        <w:rPr>
          <w:rFonts w:ascii="Times New Roman" w:hAnsi="Times New Roman" w:cs="Times New Roman"/>
          <w:sz w:val="24"/>
          <w:szCs w:val="24"/>
        </w:rPr>
      </w:pPr>
    </w:p>
    <w:p w14:paraId="6B47B867" w14:textId="397A4A9E" w:rsidR="00A47519" w:rsidRDefault="00A47519" w:rsidP="001D51FD">
      <w:pPr>
        <w:pStyle w:val="BodyText"/>
        <w:ind w:left="0"/>
        <w:jc w:val="left"/>
        <w:rPr>
          <w:rFonts w:ascii="Times New Roman" w:hAnsi="Times New Roman" w:cs="Times New Roman"/>
          <w:sz w:val="24"/>
          <w:szCs w:val="24"/>
        </w:rPr>
      </w:pPr>
    </w:p>
    <w:p w14:paraId="238D6B56" w14:textId="035B9737" w:rsidR="00A47519" w:rsidRDefault="00A47519" w:rsidP="001D51FD">
      <w:pPr>
        <w:pStyle w:val="BodyText"/>
        <w:ind w:left="0"/>
        <w:jc w:val="left"/>
        <w:rPr>
          <w:rFonts w:ascii="Times New Roman" w:hAnsi="Times New Roman" w:cs="Times New Roman"/>
          <w:sz w:val="24"/>
          <w:szCs w:val="24"/>
        </w:rPr>
      </w:pPr>
    </w:p>
    <w:p w14:paraId="6BC4CBB4" w14:textId="77C7B777" w:rsidR="00A47519" w:rsidRDefault="00A47519" w:rsidP="001D51FD">
      <w:pPr>
        <w:pStyle w:val="BodyText"/>
        <w:ind w:left="0"/>
        <w:jc w:val="left"/>
        <w:rPr>
          <w:rFonts w:ascii="Times New Roman" w:hAnsi="Times New Roman" w:cs="Times New Roman"/>
          <w:sz w:val="24"/>
          <w:szCs w:val="24"/>
        </w:rPr>
      </w:pPr>
    </w:p>
    <w:p w14:paraId="43D652D5" w14:textId="10347FF0" w:rsidR="00A47519" w:rsidRDefault="00A47519" w:rsidP="001D51FD">
      <w:pPr>
        <w:pStyle w:val="BodyText"/>
        <w:ind w:left="0"/>
        <w:jc w:val="left"/>
        <w:rPr>
          <w:rFonts w:ascii="Times New Roman" w:hAnsi="Times New Roman" w:cs="Times New Roman"/>
          <w:sz w:val="24"/>
          <w:szCs w:val="24"/>
        </w:rPr>
      </w:pPr>
    </w:p>
    <w:p w14:paraId="491CC366" w14:textId="6F80F625" w:rsidR="00A47519" w:rsidRDefault="00A47519" w:rsidP="001D51FD">
      <w:pPr>
        <w:pStyle w:val="BodyText"/>
        <w:ind w:left="0"/>
        <w:jc w:val="left"/>
        <w:rPr>
          <w:rFonts w:ascii="Times New Roman" w:hAnsi="Times New Roman" w:cs="Times New Roman"/>
          <w:sz w:val="24"/>
          <w:szCs w:val="24"/>
        </w:rPr>
      </w:pPr>
    </w:p>
    <w:p w14:paraId="416FDE54" w14:textId="7BB12423" w:rsidR="00A47519" w:rsidRDefault="00A47519" w:rsidP="001D51FD">
      <w:pPr>
        <w:pStyle w:val="BodyText"/>
        <w:ind w:left="0"/>
        <w:jc w:val="left"/>
        <w:rPr>
          <w:rFonts w:ascii="Times New Roman" w:hAnsi="Times New Roman" w:cs="Times New Roman"/>
          <w:sz w:val="24"/>
          <w:szCs w:val="24"/>
        </w:rPr>
      </w:pPr>
    </w:p>
    <w:p w14:paraId="55C45AEF" w14:textId="68E1655A" w:rsidR="00A47519" w:rsidRDefault="00A47519" w:rsidP="001D51FD">
      <w:pPr>
        <w:pStyle w:val="BodyText"/>
        <w:ind w:left="0"/>
        <w:jc w:val="left"/>
        <w:rPr>
          <w:rFonts w:ascii="Times New Roman" w:hAnsi="Times New Roman" w:cs="Times New Roman"/>
          <w:sz w:val="24"/>
          <w:szCs w:val="24"/>
        </w:rPr>
      </w:pPr>
    </w:p>
    <w:p w14:paraId="29FA286E" w14:textId="7CEDCBAA" w:rsidR="00A47519" w:rsidRDefault="00A47519" w:rsidP="001D51FD">
      <w:pPr>
        <w:pStyle w:val="BodyText"/>
        <w:ind w:left="0"/>
        <w:jc w:val="left"/>
        <w:rPr>
          <w:rFonts w:ascii="Times New Roman" w:hAnsi="Times New Roman" w:cs="Times New Roman"/>
          <w:sz w:val="24"/>
          <w:szCs w:val="24"/>
        </w:rPr>
      </w:pPr>
    </w:p>
    <w:p w14:paraId="49AB3271" w14:textId="47BAF24A" w:rsidR="00A47519" w:rsidRDefault="00A47519" w:rsidP="001D51FD">
      <w:pPr>
        <w:pStyle w:val="BodyText"/>
        <w:ind w:left="0"/>
        <w:jc w:val="left"/>
        <w:rPr>
          <w:rFonts w:ascii="Times New Roman" w:hAnsi="Times New Roman" w:cs="Times New Roman"/>
          <w:sz w:val="24"/>
          <w:szCs w:val="24"/>
        </w:rPr>
      </w:pPr>
    </w:p>
    <w:p w14:paraId="69EDE788" w14:textId="66D846C3" w:rsidR="00A47519" w:rsidRDefault="00A47519" w:rsidP="001D51FD">
      <w:pPr>
        <w:pStyle w:val="BodyText"/>
        <w:ind w:left="0"/>
        <w:jc w:val="left"/>
        <w:rPr>
          <w:rFonts w:ascii="Times New Roman" w:hAnsi="Times New Roman" w:cs="Times New Roman"/>
          <w:sz w:val="24"/>
          <w:szCs w:val="24"/>
        </w:rPr>
      </w:pPr>
    </w:p>
    <w:p w14:paraId="121F986F" w14:textId="77777777" w:rsidR="00A47519" w:rsidRPr="0060011B" w:rsidRDefault="00A47519" w:rsidP="001D51FD">
      <w:pPr>
        <w:pStyle w:val="BodyText"/>
        <w:ind w:left="0"/>
        <w:jc w:val="left"/>
        <w:rPr>
          <w:rFonts w:ascii="Times New Roman" w:hAnsi="Times New Roman" w:cs="Times New Roman"/>
          <w:sz w:val="24"/>
          <w:szCs w:val="24"/>
        </w:rPr>
      </w:pPr>
    </w:p>
    <w:p w14:paraId="29EFD988" w14:textId="77777777" w:rsidR="005350F5" w:rsidRPr="0060011B" w:rsidRDefault="00DD442F" w:rsidP="002D7C12">
      <w:pPr>
        <w:pStyle w:val="Heading2"/>
        <w:numPr>
          <w:ilvl w:val="0"/>
          <w:numId w:val="3"/>
        </w:numPr>
        <w:tabs>
          <w:tab w:val="left" w:pos="345"/>
        </w:tabs>
        <w:rPr>
          <w:rFonts w:ascii="Times New Roman" w:hAnsi="Times New Roman" w:cs="Times New Roman"/>
          <w:sz w:val="24"/>
          <w:szCs w:val="24"/>
        </w:rPr>
      </w:pPr>
      <w:r w:rsidRPr="0060011B">
        <w:rPr>
          <w:rFonts w:ascii="Times New Roman" w:hAnsi="Times New Roman" w:cs="Times New Roman"/>
          <w:sz w:val="24"/>
          <w:szCs w:val="24"/>
        </w:rPr>
        <w:lastRenderedPageBreak/>
        <w:t>Result</w:t>
      </w:r>
    </w:p>
    <w:p w14:paraId="71790348" w14:textId="77777777" w:rsidR="001D51FD" w:rsidRPr="0060011B" w:rsidRDefault="001D51FD" w:rsidP="001D51FD">
      <w:pPr>
        <w:pStyle w:val="BodyText"/>
        <w:spacing w:before="7"/>
        <w:ind w:left="0" w:firstLine="425"/>
        <w:jc w:val="left"/>
        <w:rPr>
          <w:rFonts w:ascii="Times New Roman" w:hAnsi="Times New Roman" w:cs="Times New Roman"/>
          <w:sz w:val="24"/>
          <w:szCs w:val="24"/>
        </w:rPr>
      </w:pPr>
      <w:proofErr w:type="spellStart"/>
      <w:r w:rsidRPr="0060011B">
        <w:rPr>
          <w:rFonts w:ascii="Times New Roman" w:hAnsi="Times New Roman" w:cs="Times New Roman"/>
          <w:sz w:val="24"/>
          <w:szCs w:val="24"/>
        </w:rPr>
        <w:t>Peningkatan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diberi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pelatihan</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pendampingan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tampak</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grafik</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tabel</w:t>
      </w:r>
      <w:proofErr w:type="spellEnd"/>
      <w:r w:rsidRPr="0060011B">
        <w:rPr>
          <w:rFonts w:ascii="Times New Roman" w:hAnsi="Times New Roman" w:cs="Times New Roman"/>
          <w:sz w:val="24"/>
          <w:szCs w:val="24"/>
        </w:rPr>
        <w:t xml:space="preserve"> </w:t>
      </w:r>
      <w:proofErr w:type="spellStart"/>
      <w:r w:rsidR="00E02776" w:rsidRPr="0060011B">
        <w:rPr>
          <w:rFonts w:ascii="Times New Roman" w:hAnsi="Times New Roman" w:cs="Times New Roman"/>
          <w:sz w:val="24"/>
          <w:szCs w:val="24"/>
        </w:rPr>
        <w:t>ber</w:t>
      </w:r>
      <w:r w:rsidRPr="0060011B">
        <w:rPr>
          <w:rFonts w:ascii="Times New Roman" w:hAnsi="Times New Roman" w:cs="Times New Roman"/>
          <w:sz w:val="24"/>
          <w:szCs w:val="24"/>
        </w:rPr>
        <w:t>i</w:t>
      </w:r>
      <w:r w:rsidR="00E02776" w:rsidRPr="0060011B">
        <w:rPr>
          <w:rFonts w:ascii="Times New Roman" w:hAnsi="Times New Roman" w:cs="Times New Roman"/>
          <w:sz w:val="24"/>
          <w:szCs w:val="24"/>
        </w:rPr>
        <w:t>kut</w:t>
      </w:r>
      <w:proofErr w:type="spellEnd"/>
      <w:r w:rsidRPr="0060011B">
        <w:rPr>
          <w:rFonts w:ascii="Times New Roman" w:hAnsi="Times New Roman" w:cs="Times New Roman"/>
          <w:sz w:val="24"/>
          <w:szCs w:val="24"/>
        </w:rPr>
        <w:t>:</w:t>
      </w:r>
    </w:p>
    <w:p w14:paraId="4A7FC8EE" w14:textId="77777777" w:rsidR="001D51FD" w:rsidRPr="0060011B" w:rsidRDefault="001D51FD" w:rsidP="001D51FD">
      <w:pPr>
        <w:pStyle w:val="IEEEFigureCaptionSingle-Line"/>
        <w:spacing w:before="0" w:after="0" w:line="276" w:lineRule="auto"/>
        <w:rPr>
          <w:sz w:val="24"/>
        </w:rPr>
      </w:pPr>
    </w:p>
    <w:p w14:paraId="234C4255" w14:textId="77777777" w:rsidR="001D51FD" w:rsidRPr="0060011B" w:rsidRDefault="001D51FD" w:rsidP="001D51FD">
      <w:pPr>
        <w:spacing w:line="360" w:lineRule="auto"/>
        <w:ind w:firstLine="720"/>
        <w:contextualSpacing/>
        <w:jc w:val="center"/>
        <w:rPr>
          <w:rFonts w:ascii="Times New Roman" w:hAnsi="Times New Roman" w:cs="Times New Roman"/>
          <w:b/>
          <w:sz w:val="24"/>
          <w:szCs w:val="24"/>
        </w:rPr>
      </w:pPr>
      <w:r w:rsidRPr="0060011B">
        <w:rPr>
          <w:rFonts w:ascii="Times New Roman" w:hAnsi="Times New Roman" w:cs="Times New Roman"/>
          <w:noProof/>
          <w:color w:val="FF0000"/>
          <w:sz w:val="24"/>
          <w:szCs w:val="24"/>
        </w:rPr>
        <w:drawing>
          <wp:inline distT="0" distB="0" distL="0" distR="0" wp14:anchorId="2A9CB5D2" wp14:editId="58F810A7">
            <wp:extent cx="4733014" cy="2117918"/>
            <wp:effectExtent l="19050" t="0" r="10436" b="0"/>
            <wp:docPr id="26"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99719F" w14:textId="77777777" w:rsidR="001D51FD" w:rsidRPr="0060011B" w:rsidRDefault="001D51FD" w:rsidP="001D51FD">
      <w:pPr>
        <w:pStyle w:val="ListParagraph"/>
        <w:spacing w:line="276" w:lineRule="auto"/>
        <w:ind w:left="425"/>
        <w:jc w:val="center"/>
        <w:rPr>
          <w:rFonts w:ascii="Times New Roman" w:hAnsi="Times New Roman" w:cs="Times New Roman"/>
          <w:b/>
          <w:sz w:val="24"/>
          <w:szCs w:val="24"/>
        </w:rPr>
      </w:pPr>
      <w:proofErr w:type="spellStart"/>
      <w:r w:rsidRPr="0060011B">
        <w:rPr>
          <w:rFonts w:ascii="Times New Roman" w:hAnsi="Times New Roman" w:cs="Times New Roman"/>
          <w:b/>
          <w:sz w:val="24"/>
          <w:szCs w:val="24"/>
        </w:rPr>
        <w:t>Grafik</w:t>
      </w:r>
      <w:proofErr w:type="spellEnd"/>
      <w:r w:rsidRPr="0060011B">
        <w:rPr>
          <w:rFonts w:ascii="Times New Roman" w:hAnsi="Times New Roman" w:cs="Times New Roman"/>
          <w:b/>
          <w:sz w:val="24"/>
          <w:szCs w:val="24"/>
        </w:rPr>
        <w:t xml:space="preserve"> 1. </w:t>
      </w:r>
      <w:r w:rsidRPr="0060011B">
        <w:rPr>
          <w:rFonts w:ascii="Times New Roman" w:hAnsi="Times New Roman" w:cs="Times New Roman"/>
          <w:sz w:val="24"/>
          <w:szCs w:val="24"/>
        </w:rPr>
        <w:t xml:space="preserve">Data </w:t>
      </w:r>
      <w:proofErr w:type="spellStart"/>
      <w:r w:rsidRPr="0060011B">
        <w:rPr>
          <w:rFonts w:ascii="Times New Roman" w:hAnsi="Times New Roman" w:cs="Times New Roman"/>
          <w:sz w:val="24"/>
          <w:szCs w:val="24"/>
        </w:rPr>
        <w:t>kelengkapan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sebelum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pelatihan</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setelah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pelatihan</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binaan</w:t>
      </w:r>
      <w:proofErr w:type="spellEnd"/>
    </w:p>
    <w:p w14:paraId="7CA8CA2F" w14:textId="77777777" w:rsidR="001D51FD" w:rsidRPr="0060011B" w:rsidRDefault="001D51FD" w:rsidP="001D51FD">
      <w:pPr>
        <w:pStyle w:val="IEEEFigure"/>
        <w:spacing w:line="276" w:lineRule="auto"/>
        <w:jc w:val="left"/>
        <w:rPr>
          <w:rStyle w:val="longtext"/>
          <w:b/>
          <w:shd w:val="clear" w:color="auto" w:fill="FFFFFF"/>
          <w:lang w:val="en-US"/>
        </w:rPr>
      </w:pPr>
    </w:p>
    <w:p w14:paraId="72615CB7" w14:textId="77777777" w:rsidR="001D51FD" w:rsidRPr="0060011B" w:rsidRDefault="0058490D" w:rsidP="0058490D">
      <w:pPr>
        <w:pStyle w:val="ListParagraph"/>
        <w:tabs>
          <w:tab w:val="center" w:pos="5403"/>
        </w:tabs>
        <w:spacing w:line="276" w:lineRule="auto"/>
        <w:ind w:left="450"/>
        <w:rPr>
          <w:rFonts w:ascii="Times New Roman" w:hAnsi="Times New Roman" w:cs="Times New Roman"/>
          <w:sz w:val="24"/>
          <w:szCs w:val="24"/>
        </w:rPr>
      </w:pPr>
      <w:r w:rsidRPr="0060011B">
        <w:rPr>
          <w:rFonts w:ascii="Times New Roman" w:hAnsi="Times New Roman" w:cs="Times New Roman"/>
          <w:b/>
          <w:sz w:val="24"/>
          <w:szCs w:val="24"/>
        </w:rPr>
        <w:tab/>
      </w:r>
      <w:r w:rsidRPr="0060011B">
        <w:rPr>
          <w:rFonts w:ascii="Times New Roman" w:hAnsi="Times New Roman" w:cs="Times New Roman"/>
          <w:b/>
          <w:sz w:val="24"/>
          <w:szCs w:val="24"/>
        </w:rPr>
        <w:tab/>
      </w:r>
      <w:proofErr w:type="spellStart"/>
      <w:r w:rsidR="001D51FD" w:rsidRPr="0060011B">
        <w:rPr>
          <w:rFonts w:ascii="Times New Roman" w:hAnsi="Times New Roman" w:cs="Times New Roman"/>
          <w:b/>
          <w:sz w:val="24"/>
          <w:szCs w:val="24"/>
        </w:rPr>
        <w:t>Tabel</w:t>
      </w:r>
      <w:proofErr w:type="spellEnd"/>
      <w:r w:rsidR="001D51FD" w:rsidRPr="0060011B">
        <w:rPr>
          <w:rFonts w:ascii="Times New Roman" w:hAnsi="Times New Roman" w:cs="Times New Roman"/>
          <w:b/>
          <w:sz w:val="24"/>
          <w:szCs w:val="24"/>
        </w:rPr>
        <w:t xml:space="preserve"> </w:t>
      </w:r>
      <w:proofErr w:type="gramStart"/>
      <w:r w:rsidR="001D51FD" w:rsidRPr="0060011B">
        <w:rPr>
          <w:rFonts w:ascii="Times New Roman" w:hAnsi="Times New Roman" w:cs="Times New Roman"/>
          <w:b/>
          <w:sz w:val="24"/>
          <w:szCs w:val="24"/>
        </w:rPr>
        <w:t>1.</w:t>
      </w:r>
      <w:r w:rsidR="001D51FD" w:rsidRPr="0060011B">
        <w:rPr>
          <w:rFonts w:ascii="Times New Roman" w:hAnsi="Times New Roman" w:cs="Times New Roman"/>
          <w:sz w:val="24"/>
          <w:szCs w:val="24"/>
        </w:rPr>
        <w:t>Data</w:t>
      </w:r>
      <w:proofErr w:type="gram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Peningkatan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Manajemen</w:t>
      </w:r>
      <w:proofErr w:type="spellEnd"/>
      <w:r w:rsidR="001D51FD" w:rsidRPr="0060011B">
        <w:rPr>
          <w:rFonts w:ascii="Times New Roman" w:hAnsi="Times New Roman" w:cs="Times New Roman"/>
          <w:sz w:val="24"/>
          <w:szCs w:val="24"/>
        </w:rPr>
        <w:t xml:space="preserve"> </w:t>
      </w:r>
      <w:proofErr w:type="spellStart"/>
      <w:r w:rsidR="001D51FD" w:rsidRPr="0060011B">
        <w:rPr>
          <w:rFonts w:ascii="Times New Roman" w:hAnsi="Times New Roman" w:cs="Times New Roman"/>
          <w:sz w:val="24"/>
          <w:szCs w:val="24"/>
        </w:rPr>
        <w:t>Mutu</w:t>
      </w:r>
      <w:proofErr w:type="spellEnd"/>
      <w:r w:rsidR="001D51FD" w:rsidRPr="0060011B">
        <w:rPr>
          <w:rFonts w:ascii="Times New Roman" w:hAnsi="Times New Roman" w:cs="Times New Roman"/>
          <w:sz w:val="24"/>
          <w:szCs w:val="24"/>
        </w:rPr>
        <w:t xml:space="preserve"> PAUD </w:t>
      </w:r>
      <w:proofErr w:type="spellStart"/>
      <w:r w:rsidR="001D51FD" w:rsidRPr="0060011B">
        <w:rPr>
          <w:rFonts w:ascii="Times New Roman" w:hAnsi="Times New Roman" w:cs="Times New Roman"/>
          <w:sz w:val="24"/>
          <w:szCs w:val="24"/>
        </w:rPr>
        <w:t>Binaan</w:t>
      </w:r>
      <w:proofErr w:type="spellEnd"/>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890"/>
        <w:gridCol w:w="1890"/>
        <w:gridCol w:w="2430"/>
      </w:tblGrid>
      <w:tr w:rsidR="001D51FD" w:rsidRPr="0060011B" w14:paraId="4A361A99" w14:textId="77777777" w:rsidTr="00512C81">
        <w:tc>
          <w:tcPr>
            <w:tcW w:w="8280" w:type="dxa"/>
            <w:gridSpan w:val="4"/>
            <w:shd w:val="clear" w:color="auto" w:fill="D99594"/>
          </w:tcPr>
          <w:p w14:paraId="1C2ECB33" w14:textId="77777777" w:rsidR="001D51FD" w:rsidRPr="0060011B" w:rsidRDefault="001D51FD" w:rsidP="00512C81">
            <w:pPr>
              <w:pStyle w:val="ListParagraph"/>
              <w:spacing w:line="276" w:lineRule="auto"/>
              <w:ind w:left="0"/>
              <w:jc w:val="center"/>
              <w:rPr>
                <w:rFonts w:ascii="Times New Roman" w:hAnsi="Times New Roman" w:cs="Times New Roman"/>
                <w:b/>
                <w:sz w:val="24"/>
                <w:szCs w:val="24"/>
              </w:rPr>
            </w:pPr>
            <w:proofErr w:type="spellStart"/>
            <w:r w:rsidRPr="0060011B">
              <w:rPr>
                <w:rFonts w:ascii="Times New Roman" w:hAnsi="Times New Roman" w:cs="Times New Roman"/>
                <w:b/>
                <w:sz w:val="24"/>
                <w:szCs w:val="24"/>
              </w:rPr>
              <w:t>Tahapan</w:t>
            </w:r>
            <w:proofErr w:type="spellEnd"/>
            <w:r w:rsidRPr="0060011B">
              <w:rPr>
                <w:rFonts w:ascii="Times New Roman" w:hAnsi="Times New Roman" w:cs="Times New Roman"/>
                <w:b/>
                <w:sz w:val="24"/>
                <w:szCs w:val="24"/>
              </w:rPr>
              <w:t>/Hasil</w:t>
            </w:r>
          </w:p>
        </w:tc>
      </w:tr>
      <w:tr w:rsidR="001D51FD" w:rsidRPr="0060011B" w14:paraId="412E8871" w14:textId="77777777" w:rsidTr="00512C81">
        <w:tc>
          <w:tcPr>
            <w:tcW w:w="2070" w:type="dxa"/>
            <w:shd w:val="clear" w:color="auto" w:fill="D99594"/>
          </w:tcPr>
          <w:p w14:paraId="18A74CD5" w14:textId="77777777" w:rsidR="001D51FD" w:rsidRPr="0060011B" w:rsidRDefault="001D51FD" w:rsidP="00512C81">
            <w:pPr>
              <w:pStyle w:val="ListParagraph"/>
              <w:spacing w:line="276" w:lineRule="auto"/>
              <w:ind w:left="0"/>
              <w:jc w:val="center"/>
              <w:rPr>
                <w:rFonts w:ascii="Times New Roman" w:hAnsi="Times New Roman" w:cs="Times New Roman"/>
                <w:b/>
                <w:sz w:val="24"/>
                <w:szCs w:val="24"/>
              </w:rPr>
            </w:pPr>
            <w:r w:rsidRPr="0060011B">
              <w:rPr>
                <w:rFonts w:ascii="Times New Roman" w:hAnsi="Times New Roman" w:cs="Times New Roman"/>
                <w:b/>
                <w:sz w:val="24"/>
                <w:szCs w:val="24"/>
              </w:rPr>
              <w:t>Lembaga</w:t>
            </w:r>
          </w:p>
        </w:tc>
        <w:tc>
          <w:tcPr>
            <w:tcW w:w="1890" w:type="dxa"/>
            <w:shd w:val="clear" w:color="auto" w:fill="D99594"/>
          </w:tcPr>
          <w:p w14:paraId="653B3469" w14:textId="77777777" w:rsidR="001D51FD" w:rsidRPr="0060011B" w:rsidRDefault="001D51FD" w:rsidP="00512C81">
            <w:pPr>
              <w:pStyle w:val="ListParagraph"/>
              <w:spacing w:line="276" w:lineRule="auto"/>
              <w:ind w:left="0"/>
              <w:jc w:val="center"/>
              <w:rPr>
                <w:rFonts w:ascii="Times New Roman" w:hAnsi="Times New Roman" w:cs="Times New Roman"/>
                <w:b/>
                <w:sz w:val="24"/>
                <w:szCs w:val="24"/>
              </w:rPr>
            </w:pPr>
            <w:proofErr w:type="spellStart"/>
            <w:r w:rsidRPr="0060011B">
              <w:rPr>
                <w:rFonts w:ascii="Times New Roman" w:hAnsi="Times New Roman" w:cs="Times New Roman"/>
                <w:b/>
                <w:sz w:val="24"/>
                <w:szCs w:val="24"/>
              </w:rPr>
              <w:t>Pra</w:t>
            </w:r>
            <w:proofErr w:type="spellEnd"/>
            <w:r w:rsidRPr="0060011B">
              <w:rPr>
                <w:rFonts w:ascii="Times New Roman" w:hAnsi="Times New Roman" w:cs="Times New Roman"/>
                <w:b/>
                <w:sz w:val="24"/>
                <w:szCs w:val="24"/>
              </w:rPr>
              <w:t xml:space="preserve"> </w:t>
            </w:r>
            <w:proofErr w:type="spellStart"/>
            <w:r w:rsidRPr="0060011B">
              <w:rPr>
                <w:rFonts w:ascii="Times New Roman" w:hAnsi="Times New Roman" w:cs="Times New Roman"/>
                <w:b/>
                <w:sz w:val="24"/>
                <w:szCs w:val="24"/>
              </w:rPr>
              <w:t>Pelatihan</w:t>
            </w:r>
            <w:proofErr w:type="spellEnd"/>
          </w:p>
        </w:tc>
        <w:tc>
          <w:tcPr>
            <w:tcW w:w="1890" w:type="dxa"/>
            <w:shd w:val="clear" w:color="auto" w:fill="D99594"/>
          </w:tcPr>
          <w:p w14:paraId="2B56805B" w14:textId="77777777" w:rsidR="001D51FD" w:rsidRPr="0060011B" w:rsidRDefault="001D51FD" w:rsidP="00512C81">
            <w:pPr>
              <w:pStyle w:val="ListParagraph"/>
              <w:spacing w:line="276" w:lineRule="auto"/>
              <w:ind w:left="0"/>
              <w:jc w:val="center"/>
              <w:rPr>
                <w:rFonts w:ascii="Times New Roman" w:hAnsi="Times New Roman" w:cs="Times New Roman"/>
                <w:b/>
                <w:sz w:val="24"/>
                <w:szCs w:val="24"/>
              </w:rPr>
            </w:pPr>
            <w:proofErr w:type="spellStart"/>
            <w:r w:rsidRPr="0060011B">
              <w:rPr>
                <w:rFonts w:ascii="Times New Roman" w:hAnsi="Times New Roman" w:cs="Times New Roman"/>
                <w:b/>
                <w:sz w:val="24"/>
                <w:szCs w:val="24"/>
              </w:rPr>
              <w:t>Pasca</w:t>
            </w:r>
            <w:proofErr w:type="spellEnd"/>
            <w:r w:rsidRPr="0060011B">
              <w:rPr>
                <w:rFonts w:ascii="Times New Roman" w:hAnsi="Times New Roman" w:cs="Times New Roman"/>
                <w:b/>
                <w:sz w:val="24"/>
                <w:szCs w:val="24"/>
              </w:rPr>
              <w:t xml:space="preserve"> </w:t>
            </w:r>
            <w:proofErr w:type="spellStart"/>
            <w:r w:rsidRPr="0060011B">
              <w:rPr>
                <w:rFonts w:ascii="Times New Roman" w:hAnsi="Times New Roman" w:cs="Times New Roman"/>
                <w:b/>
                <w:sz w:val="24"/>
                <w:szCs w:val="24"/>
              </w:rPr>
              <w:t>Pelatihan</w:t>
            </w:r>
            <w:proofErr w:type="spellEnd"/>
          </w:p>
        </w:tc>
        <w:tc>
          <w:tcPr>
            <w:tcW w:w="2430" w:type="dxa"/>
            <w:shd w:val="clear" w:color="auto" w:fill="D99594"/>
          </w:tcPr>
          <w:p w14:paraId="3086DF3A" w14:textId="77777777" w:rsidR="001D51FD" w:rsidRPr="0060011B" w:rsidRDefault="001D51FD" w:rsidP="00512C81">
            <w:pPr>
              <w:pStyle w:val="ListParagraph"/>
              <w:spacing w:line="276" w:lineRule="auto"/>
              <w:ind w:left="0"/>
              <w:jc w:val="center"/>
              <w:rPr>
                <w:rFonts w:ascii="Times New Roman" w:hAnsi="Times New Roman" w:cs="Times New Roman"/>
                <w:b/>
                <w:sz w:val="24"/>
                <w:szCs w:val="24"/>
              </w:rPr>
            </w:pPr>
            <w:proofErr w:type="spellStart"/>
            <w:r w:rsidRPr="0060011B">
              <w:rPr>
                <w:rFonts w:ascii="Times New Roman" w:hAnsi="Times New Roman" w:cs="Times New Roman"/>
                <w:b/>
                <w:sz w:val="24"/>
                <w:szCs w:val="24"/>
              </w:rPr>
              <w:t>Peningkatan</w:t>
            </w:r>
            <w:proofErr w:type="spellEnd"/>
          </w:p>
        </w:tc>
      </w:tr>
      <w:tr w:rsidR="001D51FD" w:rsidRPr="0060011B" w14:paraId="5DE15DB1" w14:textId="77777777" w:rsidTr="00512C81">
        <w:tc>
          <w:tcPr>
            <w:tcW w:w="2070" w:type="dxa"/>
          </w:tcPr>
          <w:p w14:paraId="31351EC2" w14:textId="77777777" w:rsidR="001D51FD" w:rsidRPr="0060011B" w:rsidRDefault="001D51FD" w:rsidP="0058490D">
            <w:pPr>
              <w:pStyle w:val="ListParagraph"/>
              <w:ind w:left="0"/>
              <w:jc w:val="center"/>
              <w:rPr>
                <w:rFonts w:ascii="Times New Roman" w:hAnsi="Times New Roman" w:cs="Times New Roman"/>
                <w:sz w:val="24"/>
                <w:szCs w:val="24"/>
              </w:rPr>
            </w:pPr>
            <w:r w:rsidRPr="0060011B">
              <w:rPr>
                <w:rFonts w:ascii="Times New Roman" w:hAnsi="Times New Roman" w:cs="Times New Roman"/>
                <w:sz w:val="24"/>
                <w:szCs w:val="24"/>
              </w:rPr>
              <w:t xml:space="preserve">RA </w:t>
            </w:r>
            <w:proofErr w:type="spellStart"/>
            <w:r w:rsidRPr="0060011B">
              <w:rPr>
                <w:rFonts w:ascii="Times New Roman" w:hAnsi="Times New Roman" w:cs="Times New Roman"/>
                <w:sz w:val="24"/>
                <w:szCs w:val="24"/>
              </w:rPr>
              <w:t>Perwanida</w:t>
            </w:r>
            <w:proofErr w:type="spellEnd"/>
            <w:r w:rsidRPr="0060011B">
              <w:rPr>
                <w:rFonts w:ascii="Times New Roman" w:hAnsi="Times New Roman" w:cs="Times New Roman"/>
                <w:sz w:val="24"/>
                <w:szCs w:val="24"/>
              </w:rPr>
              <w:t xml:space="preserve"> 3</w:t>
            </w:r>
          </w:p>
        </w:tc>
        <w:tc>
          <w:tcPr>
            <w:tcW w:w="1890" w:type="dxa"/>
          </w:tcPr>
          <w:p w14:paraId="5DE9CBCC" w14:textId="77777777" w:rsidR="001D51FD" w:rsidRPr="0060011B" w:rsidRDefault="001D51FD" w:rsidP="0058490D">
            <w:pPr>
              <w:pStyle w:val="ListParagraph"/>
              <w:ind w:left="0"/>
              <w:jc w:val="center"/>
              <w:rPr>
                <w:rFonts w:ascii="Times New Roman" w:hAnsi="Times New Roman" w:cs="Times New Roman"/>
                <w:sz w:val="24"/>
                <w:szCs w:val="24"/>
              </w:rPr>
            </w:pPr>
            <w:r w:rsidRPr="0060011B">
              <w:rPr>
                <w:rFonts w:ascii="Times New Roman" w:hAnsi="Times New Roman" w:cs="Times New Roman"/>
                <w:sz w:val="24"/>
                <w:szCs w:val="24"/>
              </w:rPr>
              <w:t>50%</w:t>
            </w:r>
          </w:p>
        </w:tc>
        <w:tc>
          <w:tcPr>
            <w:tcW w:w="1890" w:type="dxa"/>
          </w:tcPr>
          <w:p w14:paraId="6D3C2A59" w14:textId="77777777" w:rsidR="001D51FD" w:rsidRPr="0060011B" w:rsidRDefault="001D51FD" w:rsidP="0058490D">
            <w:pPr>
              <w:pStyle w:val="ListParagraph"/>
              <w:ind w:left="0"/>
              <w:jc w:val="center"/>
              <w:rPr>
                <w:rFonts w:ascii="Times New Roman" w:hAnsi="Times New Roman" w:cs="Times New Roman"/>
                <w:sz w:val="24"/>
                <w:szCs w:val="24"/>
              </w:rPr>
            </w:pPr>
            <w:r w:rsidRPr="0060011B">
              <w:rPr>
                <w:rFonts w:ascii="Times New Roman" w:hAnsi="Times New Roman" w:cs="Times New Roman"/>
                <w:sz w:val="24"/>
                <w:szCs w:val="24"/>
              </w:rPr>
              <w:t>86%</w:t>
            </w:r>
          </w:p>
        </w:tc>
        <w:tc>
          <w:tcPr>
            <w:tcW w:w="2430" w:type="dxa"/>
          </w:tcPr>
          <w:p w14:paraId="38317EFC" w14:textId="77777777" w:rsidR="001D51FD" w:rsidRPr="0060011B" w:rsidRDefault="001D51FD" w:rsidP="0058490D">
            <w:pPr>
              <w:pStyle w:val="ListParagraph"/>
              <w:ind w:left="0"/>
              <w:jc w:val="center"/>
              <w:rPr>
                <w:rFonts w:ascii="Times New Roman" w:hAnsi="Times New Roman" w:cs="Times New Roman"/>
                <w:sz w:val="24"/>
                <w:szCs w:val="24"/>
              </w:rPr>
            </w:pPr>
            <w:r w:rsidRPr="0060011B">
              <w:rPr>
                <w:rFonts w:ascii="Times New Roman" w:hAnsi="Times New Roman" w:cs="Times New Roman"/>
                <w:sz w:val="24"/>
                <w:szCs w:val="24"/>
              </w:rPr>
              <w:t>36%</w:t>
            </w:r>
          </w:p>
        </w:tc>
      </w:tr>
      <w:tr w:rsidR="001D51FD" w:rsidRPr="0060011B" w14:paraId="7DEFCEC4" w14:textId="77777777" w:rsidTr="00512C81">
        <w:tc>
          <w:tcPr>
            <w:tcW w:w="2070" w:type="dxa"/>
          </w:tcPr>
          <w:p w14:paraId="29D42878" w14:textId="77777777" w:rsidR="001D51FD" w:rsidRPr="0060011B" w:rsidRDefault="001D51FD" w:rsidP="00512C81">
            <w:pPr>
              <w:pStyle w:val="ListParagraph"/>
              <w:spacing w:line="276" w:lineRule="auto"/>
              <w:ind w:left="0"/>
              <w:jc w:val="center"/>
              <w:rPr>
                <w:rFonts w:ascii="Times New Roman" w:hAnsi="Times New Roman" w:cs="Times New Roman"/>
                <w:sz w:val="24"/>
                <w:szCs w:val="24"/>
              </w:rPr>
            </w:pPr>
            <w:r w:rsidRPr="0060011B">
              <w:rPr>
                <w:rFonts w:ascii="Times New Roman" w:hAnsi="Times New Roman" w:cs="Times New Roman"/>
                <w:sz w:val="24"/>
                <w:szCs w:val="24"/>
              </w:rPr>
              <w:t xml:space="preserve">PAUD </w:t>
            </w:r>
            <w:proofErr w:type="spellStart"/>
            <w:r w:rsidRPr="0060011B">
              <w:rPr>
                <w:rFonts w:ascii="Times New Roman" w:hAnsi="Times New Roman" w:cs="Times New Roman"/>
                <w:sz w:val="24"/>
                <w:szCs w:val="24"/>
              </w:rPr>
              <w:t>Kaisah</w:t>
            </w:r>
            <w:proofErr w:type="spellEnd"/>
          </w:p>
        </w:tc>
        <w:tc>
          <w:tcPr>
            <w:tcW w:w="1890" w:type="dxa"/>
          </w:tcPr>
          <w:p w14:paraId="4B213CEA" w14:textId="77777777" w:rsidR="001D51FD" w:rsidRPr="0060011B" w:rsidRDefault="001D51FD" w:rsidP="00512C81">
            <w:pPr>
              <w:pStyle w:val="ListParagraph"/>
              <w:spacing w:line="276" w:lineRule="auto"/>
              <w:ind w:left="0"/>
              <w:jc w:val="center"/>
              <w:rPr>
                <w:rFonts w:ascii="Times New Roman" w:hAnsi="Times New Roman" w:cs="Times New Roman"/>
                <w:sz w:val="24"/>
                <w:szCs w:val="24"/>
              </w:rPr>
            </w:pPr>
            <w:r w:rsidRPr="0060011B">
              <w:rPr>
                <w:rFonts w:ascii="Times New Roman" w:hAnsi="Times New Roman" w:cs="Times New Roman"/>
                <w:sz w:val="24"/>
                <w:szCs w:val="24"/>
              </w:rPr>
              <w:t>48%</w:t>
            </w:r>
          </w:p>
        </w:tc>
        <w:tc>
          <w:tcPr>
            <w:tcW w:w="1890" w:type="dxa"/>
          </w:tcPr>
          <w:p w14:paraId="552AB51F" w14:textId="77777777" w:rsidR="001D51FD" w:rsidRPr="0060011B" w:rsidRDefault="001D51FD" w:rsidP="00512C81">
            <w:pPr>
              <w:pStyle w:val="ListParagraph"/>
              <w:spacing w:line="276" w:lineRule="auto"/>
              <w:ind w:left="0"/>
              <w:jc w:val="center"/>
              <w:rPr>
                <w:rFonts w:ascii="Times New Roman" w:hAnsi="Times New Roman" w:cs="Times New Roman"/>
                <w:sz w:val="24"/>
                <w:szCs w:val="24"/>
              </w:rPr>
            </w:pPr>
            <w:r w:rsidRPr="0060011B">
              <w:rPr>
                <w:rFonts w:ascii="Times New Roman" w:hAnsi="Times New Roman" w:cs="Times New Roman"/>
                <w:sz w:val="24"/>
                <w:szCs w:val="24"/>
              </w:rPr>
              <w:t>86%</w:t>
            </w:r>
          </w:p>
        </w:tc>
        <w:tc>
          <w:tcPr>
            <w:tcW w:w="2430" w:type="dxa"/>
          </w:tcPr>
          <w:p w14:paraId="6273577A" w14:textId="77777777" w:rsidR="001D51FD" w:rsidRPr="0060011B" w:rsidRDefault="001D51FD" w:rsidP="00512C81">
            <w:pPr>
              <w:pStyle w:val="ListParagraph"/>
              <w:spacing w:line="276" w:lineRule="auto"/>
              <w:ind w:left="0"/>
              <w:jc w:val="center"/>
              <w:rPr>
                <w:rFonts w:ascii="Times New Roman" w:hAnsi="Times New Roman" w:cs="Times New Roman"/>
                <w:sz w:val="24"/>
                <w:szCs w:val="24"/>
              </w:rPr>
            </w:pPr>
            <w:r w:rsidRPr="0060011B">
              <w:rPr>
                <w:rFonts w:ascii="Times New Roman" w:hAnsi="Times New Roman" w:cs="Times New Roman"/>
                <w:sz w:val="24"/>
                <w:szCs w:val="24"/>
              </w:rPr>
              <w:t>38%</w:t>
            </w:r>
          </w:p>
        </w:tc>
      </w:tr>
    </w:tbl>
    <w:p w14:paraId="73DC212C" w14:textId="77777777" w:rsidR="001D51FD" w:rsidRPr="0060011B" w:rsidRDefault="001D51FD" w:rsidP="001D51FD">
      <w:pPr>
        <w:pStyle w:val="IEEEFigureCaptionSingle-Line"/>
        <w:spacing w:before="0" w:after="0" w:line="276" w:lineRule="auto"/>
        <w:jc w:val="left"/>
        <w:rPr>
          <w:sz w:val="24"/>
          <w:lang w:val="en-US"/>
        </w:rPr>
      </w:pPr>
    </w:p>
    <w:p w14:paraId="5EF18B72" w14:textId="77777777" w:rsidR="00F306FA" w:rsidRPr="0060011B" w:rsidRDefault="001D51FD" w:rsidP="001D51FD">
      <w:pPr>
        <w:pStyle w:val="BodyText"/>
        <w:spacing w:before="7"/>
        <w:ind w:left="0" w:firstLine="426"/>
        <w:jc w:val="left"/>
        <w:rPr>
          <w:rFonts w:ascii="Times New Roman" w:hAnsi="Times New Roman" w:cs="Times New Roman"/>
          <w:sz w:val="24"/>
          <w:szCs w:val="24"/>
        </w:rPr>
      </w:pPr>
      <w:r w:rsidRPr="0060011B">
        <w:rPr>
          <w:rFonts w:ascii="Times New Roman" w:hAnsi="Times New Roman" w:cs="Times New Roman"/>
          <w:sz w:val="24"/>
          <w:szCs w:val="24"/>
        </w:rPr>
        <w:t xml:space="preserve">Rata-rata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mengalami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peningkatan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sebesar</w:t>
      </w:r>
      <w:proofErr w:type="spellEnd"/>
      <w:r w:rsidRPr="0060011B">
        <w:rPr>
          <w:rFonts w:ascii="Times New Roman" w:hAnsi="Times New Roman" w:cs="Times New Roman"/>
          <w:sz w:val="24"/>
          <w:szCs w:val="24"/>
        </w:rPr>
        <w:t xml:space="preserve"> 37% </w:t>
      </w:r>
      <w:proofErr w:type="spellStart"/>
      <w:r w:rsidRPr="0060011B">
        <w:rPr>
          <w:rFonts w:ascii="Times New Roman" w:hAnsi="Times New Roman" w:cs="Times New Roman"/>
          <w:sz w:val="24"/>
          <w:szCs w:val="24"/>
        </w:rPr>
        <w:t>yaitu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berdasarkan</w:t>
      </w:r>
      <w:proofErr w:type="spellEnd"/>
      <w:r w:rsidRPr="0060011B">
        <w:rPr>
          <w:rFonts w:ascii="Times New Roman" w:hAnsi="Times New Roman" w:cs="Times New Roman"/>
          <w:sz w:val="24"/>
          <w:szCs w:val="24"/>
        </w:rPr>
        <w:t xml:space="preserve"> 30 </w:t>
      </w:r>
      <w:proofErr w:type="spellStart"/>
      <w:r w:rsidRPr="0060011B">
        <w:rPr>
          <w:rFonts w:ascii="Times New Roman" w:hAnsi="Times New Roman" w:cs="Times New Roman"/>
          <w:sz w:val="24"/>
          <w:szCs w:val="24"/>
        </w:rPr>
        <w:t>indikator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penilaian</w:t>
      </w:r>
      <w:proofErr w:type="spellEnd"/>
      <w:r w:rsidRPr="0060011B">
        <w:rPr>
          <w:rFonts w:ascii="Times New Roman" w:hAnsi="Times New Roman" w:cs="Times New Roman"/>
          <w:sz w:val="24"/>
          <w:szCs w:val="24"/>
        </w:rPr>
        <w:t xml:space="preserve">, 26 </w:t>
      </w:r>
      <w:proofErr w:type="spellStart"/>
      <w:r w:rsidRPr="0060011B">
        <w:rPr>
          <w:rFonts w:ascii="Times New Roman" w:hAnsi="Times New Roman" w:cs="Times New Roman"/>
          <w:sz w:val="24"/>
          <w:szCs w:val="24"/>
        </w:rPr>
        <w:t>indikator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berhasil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dipenuhi</w:t>
      </w:r>
      <w:proofErr w:type="spellEnd"/>
      <w:r w:rsidRPr="0060011B">
        <w:rPr>
          <w:rFonts w:ascii="Times New Roman" w:hAnsi="Times New Roman" w:cs="Times New Roman"/>
          <w:sz w:val="24"/>
          <w:szCs w:val="24"/>
        </w:rPr>
        <w:t xml:space="preserve"> oleh masing-masing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sehingga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semula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kelengkapan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berkas</w:t>
      </w:r>
      <w:proofErr w:type="spellEnd"/>
      <w:r w:rsidRPr="0060011B">
        <w:rPr>
          <w:rFonts w:ascii="Times New Roman" w:hAnsi="Times New Roman" w:cs="Times New Roman"/>
          <w:sz w:val="24"/>
          <w:szCs w:val="24"/>
        </w:rPr>
        <w:t xml:space="preserve"> rata-rata 49% </w:t>
      </w:r>
      <w:proofErr w:type="spellStart"/>
      <w:r w:rsidRPr="0060011B">
        <w:rPr>
          <w:rFonts w:ascii="Times New Roman" w:hAnsi="Times New Roman" w:cs="Times New Roman"/>
          <w:sz w:val="24"/>
          <w:szCs w:val="24"/>
        </w:rPr>
        <w:t>setelah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diberikan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pendampingan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menjadi</w:t>
      </w:r>
      <w:proofErr w:type="spellEnd"/>
      <w:r w:rsidRPr="0060011B">
        <w:rPr>
          <w:rFonts w:ascii="Times New Roman" w:hAnsi="Times New Roman" w:cs="Times New Roman"/>
          <w:sz w:val="24"/>
          <w:szCs w:val="24"/>
        </w:rPr>
        <w:t xml:space="preserve"> 86%.</w:t>
      </w:r>
    </w:p>
    <w:p w14:paraId="737F74FE" w14:textId="77777777" w:rsidR="005350F5" w:rsidRPr="0060011B" w:rsidRDefault="005350F5">
      <w:pPr>
        <w:spacing w:line="237" w:lineRule="auto"/>
        <w:rPr>
          <w:rFonts w:ascii="Times New Roman" w:hAnsi="Times New Roman" w:cs="Times New Roman"/>
          <w:sz w:val="24"/>
          <w:szCs w:val="24"/>
        </w:rPr>
        <w:sectPr w:rsidR="005350F5" w:rsidRPr="0060011B" w:rsidSect="00A47519">
          <w:headerReference w:type="even" r:id="rId12"/>
          <w:headerReference w:type="default" r:id="rId13"/>
          <w:footerReference w:type="even" r:id="rId14"/>
          <w:footerReference w:type="default" r:id="rId15"/>
          <w:headerReference w:type="first" r:id="rId16"/>
          <w:footerReference w:type="first" r:id="rId17"/>
          <w:pgSz w:w="11910" w:h="16840"/>
          <w:pgMar w:top="1134" w:right="1134" w:bottom="1134" w:left="1134" w:header="567" w:footer="873" w:gutter="0"/>
          <w:pgNumType w:start="36"/>
          <w:cols w:space="720"/>
          <w:titlePg/>
          <w:docGrid w:linePitch="299"/>
        </w:sectPr>
      </w:pPr>
    </w:p>
    <w:p w14:paraId="7BB839A4" w14:textId="77777777" w:rsidR="005350F5" w:rsidRPr="0060011B" w:rsidRDefault="005350F5">
      <w:pPr>
        <w:pStyle w:val="BodyText"/>
        <w:spacing w:before="5"/>
        <w:ind w:left="0"/>
        <w:jc w:val="left"/>
        <w:rPr>
          <w:rFonts w:ascii="Times New Roman" w:hAnsi="Times New Roman" w:cs="Times New Roman"/>
          <w:sz w:val="24"/>
          <w:szCs w:val="24"/>
        </w:rPr>
      </w:pPr>
    </w:p>
    <w:p w14:paraId="65885511" w14:textId="77777777" w:rsidR="0058490D" w:rsidRPr="0060011B" w:rsidRDefault="00DD442F" w:rsidP="0058490D">
      <w:pPr>
        <w:pStyle w:val="Heading2"/>
        <w:numPr>
          <w:ilvl w:val="0"/>
          <w:numId w:val="3"/>
        </w:numPr>
        <w:tabs>
          <w:tab w:val="left" w:pos="345"/>
        </w:tabs>
        <w:rPr>
          <w:rFonts w:ascii="Times New Roman" w:hAnsi="Times New Roman" w:cs="Times New Roman"/>
          <w:sz w:val="24"/>
          <w:szCs w:val="24"/>
        </w:rPr>
      </w:pPr>
      <w:r w:rsidRPr="0060011B">
        <w:rPr>
          <w:rFonts w:ascii="Times New Roman" w:hAnsi="Times New Roman" w:cs="Times New Roman"/>
          <w:sz w:val="24"/>
          <w:szCs w:val="24"/>
        </w:rPr>
        <w:t>Discussion</w:t>
      </w:r>
    </w:p>
    <w:p w14:paraId="3A345D32" w14:textId="77777777" w:rsidR="001D51FD" w:rsidRPr="0060011B" w:rsidRDefault="001D51FD" w:rsidP="0058490D">
      <w:pPr>
        <w:pStyle w:val="Heading2"/>
        <w:numPr>
          <w:ilvl w:val="0"/>
          <w:numId w:val="9"/>
        </w:numPr>
        <w:ind w:left="567" w:hanging="218"/>
        <w:rPr>
          <w:rStyle w:val="longtext"/>
          <w:rFonts w:ascii="Times New Roman" w:hAnsi="Times New Roman" w:cs="Times New Roman"/>
          <w:sz w:val="24"/>
          <w:szCs w:val="24"/>
        </w:rPr>
      </w:pPr>
      <w:proofErr w:type="spellStart"/>
      <w:r w:rsidRPr="0060011B">
        <w:rPr>
          <w:rFonts w:ascii="Times New Roman" w:hAnsi="Times New Roman" w:cs="Times New Roman"/>
          <w:sz w:val="24"/>
          <w:szCs w:val="24"/>
        </w:rPr>
        <w:t>Observasi</w:t>
      </w:r>
      <w:proofErr w:type="spellEnd"/>
    </w:p>
    <w:p w14:paraId="05E80FD9" w14:textId="77777777" w:rsidR="001D51FD" w:rsidRPr="0060011B" w:rsidRDefault="001D51FD" w:rsidP="0058490D">
      <w:pPr>
        <w:ind w:left="349" w:firstLine="720"/>
        <w:jc w:val="both"/>
        <w:rPr>
          <w:rStyle w:val="longtext"/>
          <w:rFonts w:ascii="Times New Roman" w:hAnsi="Times New Roman" w:cs="Times New Roman"/>
          <w:sz w:val="24"/>
          <w:szCs w:val="24"/>
        </w:rPr>
      </w:pPr>
      <w:proofErr w:type="spellStart"/>
      <w:r w:rsidRPr="0060011B">
        <w:rPr>
          <w:rFonts w:ascii="Times New Roman" w:hAnsi="Times New Roman" w:cs="Times New Roman"/>
          <w:sz w:val="24"/>
          <w:szCs w:val="24"/>
        </w:rPr>
        <w:t>Kegiatan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pengabdian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dimulai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kunjungan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langsung</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melakukan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wawancara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kepada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kepala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satuan</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prodi</w:t>
      </w:r>
      <w:proofErr w:type="spellEnd"/>
      <w:r w:rsidRPr="0060011B">
        <w:rPr>
          <w:rFonts w:ascii="Times New Roman" w:hAnsi="Times New Roman" w:cs="Times New Roman"/>
          <w:sz w:val="24"/>
          <w:szCs w:val="24"/>
        </w:rPr>
        <w:t xml:space="preserve"> PIAUD </w:t>
      </w:r>
      <w:proofErr w:type="spellStart"/>
      <w:r w:rsidRPr="0060011B">
        <w:rPr>
          <w:rFonts w:ascii="Times New Roman" w:hAnsi="Times New Roman" w:cs="Times New Roman"/>
          <w:sz w:val="24"/>
          <w:szCs w:val="24"/>
        </w:rPr>
        <w:t>tentang</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keberadaan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dokumen-dokumen</w:t>
      </w:r>
      <w:proofErr w:type="spellEnd"/>
      <w:r w:rsidRPr="0060011B">
        <w:rPr>
          <w:rFonts w:ascii="Times New Roman" w:hAnsi="Times New Roman" w:cs="Times New Roman"/>
          <w:sz w:val="24"/>
          <w:szCs w:val="24"/>
        </w:rPr>
        <w:t xml:space="preserve"> 8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dilanjutkan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menyebarkan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angket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pertanyaan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tentang</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pemahaman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kepala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satuan</w:t>
      </w:r>
      <w:proofErr w:type="spellEnd"/>
      <w:r w:rsidRPr="0060011B">
        <w:rPr>
          <w:rFonts w:ascii="Times New Roman" w:hAnsi="Times New Roman" w:cs="Times New Roman"/>
          <w:sz w:val="24"/>
          <w:szCs w:val="24"/>
        </w:rPr>
        <w:t xml:space="preserve"> PAUD dan guru-guru </w:t>
      </w:r>
      <w:proofErr w:type="spellStart"/>
      <w:r w:rsidRPr="0060011B">
        <w:rPr>
          <w:rFonts w:ascii="Times New Roman" w:hAnsi="Times New Roman" w:cs="Times New Roman"/>
          <w:sz w:val="24"/>
          <w:szCs w:val="24"/>
        </w:rPr>
        <w:t>terhadap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tersedia</w:t>
      </w:r>
      <w:proofErr w:type="spellEnd"/>
      <w:r w:rsidRPr="0060011B">
        <w:rPr>
          <w:rFonts w:ascii="Times New Roman" w:hAnsi="Times New Roman" w:cs="Times New Roman"/>
          <w:sz w:val="24"/>
          <w:szCs w:val="24"/>
        </w:rPr>
        <w:t xml:space="preserve"> di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masing-masing. </w:t>
      </w:r>
      <w:proofErr w:type="spellStart"/>
      <w:r w:rsidRPr="0060011B">
        <w:rPr>
          <w:rFonts w:ascii="Times New Roman" w:hAnsi="Times New Roman" w:cs="Times New Roman"/>
          <w:sz w:val="24"/>
          <w:szCs w:val="24"/>
        </w:rPr>
        <w:t>Tahap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selanjutnya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menyimpulkan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berdasarkan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hasil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wawancara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observasi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langsung</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lapangan</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hasil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pengisian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angket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bahwa</w:t>
      </w:r>
      <w:proofErr w:type="spellEnd"/>
      <w:r w:rsidRPr="0060011B">
        <w:rPr>
          <w:rFonts w:ascii="Times New Roman" w:hAnsi="Times New Roman" w:cs="Times New Roman"/>
          <w:sz w:val="24"/>
          <w:szCs w:val="24"/>
        </w:rPr>
        <w:t xml:space="preserve"> 2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prodi</w:t>
      </w:r>
      <w:proofErr w:type="spellEnd"/>
      <w:r w:rsidRPr="0060011B">
        <w:rPr>
          <w:rFonts w:ascii="Times New Roman" w:hAnsi="Times New Roman" w:cs="Times New Roman"/>
          <w:sz w:val="24"/>
          <w:szCs w:val="24"/>
        </w:rPr>
        <w:t xml:space="preserve"> PIAUD </w:t>
      </w:r>
      <w:proofErr w:type="spellStart"/>
      <w:r w:rsidRPr="0060011B">
        <w:rPr>
          <w:rFonts w:ascii="Times New Roman" w:hAnsi="Times New Roman" w:cs="Times New Roman"/>
          <w:sz w:val="24"/>
          <w:szCs w:val="24"/>
        </w:rPr>
        <w:t>belum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memiliki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lengkap</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belum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relevan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nasional</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serta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belum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diimplementasikan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optimal.</w:t>
      </w:r>
    </w:p>
    <w:p w14:paraId="32B4B2A7" w14:textId="77777777" w:rsidR="001D51FD" w:rsidRPr="0060011B" w:rsidRDefault="001D51FD" w:rsidP="0058490D">
      <w:pPr>
        <w:pStyle w:val="IEEEFigureCaptionSingle-Line"/>
        <w:spacing w:before="0" w:after="0"/>
        <w:rPr>
          <w:sz w:val="24"/>
        </w:rPr>
      </w:pPr>
    </w:p>
    <w:p w14:paraId="22DE0004" w14:textId="77777777" w:rsidR="001D51FD" w:rsidRPr="0060011B" w:rsidRDefault="001D51FD" w:rsidP="0058490D">
      <w:pPr>
        <w:pStyle w:val="Heading2"/>
        <w:numPr>
          <w:ilvl w:val="0"/>
          <w:numId w:val="9"/>
        </w:numPr>
        <w:ind w:left="567" w:hanging="218"/>
        <w:rPr>
          <w:rFonts w:ascii="Times New Roman" w:hAnsi="Times New Roman" w:cs="Times New Roman"/>
          <w:b w:val="0"/>
          <w:sz w:val="24"/>
          <w:szCs w:val="24"/>
        </w:rPr>
      </w:pPr>
      <w:proofErr w:type="spellStart"/>
      <w:r w:rsidRPr="0060011B">
        <w:rPr>
          <w:rFonts w:ascii="Times New Roman" w:hAnsi="Times New Roman" w:cs="Times New Roman"/>
          <w:sz w:val="24"/>
          <w:szCs w:val="24"/>
        </w:rPr>
        <w:t>Penyampaian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Materi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Virtual</w:t>
      </w:r>
    </w:p>
    <w:p w14:paraId="39B3655B" w14:textId="77777777" w:rsidR="001D51FD" w:rsidRPr="0060011B" w:rsidRDefault="001D51FD" w:rsidP="0058490D">
      <w:pPr>
        <w:ind w:left="349" w:firstLine="720"/>
        <w:jc w:val="both"/>
        <w:rPr>
          <w:rFonts w:ascii="Times New Roman" w:hAnsi="Times New Roman" w:cs="Times New Roman"/>
          <w:sz w:val="24"/>
          <w:szCs w:val="24"/>
        </w:rPr>
      </w:pPr>
      <w:proofErr w:type="spellStart"/>
      <w:r w:rsidRPr="0060011B">
        <w:rPr>
          <w:rFonts w:ascii="Times New Roman" w:hAnsi="Times New Roman" w:cs="Times New Roman"/>
          <w:sz w:val="24"/>
          <w:szCs w:val="24"/>
        </w:rPr>
        <w:t>Tahap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berikutnya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kepala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satuan</w:t>
      </w:r>
      <w:proofErr w:type="spellEnd"/>
      <w:r w:rsidRPr="0060011B">
        <w:rPr>
          <w:rFonts w:ascii="Times New Roman" w:hAnsi="Times New Roman" w:cs="Times New Roman"/>
          <w:sz w:val="24"/>
          <w:szCs w:val="24"/>
        </w:rPr>
        <w:t xml:space="preserve"> PAUD dan guru-guru </w:t>
      </w:r>
      <w:proofErr w:type="spellStart"/>
      <w:r w:rsidRPr="0060011B">
        <w:rPr>
          <w:rFonts w:ascii="Times New Roman" w:hAnsi="Times New Roman" w:cs="Times New Roman"/>
          <w:sz w:val="24"/>
          <w:szCs w:val="24"/>
        </w:rPr>
        <w:t>merumuskan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tindak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lanjut</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harus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yaitu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pelatihan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pendampingan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pembuatan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dokumen-dokumen</w:t>
      </w:r>
      <w:proofErr w:type="spellEnd"/>
      <w:r w:rsidRPr="0060011B">
        <w:rPr>
          <w:rFonts w:ascii="Times New Roman" w:hAnsi="Times New Roman" w:cs="Times New Roman"/>
          <w:sz w:val="24"/>
          <w:szCs w:val="24"/>
        </w:rPr>
        <w:t xml:space="preserve"> 8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sesuai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r w:rsidR="00E02776" w:rsidRPr="0060011B">
        <w:rPr>
          <w:rFonts w:ascii="Times New Roman" w:hAnsi="Times New Roman" w:cs="Times New Roman"/>
          <w:sz w:val="24"/>
          <w:szCs w:val="24"/>
        </w:rPr>
        <w:t>SN</w:t>
      </w:r>
      <w:r w:rsidRPr="0060011B">
        <w:rPr>
          <w:rFonts w:ascii="Times New Roman" w:hAnsi="Times New Roman" w:cs="Times New Roman"/>
          <w:sz w:val="24"/>
          <w:szCs w:val="24"/>
        </w:rPr>
        <w:t xml:space="preserve"> PAUD pada </w:t>
      </w:r>
      <w:proofErr w:type="spellStart"/>
      <w:r w:rsidRPr="0060011B">
        <w:rPr>
          <w:rFonts w:ascii="Times New Roman" w:hAnsi="Times New Roman" w:cs="Times New Roman"/>
          <w:sz w:val="24"/>
          <w:szCs w:val="24"/>
        </w:rPr>
        <w:t>permendikbud</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nomor</w:t>
      </w:r>
      <w:proofErr w:type="spellEnd"/>
      <w:r w:rsidRPr="0060011B">
        <w:rPr>
          <w:rFonts w:ascii="Times New Roman" w:hAnsi="Times New Roman" w:cs="Times New Roman"/>
          <w:sz w:val="24"/>
          <w:szCs w:val="24"/>
        </w:rPr>
        <w:t xml:space="preserve"> 137 </w:t>
      </w:r>
      <w:proofErr w:type="spellStart"/>
      <w:r w:rsidRPr="0060011B">
        <w:rPr>
          <w:rFonts w:ascii="Times New Roman" w:hAnsi="Times New Roman" w:cs="Times New Roman"/>
          <w:sz w:val="24"/>
          <w:szCs w:val="24"/>
        </w:rPr>
        <w:t>tahun</w:t>
      </w:r>
      <w:proofErr w:type="spellEnd"/>
      <w:r w:rsidRPr="0060011B">
        <w:rPr>
          <w:rFonts w:ascii="Times New Roman" w:hAnsi="Times New Roman" w:cs="Times New Roman"/>
          <w:sz w:val="24"/>
          <w:szCs w:val="24"/>
        </w:rPr>
        <w:t xml:space="preserve"> 2014. </w:t>
      </w:r>
      <w:proofErr w:type="spellStart"/>
      <w:r w:rsidRPr="0060011B">
        <w:rPr>
          <w:rFonts w:ascii="Times New Roman" w:hAnsi="Times New Roman" w:cs="Times New Roman"/>
          <w:sz w:val="24"/>
          <w:szCs w:val="24"/>
        </w:rPr>
        <w:t>Kegiatan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pelatihan</w:t>
      </w:r>
      <w:proofErr w:type="spellEnd"/>
      <w:r w:rsidRPr="0060011B">
        <w:rPr>
          <w:rFonts w:ascii="Times New Roman" w:hAnsi="Times New Roman" w:cs="Times New Roman"/>
          <w:sz w:val="24"/>
          <w:szCs w:val="24"/>
        </w:rPr>
        <w:t xml:space="preserve"> </w:t>
      </w:r>
      <w:proofErr w:type="spellStart"/>
      <w:r w:rsidR="00E02776" w:rsidRPr="0060011B">
        <w:rPr>
          <w:rFonts w:ascii="Times New Roman" w:hAnsi="Times New Roman" w:cs="Times New Roman"/>
          <w:sz w:val="24"/>
          <w:szCs w:val="24"/>
        </w:rPr>
        <w:t>berlangsung</w:t>
      </w:r>
      <w:proofErr w:type="spellEnd"/>
      <w:r w:rsidRPr="0060011B">
        <w:rPr>
          <w:rFonts w:ascii="Times New Roman" w:hAnsi="Times New Roman" w:cs="Times New Roman"/>
          <w:sz w:val="24"/>
          <w:szCs w:val="24"/>
        </w:rPr>
        <w:t xml:space="preserve"> pada masa </w:t>
      </w:r>
      <w:proofErr w:type="spellStart"/>
      <w:r w:rsidRPr="0060011B">
        <w:rPr>
          <w:rFonts w:ascii="Times New Roman" w:hAnsi="Times New Roman" w:cs="Times New Roman"/>
          <w:sz w:val="24"/>
          <w:szCs w:val="24"/>
        </w:rPr>
        <w:t>pandemi</w:t>
      </w:r>
      <w:proofErr w:type="spellEnd"/>
      <w:r w:rsidRPr="0060011B">
        <w:rPr>
          <w:rFonts w:ascii="Times New Roman" w:hAnsi="Times New Roman" w:cs="Times New Roman"/>
          <w:sz w:val="24"/>
          <w:szCs w:val="24"/>
        </w:rPr>
        <w:t xml:space="preserve"> covid-19 </w:t>
      </w:r>
      <w:proofErr w:type="spellStart"/>
      <w:r w:rsidRPr="0060011B">
        <w:rPr>
          <w:rFonts w:ascii="Times New Roman" w:hAnsi="Times New Roman" w:cs="Times New Roman"/>
          <w:sz w:val="24"/>
          <w:szCs w:val="24"/>
        </w:rPr>
        <w:t>sehingga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narasumber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menyampaikan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materi</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memberikan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pelatihan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online </w:t>
      </w:r>
      <w:proofErr w:type="spellStart"/>
      <w:r w:rsidRPr="0060011B">
        <w:rPr>
          <w:rFonts w:ascii="Times New Roman" w:hAnsi="Times New Roman" w:cs="Times New Roman"/>
          <w:sz w:val="24"/>
          <w:szCs w:val="24"/>
        </w:rPr>
        <w:t>melalui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aplikasi</w:t>
      </w:r>
      <w:proofErr w:type="spellEnd"/>
      <w:r w:rsidRPr="0060011B">
        <w:rPr>
          <w:rFonts w:ascii="Times New Roman" w:hAnsi="Times New Roman" w:cs="Times New Roman"/>
          <w:sz w:val="24"/>
          <w:szCs w:val="24"/>
        </w:rPr>
        <w:t xml:space="preserve"> virtual </w:t>
      </w:r>
      <w:proofErr w:type="spellStart"/>
      <w:r w:rsidRPr="0060011B">
        <w:rPr>
          <w:rFonts w:ascii="Times New Roman" w:hAnsi="Times New Roman" w:cs="Times New Roman"/>
          <w:sz w:val="24"/>
          <w:szCs w:val="24"/>
        </w:rPr>
        <w:t>yaitu</w:t>
      </w:r>
      <w:proofErr w:type="spellEnd"/>
      <w:r w:rsidRPr="0060011B">
        <w:rPr>
          <w:rFonts w:ascii="Times New Roman" w:hAnsi="Times New Roman" w:cs="Times New Roman"/>
          <w:sz w:val="24"/>
          <w:szCs w:val="24"/>
        </w:rPr>
        <w:t xml:space="preserve"> V-meet UIN Raden Fatah </w:t>
      </w:r>
      <w:proofErr w:type="spellStart"/>
      <w:r w:rsidRPr="0060011B">
        <w:rPr>
          <w:rFonts w:ascii="Times New Roman" w:hAnsi="Times New Roman" w:cs="Times New Roman"/>
          <w:sz w:val="24"/>
          <w:szCs w:val="24"/>
        </w:rPr>
        <w:t>palembang</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dilanjutkan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diskusi</w:t>
      </w:r>
      <w:proofErr w:type="spellEnd"/>
      <w:r w:rsidRPr="0060011B">
        <w:rPr>
          <w:rFonts w:ascii="Times New Roman" w:hAnsi="Times New Roman" w:cs="Times New Roman"/>
          <w:sz w:val="24"/>
          <w:szCs w:val="24"/>
        </w:rPr>
        <w:t xml:space="preserve"> pada group </w:t>
      </w:r>
      <w:proofErr w:type="spellStart"/>
      <w:r w:rsidRPr="0060011B">
        <w:rPr>
          <w:rFonts w:ascii="Times New Roman" w:hAnsi="Times New Roman" w:cs="Times New Roman"/>
          <w:sz w:val="24"/>
          <w:szCs w:val="24"/>
        </w:rPr>
        <w:t>whatsaap</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bimbingan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langsung</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w:t>
      </w:r>
      <w:proofErr w:type="spellEnd"/>
      <w:r w:rsidRPr="0060011B">
        <w:rPr>
          <w:rFonts w:ascii="Times New Roman" w:hAnsi="Times New Roman" w:cs="Times New Roman"/>
          <w:sz w:val="24"/>
          <w:szCs w:val="24"/>
        </w:rPr>
        <w:t xml:space="preserve"> Lembaga PAUD.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narasumber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memberikan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materi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terkait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sebagai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minimal yang </w:t>
      </w:r>
      <w:proofErr w:type="spellStart"/>
      <w:r w:rsidRPr="0060011B">
        <w:rPr>
          <w:rFonts w:ascii="Times New Roman" w:hAnsi="Times New Roman" w:cs="Times New Roman"/>
          <w:sz w:val="24"/>
          <w:szCs w:val="24"/>
        </w:rPr>
        <w:t>harus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ada</w:t>
      </w:r>
      <w:proofErr w:type="spellEnd"/>
      <w:r w:rsidRPr="0060011B">
        <w:rPr>
          <w:rFonts w:ascii="Times New Roman" w:hAnsi="Times New Roman" w:cs="Times New Roman"/>
          <w:sz w:val="24"/>
          <w:szCs w:val="24"/>
        </w:rPr>
        <w:t xml:space="preserve"> di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dilengkapi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lastRenderedPageBreak/>
        <w:t>contoh</w:t>
      </w:r>
      <w:proofErr w:type="spellEnd"/>
      <w:r w:rsidRPr="0060011B">
        <w:rPr>
          <w:rFonts w:ascii="Times New Roman" w:hAnsi="Times New Roman" w:cs="Times New Roman"/>
          <w:sz w:val="24"/>
          <w:szCs w:val="24"/>
        </w:rPr>
        <w:t xml:space="preserve"> format-format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harus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dilengkapi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serta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menginovasi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buku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laporan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harian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diisi</w:t>
      </w:r>
      <w:proofErr w:type="spellEnd"/>
      <w:r w:rsidRPr="0060011B">
        <w:rPr>
          <w:rFonts w:ascii="Times New Roman" w:hAnsi="Times New Roman" w:cs="Times New Roman"/>
          <w:sz w:val="24"/>
          <w:szCs w:val="24"/>
        </w:rPr>
        <w:t xml:space="preserve"> oleh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sebagai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buku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kontrol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pencatatan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apa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saja</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diisi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harinya</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dicatat</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buku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inovasi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tersebut</w:t>
      </w:r>
      <w:proofErr w:type="spellEnd"/>
      <w:r w:rsidRPr="0060011B">
        <w:rPr>
          <w:rFonts w:ascii="Times New Roman" w:hAnsi="Times New Roman" w:cs="Times New Roman"/>
          <w:sz w:val="24"/>
          <w:szCs w:val="24"/>
        </w:rPr>
        <w:t>.</w:t>
      </w:r>
    </w:p>
    <w:p w14:paraId="32442DF9" w14:textId="77777777" w:rsidR="001D51FD" w:rsidRPr="0060011B" w:rsidRDefault="001D51FD" w:rsidP="0058490D">
      <w:pPr>
        <w:pStyle w:val="IEEEParagraph"/>
        <w:ind w:left="568" w:firstLine="720"/>
      </w:pPr>
    </w:p>
    <w:p w14:paraId="7CA48218" w14:textId="77777777" w:rsidR="001D51FD" w:rsidRPr="0060011B" w:rsidRDefault="001D51FD" w:rsidP="0058490D">
      <w:pPr>
        <w:pStyle w:val="IEEEParagraph"/>
        <w:jc w:val="center"/>
      </w:pPr>
      <w:r w:rsidRPr="0060011B">
        <w:rPr>
          <w:noProof/>
          <w:lang w:val="en-US" w:eastAsia="en-US"/>
        </w:rPr>
        <w:drawing>
          <wp:inline distT="0" distB="0" distL="0" distR="0" wp14:anchorId="3FA3CEEE" wp14:editId="0A464865">
            <wp:extent cx="3543300" cy="2031550"/>
            <wp:effectExtent l="114300" t="76200" r="114300" b="83000"/>
            <wp:docPr id="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8" cstate="print"/>
                    <a:srcRect t="4201" b="4037"/>
                    <a:stretch>
                      <a:fillRect/>
                    </a:stretch>
                  </pic:blipFill>
                  <pic:spPr bwMode="auto">
                    <a:xfrm>
                      <a:off x="0" y="0"/>
                      <a:ext cx="3548579" cy="203457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E1FCE5A" w14:textId="77777777" w:rsidR="001D51FD" w:rsidRPr="0060011B" w:rsidRDefault="001D51FD" w:rsidP="0058490D">
      <w:pPr>
        <w:jc w:val="center"/>
        <w:rPr>
          <w:rFonts w:ascii="Times New Roman" w:hAnsi="Times New Roman" w:cs="Times New Roman"/>
          <w:sz w:val="24"/>
          <w:szCs w:val="24"/>
        </w:rPr>
      </w:pPr>
      <w:r w:rsidRPr="0060011B">
        <w:rPr>
          <w:rFonts w:ascii="Times New Roman" w:hAnsi="Times New Roman" w:cs="Times New Roman"/>
          <w:b/>
          <w:sz w:val="24"/>
          <w:szCs w:val="24"/>
        </w:rPr>
        <w:t>G</w:t>
      </w:r>
      <w:r w:rsidRPr="0060011B">
        <w:rPr>
          <w:rFonts w:ascii="Times New Roman" w:hAnsi="Times New Roman" w:cs="Times New Roman"/>
          <w:b/>
          <w:sz w:val="24"/>
          <w:szCs w:val="24"/>
          <w:lang w:val="id-ID"/>
        </w:rPr>
        <w:t>am</w:t>
      </w:r>
      <w:r w:rsidRPr="0060011B">
        <w:rPr>
          <w:rFonts w:ascii="Times New Roman" w:hAnsi="Times New Roman" w:cs="Times New Roman"/>
          <w:b/>
          <w:sz w:val="24"/>
          <w:szCs w:val="24"/>
        </w:rPr>
        <w:t>b</w:t>
      </w:r>
      <w:r w:rsidRPr="0060011B">
        <w:rPr>
          <w:rFonts w:ascii="Times New Roman" w:hAnsi="Times New Roman" w:cs="Times New Roman"/>
          <w:b/>
          <w:sz w:val="24"/>
          <w:szCs w:val="24"/>
          <w:lang w:val="id-ID"/>
        </w:rPr>
        <w:t>a</w:t>
      </w:r>
      <w:r w:rsidRPr="0060011B">
        <w:rPr>
          <w:rFonts w:ascii="Times New Roman" w:hAnsi="Times New Roman" w:cs="Times New Roman"/>
          <w:b/>
          <w:sz w:val="24"/>
          <w:szCs w:val="24"/>
        </w:rPr>
        <w:t xml:space="preserve">r </w:t>
      </w:r>
      <w:proofErr w:type="gramStart"/>
      <w:r w:rsidRPr="0060011B">
        <w:rPr>
          <w:rFonts w:ascii="Times New Roman" w:hAnsi="Times New Roman" w:cs="Times New Roman"/>
          <w:b/>
          <w:sz w:val="24"/>
          <w:szCs w:val="24"/>
        </w:rPr>
        <w:t>1</w:t>
      </w:r>
      <w:r w:rsidRPr="0060011B">
        <w:rPr>
          <w:rFonts w:ascii="Times New Roman" w:hAnsi="Times New Roman" w:cs="Times New Roman"/>
          <w:sz w:val="24"/>
          <w:szCs w:val="24"/>
          <w:lang w:val="id-ID"/>
        </w:rPr>
        <w:t>.</w:t>
      </w:r>
      <w:r w:rsidRPr="0060011B">
        <w:rPr>
          <w:rFonts w:ascii="Times New Roman" w:hAnsi="Times New Roman" w:cs="Times New Roman"/>
          <w:noProof/>
          <w:sz w:val="24"/>
          <w:szCs w:val="24"/>
        </w:rPr>
        <w:t>Penyampaian</w:t>
      </w:r>
      <w:proofErr w:type="gramEnd"/>
      <w:r w:rsidRPr="0060011B">
        <w:rPr>
          <w:rFonts w:ascii="Times New Roman" w:hAnsi="Times New Roman" w:cs="Times New Roman"/>
          <w:noProof/>
          <w:sz w:val="24"/>
          <w:szCs w:val="24"/>
        </w:rPr>
        <w:t xml:space="preserve"> Materi Secara Virtual Online</w:t>
      </w:r>
    </w:p>
    <w:p w14:paraId="353C2172" w14:textId="77777777" w:rsidR="001D51FD" w:rsidRPr="0060011B" w:rsidRDefault="001D51FD" w:rsidP="0058490D">
      <w:pPr>
        <w:pStyle w:val="IEEEParagraph"/>
        <w:ind w:firstLine="0"/>
      </w:pPr>
    </w:p>
    <w:p w14:paraId="5EDBE894" w14:textId="77777777" w:rsidR="001D51FD" w:rsidRPr="0060011B" w:rsidRDefault="001D51FD" w:rsidP="0058490D">
      <w:pPr>
        <w:pStyle w:val="Heading2"/>
        <w:numPr>
          <w:ilvl w:val="0"/>
          <w:numId w:val="9"/>
        </w:numPr>
        <w:ind w:left="567" w:hanging="218"/>
        <w:rPr>
          <w:rFonts w:ascii="Times New Roman" w:hAnsi="Times New Roman" w:cs="Times New Roman"/>
          <w:b w:val="0"/>
          <w:sz w:val="24"/>
          <w:szCs w:val="24"/>
        </w:rPr>
      </w:pPr>
      <w:proofErr w:type="spellStart"/>
      <w:r w:rsidRPr="0060011B">
        <w:rPr>
          <w:rFonts w:ascii="Times New Roman" w:hAnsi="Times New Roman" w:cs="Times New Roman"/>
          <w:sz w:val="24"/>
          <w:szCs w:val="24"/>
        </w:rPr>
        <w:t>Pendampingan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melalui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Bimbingan</w:t>
      </w:r>
      <w:proofErr w:type="spellEnd"/>
    </w:p>
    <w:p w14:paraId="357671A0" w14:textId="77777777" w:rsidR="001D51FD" w:rsidRPr="0060011B" w:rsidRDefault="001D51FD" w:rsidP="0058490D">
      <w:pPr>
        <w:ind w:left="349" w:firstLine="720"/>
        <w:jc w:val="both"/>
        <w:rPr>
          <w:rFonts w:ascii="Times New Roman" w:hAnsi="Times New Roman" w:cs="Times New Roman"/>
          <w:sz w:val="24"/>
          <w:szCs w:val="24"/>
        </w:rPr>
      </w:pPr>
      <w:r w:rsidRPr="0060011B">
        <w:rPr>
          <w:rFonts w:ascii="Times New Roman" w:hAnsi="Times New Roman" w:cs="Times New Roman"/>
          <w:sz w:val="24"/>
          <w:szCs w:val="24"/>
        </w:rPr>
        <w:t xml:space="preserve">Setelah </w:t>
      </w:r>
      <w:proofErr w:type="spellStart"/>
      <w:r w:rsidRPr="0060011B">
        <w:rPr>
          <w:rFonts w:ascii="Times New Roman" w:hAnsi="Times New Roman" w:cs="Times New Roman"/>
          <w:sz w:val="24"/>
          <w:szCs w:val="24"/>
        </w:rPr>
        <w:t>diberikan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materi</w:t>
      </w:r>
      <w:proofErr w:type="spellEnd"/>
      <w:r w:rsidRPr="0060011B">
        <w:rPr>
          <w:rFonts w:ascii="Times New Roman" w:hAnsi="Times New Roman" w:cs="Times New Roman"/>
          <w:sz w:val="24"/>
          <w:szCs w:val="24"/>
        </w:rPr>
        <w:t xml:space="preserve"> dan format-format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memberikan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pendampingan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online </w:t>
      </w:r>
      <w:proofErr w:type="spellStart"/>
      <w:r w:rsidRPr="0060011B">
        <w:rPr>
          <w:rFonts w:ascii="Times New Roman" w:hAnsi="Times New Roman" w:cs="Times New Roman"/>
          <w:sz w:val="24"/>
          <w:szCs w:val="24"/>
        </w:rPr>
        <w:t>melalui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whatsapp</w:t>
      </w:r>
      <w:proofErr w:type="spellEnd"/>
      <w:r w:rsidRPr="0060011B">
        <w:rPr>
          <w:rFonts w:ascii="Times New Roman" w:hAnsi="Times New Roman" w:cs="Times New Roman"/>
          <w:sz w:val="24"/>
          <w:szCs w:val="24"/>
        </w:rPr>
        <w:t xml:space="preserve"> group dan </w:t>
      </w:r>
      <w:proofErr w:type="spellStart"/>
      <w:r w:rsidRPr="0060011B">
        <w:rPr>
          <w:rFonts w:ascii="Times New Roman" w:hAnsi="Times New Roman" w:cs="Times New Roman"/>
          <w:sz w:val="24"/>
          <w:szCs w:val="24"/>
        </w:rPr>
        <w:t>melakukan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bimbingan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langsung</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mengunjungi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satuan</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mematuhi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protokol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kesehatan</w:t>
      </w:r>
      <w:proofErr w:type="spellEnd"/>
      <w:r w:rsidRPr="0060011B">
        <w:rPr>
          <w:rFonts w:ascii="Times New Roman" w:hAnsi="Times New Roman" w:cs="Times New Roman"/>
          <w:sz w:val="24"/>
          <w:szCs w:val="24"/>
        </w:rPr>
        <w:t xml:space="preserve"> masa </w:t>
      </w:r>
      <w:proofErr w:type="spellStart"/>
      <w:r w:rsidRPr="0060011B">
        <w:rPr>
          <w:rFonts w:ascii="Times New Roman" w:hAnsi="Times New Roman" w:cs="Times New Roman"/>
          <w:sz w:val="24"/>
          <w:szCs w:val="24"/>
        </w:rPr>
        <w:t>Pandemi</w:t>
      </w:r>
      <w:proofErr w:type="spellEnd"/>
      <w:r w:rsidRPr="0060011B">
        <w:rPr>
          <w:rFonts w:ascii="Times New Roman" w:hAnsi="Times New Roman" w:cs="Times New Roman"/>
          <w:sz w:val="24"/>
          <w:szCs w:val="24"/>
        </w:rPr>
        <w:t xml:space="preserve"> Covid-19.</w:t>
      </w:r>
    </w:p>
    <w:p w14:paraId="1BF1C445" w14:textId="77777777" w:rsidR="001D51FD" w:rsidRPr="0060011B" w:rsidRDefault="001D51FD" w:rsidP="0058490D">
      <w:pPr>
        <w:pStyle w:val="IEEEParagraph"/>
        <w:jc w:val="center"/>
      </w:pPr>
      <w:r w:rsidRPr="0060011B">
        <w:rPr>
          <w:noProof/>
          <w:lang w:val="en-US" w:eastAsia="en-US"/>
        </w:rPr>
        <w:drawing>
          <wp:inline distT="0" distB="0" distL="0" distR="0" wp14:anchorId="45540C8E" wp14:editId="44727076">
            <wp:extent cx="2455738" cy="1840822"/>
            <wp:effectExtent l="114300" t="76200" r="96962" b="83228"/>
            <wp:docPr id="11" name="Picture 19" descr="WhatsApp Image 2020-09-14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atsApp Image 2020-09-14 at 11"/>
                    <pic:cNvPicPr>
                      <a:picLocks noChangeAspect="1" noChangeArrowheads="1"/>
                    </pic:cNvPicPr>
                  </pic:nvPicPr>
                  <pic:blipFill>
                    <a:blip r:embed="rId19" cstate="print"/>
                    <a:srcRect/>
                    <a:stretch>
                      <a:fillRect/>
                    </a:stretch>
                  </pic:blipFill>
                  <pic:spPr bwMode="auto">
                    <a:xfrm>
                      <a:off x="0" y="0"/>
                      <a:ext cx="2464124" cy="184710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50346F0" w14:textId="77777777" w:rsidR="001D51FD" w:rsidRPr="0060011B" w:rsidRDefault="001D51FD" w:rsidP="0058490D">
      <w:pPr>
        <w:jc w:val="center"/>
        <w:rPr>
          <w:rFonts w:ascii="Times New Roman" w:hAnsi="Times New Roman" w:cs="Times New Roman"/>
          <w:noProof/>
          <w:sz w:val="24"/>
          <w:szCs w:val="24"/>
        </w:rPr>
      </w:pPr>
      <w:r w:rsidRPr="0060011B">
        <w:rPr>
          <w:rFonts w:ascii="Times New Roman" w:hAnsi="Times New Roman" w:cs="Times New Roman"/>
          <w:b/>
          <w:sz w:val="24"/>
          <w:szCs w:val="24"/>
        </w:rPr>
        <w:t>G</w:t>
      </w:r>
      <w:r w:rsidRPr="0060011B">
        <w:rPr>
          <w:rFonts w:ascii="Times New Roman" w:hAnsi="Times New Roman" w:cs="Times New Roman"/>
          <w:b/>
          <w:sz w:val="24"/>
          <w:szCs w:val="24"/>
          <w:lang w:val="id-ID"/>
        </w:rPr>
        <w:t>am</w:t>
      </w:r>
      <w:r w:rsidRPr="0060011B">
        <w:rPr>
          <w:rFonts w:ascii="Times New Roman" w:hAnsi="Times New Roman" w:cs="Times New Roman"/>
          <w:b/>
          <w:sz w:val="24"/>
          <w:szCs w:val="24"/>
        </w:rPr>
        <w:t>b</w:t>
      </w:r>
      <w:r w:rsidRPr="0060011B">
        <w:rPr>
          <w:rFonts w:ascii="Times New Roman" w:hAnsi="Times New Roman" w:cs="Times New Roman"/>
          <w:b/>
          <w:sz w:val="24"/>
          <w:szCs w:val="24"/>
          <w:lang w:val="id-ID"/>
        </w:rPr>
        <w:t>a</w:t>
      </w:r>
      <w:r w:rsidRPr="0060011B">
        <w:rPr>
          <w:rFonts w:ascii="Times New Roman" w:hAnsi="Times New Roman" w:cs="Times New Roman"/>
          <w:b/>
          <w:sz w:val="24"/>
          <w:szCs w:val="24"/>
        </w:rPr>
        <w:t xml:space="preserve">r </w:t>
      </w:r>
      <w:proofErr w:type="gramStart"/>
      <w:r w:rsidRPr="0060011B">
        <w:rPr>
          <w:rFonts w:ascii="Times New Roman" w:hAnsi="Times New Roman" w:cs="Times New Roman"/>
          <w:b/>
          <w:sz w:val="24"/>
          <w:szCs w:val="24"/>
        </w:rPr>
        <w:t>2</w:t>
      </w:r>
      <w:r w:rsidRPr="0060011B">
        <w:rPr>
          <w:rFonts w:ascii="Times New Roman" w:hAnsi="Times New Roman" w:cs="Times New Roman"/>
          <w:sz w:val="24"/>
          <w:szCs w:val="24"/>
          <w:lang w:val="id-ID"/>
        </w:rPr>
        <w:t>.</w:t>
      </w:r>
      <w:r w:rsidRPr="0060011B">
        <w:rPr>
          <w:rFonts w:ascii="Times New Roman" w:hAnsi="Times New Roman" w:cs="Times New Roman"/>
          <w:noProof/>
          <w:sz w:val="24"/>
          <w:szCs w:val="24"/>
        </w:rPr>
        <w:t>Bimbingan</w:t>
      </w:r>
      <w:proofErr w:type="gramEnd"/>
      <w:r w:rsidRPr="0060011B">
        <w:rPr>
          <w:rFonts w:ascii="Times New Roman" w:hAnsi="Times New Roman" w:cs="Times New Roman"/>
          <w:noProof/>
          <w:sz w:val="24"/>
          <w:szCs w:val="24"/>
        </w:rPr>
        <w:t xml:space="preserve"> Melengkapi Dokumen Standar PAUD</w:t>
      </w:r>
    </w:p>
    <w:p w14:paraId="09C51DB0" w14:textId="77777777" w:rsidR="001D51FD" w:rsidRPr="0060011B" w:rsidRDefault="001D51FD" w:rsidP="0058490D">
      <w:pPr>
        <w:jc w:val="center"/>
        <w:rPr>
          <w:rFonts w:ascii="Times New Roman" w:hAnsi="Times New Roman" w:cs="Times New Roman"/>
          <w:sz w:val="24"/>
          <w:szCs w:val="24"/>
        </w:rPr>
      </w:pPr>
    </w:p>
    <w:p w14:paraId="6A109AC3" w14:textId="77777777" w:rsidR="001D51FD" w:rsidRPr="0060011B" w:rsidRDefault="001D51FD" w:rsidP="0058490D">
      <w:pPr>
        <w:jc w:val="center"/>
        <w:rPr>
          <w:rFonts w:ascii="Times New Roman" w:hAnsi="Times New Roman" w:cs="Times New Roman"/>
          <w:sz w:val="24"/>
          <w:szCs w:val="24"/>
        </w:rPr>
      </w:pPr>
    </w:p>
    <w:p w14:paraId="1A0E2307" w14:textId="77777777" w:rsidR="001D51FD" w:rsidRPr="0060011B" w:rsidRDefault="001D51FD" w:rsidP="0058490D">
      <w:pPr>
        <w:pStyle w:val="Heading2"/>
        <w:numPr>
          <w:ilvl w:val="0"/>
          <w:numId w:val="9"/>
        </w:numPr>
        <w:ind w:left="567" w:hanging="218"/>
        <w:rPr>
          <w:rFonts w:ascii="Times New Roman" w:hAnsi="Times New Roman" w:cs="Times New Roman"/>
          <w:b w:val="0"/>
          <w:sz w:val="24"/>
          <w:szCs w:val="24"/>
        </w:rPr>
      </w:pPr>
      <w:proofErr w:type="spellStart"/>
      <w:r w:rsidRPr="0060011B">
        <w:rPr>
          <w:rFonts w:ascii="Times New Roman" w:hAnsi="Times New Roman" w:cs="Times New Roman"/>
          <w:sz w:val="24"/>
          <w:szCs w:val="24"/>
        </w:rPr>
        <w:t>Pelaporan</w:t>
      </w:r>
      <w:proofErr w:type="spellEnd"/>
      <w:r w:rsidRPr="0060011B">
        <w:rPr>
          <w:rFonts w:ascii="Times New Roman" w:hAnsi="Times New Roman" w:cs="Times New Roman"/>
          <w:sz w:val="24"/>
          <w:szCs w:val="24"/>
        </w:rPr>
        <w:t xml:space="preserve"> Hasil Participatory</w:t>
      </w:r>
    </w:p>
    <w:p w14:paraId="2B628482" w14:textId="77777777" w:rsidR="001D51FD" w:rsidRPr="0060011B" w:rsidRDefault="001D51FD" w:rsidP="0058490D">
      <w:pPr>
        <w:ind w:left="349" w:firstLine="720"/>
        <w:jc w:val="both"/>
        <w:rPr>
          <w:rFonts w:ascii="Times New Roman" w:hAnsi="Times New Roman" w:cs="Times New Roman"/>
          <w:sz w:val="24"/>
          <w:szCs w:val="24"/>
        </w:rPr>
      </w:pPr>
      <w:proofErr w:type="spellStart"/>
      <w:r w:rsidRPr="0060011B">
        <w:rPr>
          <w:rFonts w:ascii="Times New Roman" w:hAnsi="Times New Roman" w:cs="Times New Roman"/>
          <w:sz w:val="24"/>
          <w:szCs w:val="24"/>
        </w:rPr>
        <w:t>Tahap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akhir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yaitu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tenaga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kependidikan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memaparkan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kepada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terkait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keberadaan</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direkap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pencatatan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buku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laporan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harian</w:t>
      </w:r>
      <w:proofErr w:type="spellEnd"/>
      <w:r w:rsidRPr="0060011B">
        <w:rPr>
          <w:rFonts w:ascii="Times New Roman" w:hAnsi="Times New Roman" w:cs="Times New Roman"/>
          <w:sz w:val="24"/>
          <w:szCs w:val="24"/>
        </w:rPr>
        <w:t xml:space="preserve"> </w:t>
      </w:r>
      <w:proofErr w:type="spellStart"/>
      <w:r w:rsidR="00E02776"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tenaga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kependidikan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Ditutup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hasil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refleksi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bersama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antara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tim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pendidik</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tenaga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kependidikan</w:t>
      </w:r>
      <w:proofErr w:type="spellEnd"/>
      <w:r w:rsidRPr="0060011B">
        <w:rPr>
          <w:rFonts w:ascii="Times New Roman" w:hAnsi="Times New Roman" w:cs="Times New Roman"/>
          <w:sz w:val="24"/>
          <w:szCs w:val="24"/>
        </w:rPr>
        <w:t xml:space="preserve"> 2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yaitu</w:t>
      </w:r>
      <w:proofErr w:type="spellEnd"/>
      <w:r w:rsidRPr="0060011B">
        <w:rPr>
          <w:rFonts w:ascii="Times New Roman" w:hAnsi="Times New Roman" w:cs="Times New Roman"/>
          <w:sz w:val="24"/>
          <w:szCs w:val="24"/>
        </w:rPr>
        <w:t xml:space="preserve"> 1) </w:t>
      </w:r>
      <w:proofErr w:type="spellStart"/>
      <w:r w:rsidRPr="0060011B">
        <w:rPr>
          <w:rFonts w:ascii="Times New Roman" w:hAnsi="Times New Roman" w:cs="Times New Roman"/>
          <w:sz w:val="24"/>
          <w:szCs w:val="24"/>
        </w:rPr>
        <w:t>kegiatan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pelatihan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belum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berkala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disarankan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ada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pelatihan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rutin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terkait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pembuatan</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pengisian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kelengkapan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8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2) </w:t>
      </w:r>
      <w:proofErr w:type="spellStart"/>
      <w:r w:rsidRPr="0060011B">
        <w:rPr>
          <w:rFonts w:ascii="Times New Roman" w:hAnsi="Times New Roman" w:cs="Times New Roman"/>
          <w:sz w:val="24"/>
          <w:szCs w:val="24"/>
        </w:rPr>
        <w:t>pelatihan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waktu</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terlalu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singkat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untuk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memahami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detail </w:t>
      </w:r>
      <w:proofErr w:type="spellStart"/>
      <w:r w:rsidRPr="0060011B">
        <w:rPr>
          <w:rFonts w:ascii="Times New Roman" w:hAnsi="Times New Roman" w:cs="Times New Roman"/>
          <w:sz w:val="24"/>
          <w:szCs w:val="24"/>
        </w:rPr>
        <w:t>materi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disarankan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pelatihan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selanjutnya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berkelanjutan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materi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lebih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dispesifikan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lagi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perstandar</w:t>
      </w:r>
      <w:proofErr w:type="spellEnd"/>
      <w:r w:rsidRPr="0060011B">
        <w:rPr>
          <w:rFonts w:ascii="Times New Roman" w:hAnsi="Times New Roman" w:cs="Times New Roman"/>
          <w:sz w:val="24"/>
          <w:szCs w:val="24"/>
        </w:rPr>
        <w:t>.</w:t>
      </w:r>
    </w:p>
    <w:p w14:paraId="7D823535" w14:textId="77777777" w:rsidR="001D51FD" w:rsidRPr="0060011B" w:rsidRDefault="001D51FD" w:rsidP="0058490D">
      <w:pPr>
        <w:pStyle w:val="IEEEParagraph"/>
        <w:jc w:val="center"/>
      </w:pPr>
      <w:r w:rsidRPr="0060011B">
        <w:rPr>
          <w:noProof/>
          <w:lang w:val="en-US" w:eastAsia="en-US"/>
        </w:rPr>
        <w:lastRenderedPageBreak/>
        <w:drawing>
          <wp:inline distT="0" distB="0" distL="0" distR="0" wp14:anchorId="755146A4" wp14:editId="4A0FF15F">
            <wp:extent cx="2546240" cy="1907358"/>
            <wp:effectExtent l="114300" t="76200" r="101710" b="73842"/>
            <wp:docPr id="12" name="Picture 16" descr="WhatsApp Image 2020-09-14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atsApp Image 2020-09-14 at 10"/>
                    <pic:cNvPicPr>
                      <a:picLocks noChangeAspect="1" noChangeArrowheads="1"/>
                    </pic:cNvPicPr>
                  </pic:nvPicPr>
                  <pic:blipFill>
                    <a:blip r:embed="rId20" cstate="print"/>
                    <a:srcRect/>
                    <a:stretch>
                      <a:fillRect/>
                    </a:stretch>
                  </pic:blipFill>
                  <pic:spPr bwMode="auto">
                    <a:xfrm>
                      <a:off x="0" y="0"/>
                      <a:ext cx="2544157" cy="19057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740251F" w14:textId="77777777" w:rsidR="001D51FD" w:rsidRPr="0060011B" w:rsidRDefault="001D51FD" w:rsidP="0058490D">
      <w:pPr>
        <w:jc w:val="center"/>
        <w:rPr>
          <w:rFonts w:ascii="Times New Roman" w:hAnsi="Times New Roman" w:cs="Times New Roman"/>
          <w:sz w:val="24"/>
          <w:szCs w:val="24"/>
        </w:rPr>
      </w:pPr>
      <w:r w:rsidRPr="0060011B">
        <w:rPr>
          <w:rFonts w:ascii="Times New Roman" w:hAnsi="Times New Roman" w:cs="Times New Roman"/>
          <w:b/>
          <w:sz w:val="24"/>
          <w:szCs w:val="24"/>
        </w:rPr>
        <w:t>G</w:t>
      </w:r>
      <w:r w:rsidRPr="0060011B">
        <w:rPr>
          <w:rFonts w:ascii="Times New Roman" w:hAnsi="Times New Roman" w:cs="Times New Roman"/>
          <w:b/>
          <w:sz w:val="24"/>
          <w:szCs w:val="24"/>
          <w:lang w:val="id-ID"/>
        </w:rPr>
        <w:t>am</w:t>
      </w:r>
      <w:r w:rsidRPr="0060011B">
        <w:rPr>
          <w:rFonts w:ascii="Times New Roman" w:hAnsi="Times New Roman" w:cs="Times New Roman"/>
          <w:b/>
          <w:sz w:val="24"/>
          <w:szCs w:val="24"/>
        </w:rPr>
        <w:t>b</w:t>
      </w:r>
      <w:r w:rsidRPr="0060011B">
        <w:rPr>
          <w:rFonts w:ascii="Times New Roman" w:hAnsi="Times New Roman" w:cs="Times New Roman"/>
          <w:b/>
          <w:sz w:val="24"/>
          <w:szCs w:val="24"/>
          <w:lang w:val="id-ID"/>
        </w:rPr>
        <w:t>a</w:t>
      </w:r>
      <w:r w:rsidRPr="0060011B">
        <w:rPr>
          <w:rFonts w:ascii="Times New Roman" w:hAnsi="Times New Roman" w:cs="Times New Roman"/>
          <w:b/>
          <w:sz w:val="24"/>
          <w:szCs w:val="24"/>
        </w:rPr>
        <w:t xml:space="preserve">r </w:t>
      </w:r>
      <w:proofErr w:type="gramStart"/>
      <w:r w:rsidRPr="0060011B">
        <w:rPr>
          <w:rFonts w:ascii="Times New Roman" w:hAnsi="Times New Roman" w:cs="Times New Roman"/>
          <w:b/>
          <w:sz w:val="24"/>
          <w:szCs w:val="24"/>
        </w:rPr>
        <w:t>3</w:t>
      </w:r>
      <w:r w:rsidRPr="0060011B">
        <w:rPr>
          <w:rFonts w:ascii="Times New Roman" w:hAnsi="Times New Roman" w:cs="Times New Roman"/>
          <w:sz w:val="24"/>
          <w:szCs w:val="24"/>
          <w:lang w:val="id-ID"/>
        </w:rPr>
        <w:t>.</w:t>
      </w:r>
      <w:r w:rsidRPr="0060011B">
        <w:rPr>
          <w:rFonts w:ascii="Times New Roman" w:hAnsi="Times New Roman" w:cs="Times New Roman"/>
          <w:noProof/>
          <w:sz w:val="24"/>
          <w:szCs w:val="24"/>
        </w:rPr>
        <w:t>Laporan</w:t>
      </w:r>
      <w:proofErr w:type="gramEnd"/>
      <w:r w:rsidRPr="0060011B">
        <w:rPr>
          <w:rFonts w:ascii="Times New Roman" w:hAnsi="Times New Roman" w:cs="Times New Roman"/>
          <w:noProof/>
          <w:sz w:val="24"/>
          <w:szCs w:val="24"/>
        </w:rPr>
        <w:t xml:space="preserve"> Hasil PAR oleh guru-guru PAUD Binaan</w:t>
      </w:r>
    </w:p>
    <w:p w14:paraId="42DCDB45" w14:textId="77777777" w:rsidR="001D51FD" w:rsidRPr="0060011B" w:rsidRDefault="001D51FD" w:rsidP="002D7C12">
      <w:pPr>
        <w:pStyle w:val="BodyText"/>
        <w:spacing w:before="4"/>
        <w:ind w:left="0" w:firstLine="472"/>
        <w:rPr>
          <w:rFonts w:ascii="Times New Roman" w:eastAsia="Times New Roman" w:hAnsi="Times New Roman" w:cs="Times New Roman"/>
          <w:sz w:val="24"/>
          <w:szCs w:val="24"/>
        </w:rPr>
      </w:pPr>
    </w:p>
    <w:p w14:paraId="2DD4CB12" w14:textId="77777777" w:rsidR="00717260" w:rsidRPr="0060011B" w:rsidRDefault="00717260" w:rsidP="002D7C12">
      <w:pPr>
        <w:pStyle w:val="BodyText"/>
        <w:spacing w:before="4"/>
        <w:ind w:left="0" w:firstLine="472"/>
        <w:rPr>
          <w:rFonts w:ascii="Times New Roman" w:hAnsi="Times New Roman" w:cs="Times New Roman"/>
          <w:b/>
          <w:sz w:val="24"/>
          <w:szCs w:val="24"/>
        </w:rPr>
      </w:pPr>
    </w:p>
    <w:p w14:paraId="577F45AF" w14:textId="77777777" w:rsidR="00AB6D6B" w:rsidRPr="0060011B" w:rsidRDefault="00AB6D6B" w:rsidP="002D7C12">
      <w:pPr>
        <w:pStyle w:val="BodyText"/>
        <w:spacing w:before="4"/>
        <w:ind w:left="0" w:firstLine="472"/>
        <w:rPr>
          <w:rFonts w:ascii="Times New Roman" w:hAnsi="Times New Roman" w:cs="Times New Roman"/>
          <w:b/>
          <w:sz w:val="24"/>
          <w:szCs w:val="24"/>
        </w:rPr>
      </w:pPr>
    </w:p>
    <w:p w14:paraId="48A123BD" w14:textId="77777777" w:rsidR="005350F5" w:rsidRPr="0060011B" w:rsidRDefault="000F2109" w:rsidP="00A47519">
      <w:pPr>
        <w:pStyle w:val="Heading2"/>
        <w:numPr>
          <w:ilvl w:val="0"/>
          <w:numId w:val="9"/>
        </w:numPr>
        <w:ind w:left="142" w:hanging="218"/>
        <w:rPr>
          <w:rFonts w:ascii="Times New Roman" w:hAnsi="Times New Roman" w:cs="Times New Roman"/>
          <w:sz w:val="24"/>
          <w:szCs w:val="24"/>
        </w:rPr>
      </w:pPr>
      <w:r w:rsidRPr="0060011B">
        <w:rPr>
          <w:rFonts w:ascii="Times New Roman" w:hAnsi="Times New Roman" w:cs="Times New Roman"/>
          <w:sz w:val="24"/>
          <w:szCs w:val="24"/>
        </w:rPr>
        <w:t>Conclusion</w:t>
      </w:r>
    </w:p>
    <w:p w14:paraId="68E4E957" w14:textId="77777777" w:rsidR="0058490D" w:rsidRPr="0060011B" w:rsidRDefault="0058490D" w:rsidP="00E02776">
      <w:pPr>
        <w:pStyle w:val="BodyText"/>
        <w:spacing w:before="7"/>
        <w:ind w:left="0" w:firstLine="344"/>
        <w:rPr>
          <w:rFonts w:ascii="Times New Roman" w:eastAsia="Times New Roman" w:hAnsi="Times New Roman" w:cs="Times New Roman"/>
          <w:sz w:val="24"/>
          <w:szCs w:val="24"/>
        </w:rPr>
      </w:pPr>
      <w:proofErr w:type="spellStart"/>
      <w:r w:rsidRPr="0060011B">
        <w:rPr>
          <w:rFonts w:ascii="Times New Roman" w:hAnsi="Times New Roman" w:cs="Times New Roman"/>
          <w:sz w:val="24"/>
          <w:szCs w:val="24"/>
        </w:rPr>
        <w:t>Satuan</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meningkatkan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mutu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melengkapi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sesuai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Nasional PAUD </w:t>
      </w:r>
      <w:proofErr w:type="spellStart"/>
      <w:r w:rsidRPr="0060011B">
        <w:rPr>
          <w:rFonts w:ascii="Times New Roman" w:hAnsi="Times New Roman" w:cs="Times New Roman"/>
          <w:sz w:val="24"/>
          <w:szCs w:val="24"/>
        </w:rPr>
        <w:t>mengacu</w:t>
      </w:r>
      <w:proofErr w:type="spellEnd"/>
      <w:r w:rsidRPr="0060011B">
        <w:rPr>
          <w:rFonts w:ascii="Times New Roman" w:hAnsi="Times New Roman" w:cs="Times New Roman"/>
          <w:sz w:val="24"/>
          <w:szCs w:val="24"/>
        </w:rPr>
        <w:t xml:space="preserve"> </w:t>
      </w:r>
      <w:proofErr w:type="gramStart"/>
      <w:r w:rsidRPr="0060011B">
        <w:rPr>
          <w:rFonts w:ascii="Times New Roman" w:hAnsi="Times New Roman" w:cs="Times New Roman"/>
          <w:sz w:val="24"/>
          <w:szCs w:val="24"/>
        </w:rPr>
        <w:t xml:space="preserve">pada  </w:t>
      </w:r>
      <w:proofErr w:type="spellStart"/>
      <w:r w:rsidRPr="0060011B">
        <w:rPr>
          <w:rFonts w:ascii="Times New Roman" w:hAnsi="Times New Roman" w:cs="Times New Roman"/>
          <w:sz w:val="24"/>
          <w:szCs w:val="24"/>
        </w:rPr>
        <w:t>PermendikbudNo</w:t>
      </w:r>
      <w:proofErr w:type="spellEnd"/>
      <w:proofErr w:type="gramEnd"/>
      <w:r w:rsidRPr="0060011B">
        <w:rPr>
          <w:rFonts w:ascii="Times New Roman" w:hAnsi="Times New Roman" w:cs="Times New Roman"/>
          <w:sz w:val="24"/>
          <w:szCs w:val="24"/>
        </w:rPr>
        <w:t xml:space="preserve">. 137 </w:t>
      </w:r>
      <w:proofErr w:type="spellStart"/>
      <w:r w:rsidRPr="0060011B">
        <w:rPr>
          <w:rFonts w:ascii="Times New Roman" w:hAnsi="Times New Roman" w:cs="Times New Roman"/>
          <w:sz w:val="24"/>
          <w:szCs w:val="24"/>
        </w:rPr>
        <w:t>tahun</w:t>
      </w:r>
      <w:proofErr w:type="spellEnd"/>
      <w:r w:rsidRPr="0060011B">
        <w:rPr>
          <w:rFonts w:ascii="Times New Roman" w:hAnsi="Times New Roman" w:cs="Times New Roman"/>
          <w:sz w:val="24"/>
          <w:szCs w:val="24"/>
        </w:rPr>
        <w:t xml:space="preserve"> 2014 </w:t>
      </w:r>
      <w:proofErr w:type="spellStart"/>
      <w:r w:rsidRPr="0060011B">
        <w:rPr>
          <w:rFonts w:ascii="Times New Roman" w:hAnsi="Times New Roman" w:cs="Times New Roman"/>
          <w:sz w:val="24"/>
          <w:szCs w:val="24"/>
        </w:rPr>
        <w:t>diantaranya</w:t>
      </w:r>
      <w:proofErr w:type="spellEnd"/>
      <w:r w:rsidRPr="0060011B">
        <w:rPr>
          <w:rFonts w:ascii="Times New Roman" w:hAnsi="Times New Roman" w:cs="Times New Roman"/>
          <w:sz w:val="24"/>
          <w:szCs w:val="24"/>
        </w:rPr>
        <w:t xml:space="preserve"> a) S</w:t>
      </w:r>
      <w:r w:rsidR="00B83FD9" w:rsidRPr="0060011B">
        <w:rPr>
          <w:rFonts w:ascii="Times New Roman" w:hAnsi="Times New Roman" w:cs="Times New Roman"/>
          <w:sz w:val="24"/>
          <w:szCs w:val="24"/>
        </w:rPr>
        <w:t xml:space="preserve">TTPA, b) Standard </w:t>
      </w:r>
      <w:r w:rsidRPr="0060011B">
        <w:rPr>
          <w:rFonts w:ascii="Times New Roman" w:hAnsi="Times New Roman" w:cs="Times New Roman"/>
          <w:sz w:val="24"/>
          <w:szCs w:val="24"/>
        </w:rPr>
        <w:t xml:space="preserve">Isi, c)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Proses, d)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Penilaian</w:t>
      </w:r>
      <w:proofErr w:type="spellEnd"/>
      <w:r w:rsidRPr="0060011B">
        <w:rPr>
          <w:rFonts w:ascii="Times New Roman" w:hAnsi="Times New Roman" w:cs="Times New Roman"/>
          <w:sz w:val="24"/>
          <w:szCs w:val="24"/>
        </w:rPr>
        <w:t xml:space="preserve">, e)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r w:rsidR="00E02776" w:rsidRPr="0060011B">
        <w:rPr>
          <w:rFonts w:ascii="Times New Roman" w:hAnsi="Times New Roman" w:cs="Times New Roman"/>
          <w:sz w:val="24"/>
          <w:szCs w:val="24"/>
        </w:rPr>
        <w:t>PTK</w:t>
      </w:r>
      <w:r w:rsidRPr="0060011B">
        <w:rPr>
          <w:rFonts w:ascii="Times New Roman" w:hAnsi="Times New Roman" w:cs="Times New Roman"/>
          <w:sz w:val="24"/>
          <w:szCs w:val="24"/>
        </w:rPr>
        <w:t xml:space="preserve">, f)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00E02776" w:rsidRPr="0060011B">
        <w:rPr>
          <w:rFonts w:ascii="Times New Roman" w:hAnsi="Times New Roman" w:cs="Times New Roman"/>
          <w:sz w:val="24"/>
          <w:szCs w:val="24"/>
        </w:rPr>
        <w:t>SarPras</w:t>
      </w:r>
      <w:proofErr w:type="spellEnd"/>
      <w:r w:rsidRPr="0060011B">
        <w:rPr>
          <w:rFonts w:ascii="Times New Roman" w:hAnsi="Times New Roman" w:cs="Times New Roman"/>
          <w:sz w:val="24"/>
          <w:szCs w:val="24"/>
        </w:rPr>
        <w:t xml:space="preserve">, g)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Pengelolaan</w:t>
      </w:r>
      <w:proofErr w:type="spellEnd"/>
      <w:r w:rsidRPr="0060011B">
        <w:rPr>
          <w:rFonts w:ascii="Times New Roman" w:hAnsi="Times New Roman" w:cs="Times New Roman"/>
          <w:sz w:val="24"/>
          <w:szCs w:val="24"/>
        </w:rPr>
        <w:t xml:space="preserve"> dan, h) </w:t>
      </w:r>
      <w:proofErr w:type="spellStart"/>
      <w:r w:rsidRPr="0060011B">
        <w:rPr>
          <w:rFonts w:ascii="Times New Roman" w:hAnsi="Times New Roman" w:cs="Times New Roman"/>
          <w:sz w:val="24"/>
          <w:szCs w:val="24"/>
        </w:rPr>
        <w:t>Standar</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Pembiayaan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melalui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pendampingan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metodologi</w:t>
      </w:r>
      <w:proofErr w:type="spellEnd"/>
      <w:r w:rsidRPr="0060011B">
        <w:rPr>
          <w:rFonts w:ascii="Times New Roman" w:hAnsi="Times New Roman" w:cs="Times New Roman"/>
          <w:sz w:val="24"/>
          <w:szCs w:val="24"/>
        </w:rPr>
        <w:t xml:space="preserve"> </w:t>
      </w:r>
      <w:r w:rsidRPr="0060011B">
        <w:rPr>
          <w:rFonts w:ascii="Times New Roman" w:hAnsi="Times New Roman" w:cs="Times New Roman"/>
          <w:i/>
          <w:sz w:val="24"/>
          <w:szCs w:val="24"/>
        </w:rPr>
        <w:t xml:space="preserve">Participatory </w:t>
      </w:r>
      <w:proofErr w:type="spellStart"/>
      <w:r w:rsidRPr="0060011B">
        <w:rPr>
          <w:rFonts w:ascii="Times New Roman" w:hAnsi="Times New Roman" w:cs="Times New Roman"/>
          <w:i/>
          <w:sz w:val="24"/>
          <w:szCs w:val="24"/>
        </w:rPr>
        <w:t>ActionResearch</w:t>
      </w:r>
      <w:proofErr w:type="spellEnd"/>
      <w:r w:rsidR="00E02776" w:rsidRPr="0060011B">
        <w:rPr>
          <w:rFonts w:ascii="Times New Roman" w:hAnsi="Times New Roman" w:cs="Times New Roman"/>
          <w:i/>
          <w:sz w:val="24"/>
          <w:szCs w:val="24"/>
        </w:rPr>
        <w:t xml:space="preserve"> </w:t>
      </w:r>
      <w:r w:rsidRPr="0060011B">
        <w:rPr>
          <w:rFonts w:ascii="Times New Roman" w:hAnsi="Times New Roman" w:cs="Times New Roman"/>
          <w:sz w:val="24"/>
          <w:szCs w:val="24"/>
        </w:rPr>
        <w:t>(PAR).</w:t>
      </w:r>
    </w:p>
    <w:p w14:paraId="30D8AD16" w14:textId="77777777" w:rsidR="0058490D" w:rsidRPr="0060011B" w:rsidRDefault="0058490D" w:rsidP="00E02776">
      <w:pPr>
        <w:spacing w:before="7"/>
        <w:ind w:firstLine="360"/>
        <w:contextualSpacing/>
        <w:jc w:val="both"/>
        <w:rPr>
          <w:rFonts w:ascii="Times New Roman" w:hAnsi="Times New Roman" w:cs="Times New Roman"/>
          <w:b/>
          <w:sz w:val="24"/>
          <w:szCs w:val="24"/>
        </w:rPr>
      </w:pP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dan </w:t>
      </w:r>
      <w:r w:rsidRPr="0060011B">
        <w:rPr>
          <w:rFonts w:ascii="Times New Roman" w:hAnsi="Times New Roman" w:cs="Times New Roman"/>
          <w:i/>
          <w:sz w:val="24"/>
          <w:szCs w:val="24"/>
        </w:rPr>
        <w:t>participant</w:t>
      </w:r>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membuat</w:t>
      </w:r>
      <w:proofErr w:type="spellEnd"/>
      <w:r w:rsidRPr="0060011B">
        <w:rPr>
          <w:rFonts w:ascii="Times New Roman" w:hAnsi="Times New Roman" w:cs="Times New Roman"/>
          <w:sz w:val="24"/>
          <w:szCs w:val="24"/>
        </w:rPr>
        <w:t xml:space="preserve"> format-format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sebagai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panduan</w:t>
      </w:r>
      <w:proofErr w:type="spellEnd"/>
      <w:r w:rsidRPr="0060011B">
        <w:rPr>
          <w:rFonts w:ascii="Times New Roman" w:hAnsi="Times New Roman" w:cs="Times New Roman"/>
          <w:sz w:val="24"/>
          <w:szCs w:val="24"/>
        </w:rPr>
        <w:t xml:space="preserve"> PTK </w:t>
      </w:r>
      <w:proofErr w:type="spellStart"/>
      <w:r w:rsidRPr="0060011B">
        <w:rPr>
          <w:rFonts w:ascii="Times New Roman" w:hAnsi="Times New Roman" w:cs="Times New Roman"/>
          <w:sz w:val="24"/>
          <w:szCs w:val="24"/>
        </w:rPr>
        <w:t>untuk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melengkapi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pada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masing-masing </w:t>
      </w:r>
      <w:proofErr w:type="spellStart"/>
      <w:r w:rsidRPr="0060011B">
        <w:rPr>
          <w:rFonts w:ascii="Times New Roman" w:hAnsi="Times New Roman" w:cs="Times New Roman"/>
          <w:sz w:val="24"/>
          <w:szCs w:val="24"/>
        </w:rPr>
        <w:t>seerta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menciptakan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buku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inovasi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laporan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harian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sebagai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buku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kontrol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laporan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dapat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dicatat</w:t>
      </w:r>
      <w:proofErr w:type="spellEnd"/>
      <w:r w:rsidRPr="0060011B">
        <w:rPr>
          <w:rFonts w:ascii="Times New Roman" w:hAnsi="Times New Roman" w:cs="Times New Roman"/>
          <w:sz w:val="24"/>
          <w:szCs w:val="24"/>
        </w:rPr>
        <w:t xml:space="preserve"> oleh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tenaga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kependidikan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sehingga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manajemen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lembaga</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prodi</w:t>
      </w:r>
      <w:proofErr w:type="spellEnd"/>
      <w:r w:rsidRPr="0060011B">
        <w:rPr>
          <w:rFonts w:ascii="Times New Roman" w:hAnsi="Times New Roman" w:cs="Times New Roman"/>
          <w:sz w:val="24"/>
          <w:szCs w:val="24"/>
        </w:rPr>
        <w:t xml:space="preserve"> PIAUD </w:t>
      </w:r>
      <w:proofErr w:type="spellStart"/>
      <w:r w:rsidRPr="0060011B">
        <w:rPr>
          <w:rFonts w:ascii="Times New Roman" w:hAnsi="Times New Roman" w:cs="Times New Roman"/>
          <w:sz w:val="24"/>
          <w:szCs w:val="24"/>
        </w:rPr>
        <w:t>meningkat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menyelenggarakan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serta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belum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dilaksanakan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optimal </w:t>
      </w:r>
      <w:proofErr w:type="spellStart"/>
      <w:r w:rsidRPr="0060011B">
        <w:rPr>
          <w:rFonts w:ascii="Times New Roman" w:hAnsi="Times New Roman" w:cs="Times New Roman"/>
          <w:sz w:val="24"/>
          <w:szCs w:val="24"/>
        </w:rPr>
        <w:t>sudah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disesuaikan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berdasarkan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fungsi</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tujuan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keberadan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tersebut</w:t>
      </w:r>
      <w:proofErr w:type="spellEnd"/>
      <w:r w:rsidRPr="0060011B">
        <w:rPr>
          <w:rFonts w:ascii="Times New Roman" w:hAnsi="Times New Roman" w:cs="Times New Roman"/>
          <w:b/>
          <w:sz w:val="24"/>
          <w:szCs w:val="24"/>
        </w:rPr>
        <w:t>.</w:t>
      </w:r>
    </w:p>
    <w:p w14:paraId="0374EFD9" w14:textId="77777777" w:rsidR="0058490D" w:rsidRPr="0060011B" w:rsidRDefault="0058490D" w:rsidP="0058490D">
      <w:pPr>
        <w:pStyle w:val="BodyText"/>
        <w:spacing w:before="7"/>
        <w:ind w:left="0" w:firstLine="344"/>
        <w:rPr>
          <w:rFonts w:ascii="Times New Roman" w:eastAsia="Times New Roman" w:hAnsi="Times New Roman" w:cs="Times New Roman"/>
          <w:sz w:val="24"/>
          <w:szCs w:val="24"/>
        </w:rPr>
      </w:pPr>
      <w:proofErr w:type="spellStart"/>
      <w:r w:rsidRPr="0060011B">
        <w:rPr>
          <w:rFonts w:ascii="Times New Roman" w:hAnsi="Times New Roman" w:cs="Times New Roman"/>
          <w:sz w:val="24"/>
          <w:szCs w:val="24"/>
        </w:rPr>
        <w:t>Disarankan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sebaiknya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kepala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satuan</w:t>
      </w:r>
      <w:proofErr w:type="spellEnd"/>
      <w:r w:rsidRPr="0060011B">
        <w:rPr>
          <w:rFonts w:ascii="Times New Roman" w:hAnsi="Times New Roman" w:cs="Times New Roman"/>
          <w:sz w:val="24"/>
          <w:szCs w:val="24"/>
        </w:rPr>
        <w:t xml:space="preserve"> PAUD </w:t>
      </w:r>
      <w:proofErr w:type="spellStart"/>
      <w:r w:rsidRPr="0060011B">
        <w:rPr>
          <w:rFonts w:ascii="Times New Roman" w:hAnsi="Times New Roman" w:cs="Times New Roman"/>
          <w:sz w:val="24"/>
          <w:szCs w:val="24"/>
        </w:rPr>
        <w:t>Binaan</w:t>
      </w:r>
      <w:proofErr w:type="spellEnd"/>
      <w:r w:rsidRPr="0060011B">
        <w:rPr>
          <w:rFonts w:ascii="Times New Roman" w:hAnsi="Times New Roman" w:cs="Times New Roman"/>
          <w:sz w:val="24"/>
          <w:szCs w:val="24"/>
        </w:rPr>
        <w:t xml:space="preserve"> program </w:t>
      </w:r>
      <w:proofErr w:type="spellStart"/>
      <w:r w:rsidRPr="0060011B">
        <w:rPr>
          <w:rFonts w:ascii="Times New Roman" w:hAnsi="Times New Roman" w:cs="Times New Roman"/>
          <w:sz w:val="24"/>
          <w:szCs w:val="24"/>
        </w:rPr>
        <w:t>studi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pendidikan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islam</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anak</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usia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dini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selalu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mengontrol</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serta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memeriksa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kelengkapan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harus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dilaporkan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secara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berkala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tahun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ajaran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bulan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setiap</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minggu</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hingga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dokumen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harian</w:t>
      </w:r>
      <w:proofErr w:type="spellEnd"/>
      <w:r w:rsidRPr="0060011B">
        <w:rPr>
          <w:rFonts w:ascii="Times New Roman" w:hAnsi="Times New Roman" w:cs="Times New Roman"/>
          <w:sz w:val="24"/>
          <w:szCs w:val="24"/>
        </w:rPr>
        <w:t>.</w:t>
      </w:r>
    </w:p>
    <w:p w14:paraId="38221CEB" w14:textId="77777777" w:rsidR="000F2109" w:rsidRPr="0060011B" w:rsidRDefault="000F2109" w:rsidP="000F2109">
      <w:pPr>
        <w:contextualSpacing/>
        <w:jc w:val="both"/>
        <w:outlineLvl w:val="0"/>
        <w:rPr>
          <w:rFonts w:ascii="Times New Roman" w:hAnsi="Times New Roman" w:cs="Times New Roman"/>
          <w:b/>
          <w:sz w:val="24"/>
          <w:szCs w:val="24"/>
        </w:rPr>
      </w:pPr>
    </w:p>
    <w:p w14:paraId="0FBC28FC" w14:textId="77777777" w:rsidR="000F2109" w:rsidRPr="00A47519" w:rsidRDefault="000F2109" w:rsidP="00A47519">
      <w:pPr>
        <w:contextualSpacing/>
        <w:jc w:val="both"/>
        <w:outlineLvl w:val="0"/>
        <w:rPr>
          <w:rFonts w:ascii="Times New Roman" w:eastAsia="Calibri" w:hAnsi="Times New Roman" w:cs="Times New Roman"/>
          <w:b/>
          <w:sz w:val="24"/>
          <w:szCs w:val="24"/>
          <w:lang w:val="id-ID"/>
        </w:rPr>
      </w:pPr>
      <w:r w:rsidRPr="00A47519">
        <w:rPr>
          <w:rFonts w:ascii="Times New Roman" w:hAnsi="Times New Roman" w:cs="Times New Roman"/>
          <w:b/>
          <w:sz w:val="24"/>
          <w:szCs w:val="24"/>
        </w:rPr>
        <w:t xml:space="preserve">Acknowledgments </w:t>
      </w:r>
    </w:p>
    <w:p w14:paraId="407CF535" w14:textId="77777777" w:rsidR="0058490D" w:rsidRPr="0060011B" w:rsidRDefault="0058490D" w:rsidP="0058490D">
      <w:pPr>
        <w:pStyle w:val="ListParagraph"/>
        <w:ind w:left="0" w:firstLine="425"/>
        <w:jc w:val="both"/>
        <w:rPr>
          <w:rFonts w:ascii="Times New Roman" w:hAnsi="Times New Roman" w:cs="Times New Roman"/>
          <w:sz w:val="24"/>
          <w:szCs w:val="24"/>
        </w:rPr>
      </w:pPr>
      <w:r w:rsidRPr="0060011B">
        <w:rPr>
          <w:rStyle w:val="longtext"/>
          <w:rFonts w:ascii="Times New Roman" w:hAnsi="Times New Roman" w:cs="Times New Roman"/>
          <w:sz w:val="24"/>
          <w:szCs w:val="24"/>
          <w:shd w:val="clear" w:color="auto" w:fill="FFFFFF"/>
          <w:lang w:val="sv-SE"/>
        </w:rPr>
        <w:t xml:space="preserve">Tim penulis </w:t>
      </w:r>
      <w:r w:rsidR="00E02776" w:rsidRPr="0060011B">
        <w:rPr>
          <w:rStyle w:val="longtext"/>
          <w:rFonts w:ascii="Times New Roman" w:hAnsi="Times New Roman" w:cs="Times New Roman"/>
          <w:sz w:val="24"/>
          <w:szCs w:val="24"/>
          <w:shd w:val="clear" w:color="auto" w:fill="FFFFFF"/>
          <w:lang w:val="sv-SE"/>
        </w:rPr>
        <w:t>menghaturkan banyak</w:t>
      </w:r>
      <w:r w:rsidRPr="0060011B">
        <w:rPr>
          <w:rStyle w:val="longtext"/>
          <w:rFonts w:ascii="Times New Roman" w:hAnsi="Times New Roman" w:cs="Times New Roman"/>
          <w:sz w:val="24"/>
          <w:szCs w:val="24"/>
          <w:shd w:val="clear" w:color="auto" w:fill="FFFFFF"/>
          <w:lang w:val="sv-SE"/>
        </w:rPr>
        <w:t xml:space="preserve"> terima kasih </w:t>
      </w:r>
      <w:proofErr w:type="spellStart"/>
      <w:r w:rsidRPr="0060011B">
        <w:rPr>
          <w:rFonts w:ascii="Times New Roman" w:hAnsi="Times New Roman" w:cs="Times New Roman"/>
          <w:sz w:val="24"/>
          <w:szCs w:val="24"/>
        </w:rPr>
        <w:t>kepada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semua</w:t>
      </w:r>
      <w:proofErr w:type="spellEnd"/>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telah</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berperan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dalam</w:t>
      </w:r>
      <w:proofErr w:type="spellEnd"/>
      <w:r w:rsidRPr="0060011B">
        <w:rPr>
          <w:rFonts w:ascii="Times New Roman" w:hAnsi="Times New Roman" w:cs="Times New Roman"/>
          <w:sz w:val="24"/>
          <w:szCs w:val="24"/>
        </w:rPr>
        <w:t xml:space="preserve"> </w:t>
      </w:r>
      <w:proofErr w:type="spellStart"/>
      <w:r w:rsidR="00E02776" w:rsidRPr="0060011B">
        <w:rPr>
          <w:rFonts w:ascii="Times New Roman" w:hAnsi="Times New Roman" w:cs="Times New Roman"/>
          <w:sz w:val="24"/>
          <w:szCs w:val="24"/>
        </w:rPr>
        <w:t>membantu</w:t>
      </w:r>
      <w:proofErr w:type="spellEnd"/>
      <w:r w:rsidR="00E02776" w:rsidRPr="0060011B">
        <w:rPr>
          <w:rFonts w:ascii="Times New Roman" w:hAnsi="Times New Roman" w:cs="Times New Roman"/>
          <w:sz w:val="24"/>
          <w:szCs w:val="24"/>
        </w:rPr>
        <w:t xml:space="preserve"> </w:t>
      </w:r>
      <w:proofErr w:type="spellStart"/>
      <w:r w:rsidR="00E02776" w:rsidRPr="0060011B">
        <w:rPr>
          <w:rFonts w:ascii="Times New Roman" w:hAnsi="Times New Roman" w:cs="Times New Roman"/>
          <w:sz w:val="24"/>
          <w:szCs w:val="24"/>
        </w:rPr>
        <w:t>pelaksanaan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pengabdian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kepada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masyarakat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berbasi</w:t>
      </w:r>
      <w:r w:rsidR="004C1BA8" w:rsidRPr="0060011B">
        <w:rPr>
          <w:rFonts w:ascii="Times New Roman" w:hAnsi="Times New Roman" w:cs="Times New Roman"/>
          <w:sz w:val="24"/>
          <w:szCs w:val="24"/>
        </w:rPr>
        <w:t>s</w:t>
      </w:r>
      <w:proofErr w:type="spellEnd"/>
      <w:r w:rsidR="004C1BA8" w:rsidRPr="0060011B">
        <w:rPr>
          <w:rFonts w:ascii="Times New Roman" w:hAnsi="Times New Roman" w:cs="Times New Roman"/>
          <w:sz w:val="24"/>
          <w:szCs w:val="24"/>
        </w:rPr>
        <w:t xml:space="preserve"> </w:t>
      </w:r>
      <w:proofErr w:type="spellStart"/>
      <w:r w:rsidR="004C1BA8" w:rsidRPr="0060011B">
        <w:rPr>
          <w:rFonts w:ascii="Times New Roman" w:hAnsi="Times New Roman" w:cs="Times New Roman"/>
          <w:sz w:val="24"/>
          <w:szCs w:val="24"/>
        </w:rPr>
        <w:t>penelitian</w:t>
      </w:r>
      <w:proofErr w:type="spellEnd"/>
      <w:r w:rsidR="004C1BA8" w:rsidRPr="0060011B">
        <w:rPr>
          <w:rFonts w:ascii="Times New Roman" w:hAnsi="Times New Roman" w:cs="Times New Roman"/>
          <w:sz w:val="24"/>
          <w:szCs w:val="24"/>
        </w:rPr>
        <w:t xml:space="preserve"> </w:t>
      </w:r>
      <w:proofErr w:type="spellStart"/>
      <w:r w:rsidR="004C1BA8" w:rsidRPr="0060011B">
        <w:rPr>
          <w:rFonts w:ascii="Times New Roman" w:hAnsi="Times New Roman" w:cs="Times New Roman"/>
          <w:sz w:val="24"/>
          <w:szCs w:val="24"/>
        </w:rPr>
        <w:t>ini</w:t>
      </w:r>
      <w:proofErr w:type="spellEnd"/>
      <w:r w:rsidR="004C1BA8" w:rsidRPr="0060011B">
        <w:rPr>
          <w:rFonts w:ascii="Times New Roman" w:hAnsi="Times New Roman" w:cs="Times New Roman"/>
          <w:sz w:val="24"/>
          <w:szCs w:val="24"/>
        </w:rPr>
        <w:t xml:space="preserve">.  </w:t>
      </w:r>
      <w:proofErr w:type="spellStart"/>
      <w:r w:rsidR="004C1BA8" w:rsidRPr="0060011B">
        <w:rPr>
          <w:rFonts w:ascii="Times New Roman" w:hAnsi="Times New Roman" w:cs="Times New Roman"/>
          <w:sz w:val="24"/>
          <w:szCs w:val="24"/>
        </w:rPr>
        <w:t>Penulis</w:t>
      </w:r>
      <w:proofErr w:type="spellEnd"/>
      <w:r w:rsidR="004C1BA8" w:rsidRPr="0060011B">
        <w:rPr>
          <w:rFonts w:ascii="Times New Roman" w:hAnsi="Times New Roman" w:cs="Times New Roman"/>
          <w:sz w:val="24"/>
          <w:szCs w:val="24"/>
        </w:rPr>
        <w:t xml:space="preserve"> juga </w:t>
      </w:r>
      <w:proofErr w:type="spellStart"/>
      <w:r w:rsidR="004C1BA8" w:rsidRPr="0060011B">
        <w:rPr>
          <w:rFonts w:ascii="Times New Roman" w:hAnsi="Times New Roman" w:cs="Times New Roman"/>
          <w:sz w:val="24"/>
          <w:szCs w:val="24"/>
        </w:rPr>
        <w:t>berterima</w:t>
      </w:r>
      <w:proofErr w:type="spellEnd"/>
      <w:r w:rsidR="004C1BA8" w:rsidRPr="0060011B">
        <w:rPr>
          <w:rFonts w:ascii="Times New Roman" w:hAnsi="Times New Roman" w:cs="Times New Roman"/>
          <w:sz w:val="24"/>
          <w:szCs w:val="24"/>
        </w:rPr>
        <w:t xml:space="preserve"> </w:t>
      </w:r>
      <w:proofErr w:type="spellStart"/>
      <w:r w:rsidR="004C1BA8" w:rsidRPr="0060011B">
        <w:rPr>
          <w:rFonts w:ascii="Times New Roman" w:hAnsi="Times New Roman" w:cs="Times New Roman"/>
          <w:sz w:val="24"/>
          <w:szCs w:val="24"/>
        </w:rPr>
        <w:t>kasih</w:t>
      </w:r>
      <w:proofErr w:type="spellEnd"/>
      <w:r w:rsidR="004C1BA8" w:rsidRPr="0060011B">
        <w:rPr>
          <w:rFonts w:ascii="Times New Roman" w:hAnsi="Times New Roman" w:cs="Times New Roman"/>
          <w:sz w:val="24"/>
          <w:szCs w:val="24"/>
        </w:rPr>
        <w:t xml:space="preserve"> </w:t>
      </w:r>
      <w:proofErr w:type="spellStart"/>
      <w:r w:rsidR="004C1BA8" w:rsidRPr="0060011B">
        <w:rPr>
          <w:rFonts w:ascii="Times New Roman" w:hAnsi="Times New Roman" w:cs="Times New Roman"/>
          <w:sz w:val="24"/>
          <w:szCs w:val="24"/>
        </w:rPr>
        <w:t>kepada</w:t>
      </w:r>
      <w:proofErr w:type="spellEnd"/>
      <w:r w:rsidR="004C1BA8" w:rsidRPr="0060011B">
        <w:rPr>
          <w:rFonts w:ascii="Times New Roman" w:hAnsi="Times New Roman" w:cs="Times New Roman"/>
          <w:sz w:val="24"/>
          <w:szCs w:val="24"/>
        </w:rPr>
        <w:t xml:space="preserve"> </w:t>
      </w:r>
      <w:proofErr w:type="spellStart"/>
      <w:r w:rsidR="004C1BA8" w:rsidRPr="0060011B">
        <w:rPr>
          <w:rFonts w:ascii="Times New Roman" w:hAnsi="Times New Roman" w:cs="Times New Roman"/>
          <w:sz w:val="24"/>
          <w:szCs w:val="24"/>
        </w:rPr>
        <w:t>Rektor</w:t>
      </w:r>
      <w:proofErr w:type="spellEnd"/>
      <w:r w:rsidR="004C1BA8" w:rsidRPr="0060011B">
        <w:rPr>
          <w:rFonts w:ascii="Times New Roman" w:hAnsi="Times New Roman" w:cs="Times New Roman"/>
          <w:sz w:val="24"/>
          <w:szCs w:val="24"/>
        </w:rPr>
        <w:t xml:space="preserve"> Universitas Islam Negeri Raden Fatah Palembang dan LP2M</w:t>
      </w:r>
      <w:r w:rsidRPr="0060011B">
        <w:rPr>
          <w:rFonts w:ascii="Times New Roman" w:hAnsi="Times New Roman" w:cs="Times New Roman"/>
          <w:sz w:val="24"/>
          <w:szCs w:val="24"/>
        </w:rPr>
        <w:t xml:space="preserve"> yang </w:t>
      </w:r>
      <w:proofErr w:type="spellStart"/>
      <w:r w:rsidRPr="0060011B">
        <w:rPr>
          <w:rFonts w:ascii="Times New Roman" w:hAnsi="Times New Roman" w:cs="Times New Roman"/>
          <w:sz w:val="24"/>
          <w:szCs w:val="24"/>
        </w:rPr>
        <w:t>memfasilitasi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Pengabdian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berbasis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penelitian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ini</w:t>
      </w:r>
      <w:proofErr w:type="spellEnd"/>
      <w:r w:rsidRPr="0060011B">
        <w:rPr>
          <w:rFonts w:ascii="Times New Roman" w:hAnsi="Times New Roman" w:cs="Times New Roman"/>
          <w:sz w:val="24"/>
          <w:szCs w:val="24"/>
        </w:rPr>
        <w:t xml:space="preserve"> dan </w:t>
      </w:r>
      <w:proofErr w:type="spellStart"/>
      <w:r w:rsidRPr="0060011B">
        <w:rPr>
          <w:rFonts w:ascii="Times New Roman" w:hAnsi="Times New Roman" w:cs="Times New Roman"/>
          <w:sz w:val="24"/>
          <w:szCs w:val="24"/>
        </w:rPr>
        <w:t>memberikan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dukungan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atas</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terlaksananya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pengabdian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kepada</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masyarakat</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ini</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dengan</w:t>
      </w:r>
      <w:proofErr w:type="spellEnd"/>
      <w:r w:rsidRPr="0060011B">
        <w:rPr>
          <w:rFonts w:ascii="Times New Roman" w:hAnsi="Times New Roman" w:cs="Times New Roman"/>
          <w:sz w:val="24"/>
          <w:szCs w:val="24"/>
        </w:rPr>
        <w:t xml:space="preserve"> </w:t>
      </w:r>
      <w:proofErr w:type="spellStart"/>
      <w:r w:rsidRPr="0060011B">
        <w:rPr>
          <w:rFonts w:ascii="Times New Roman" w:hAnsi="Times New Roman" w:cs="Times New Roman"/>
          <w:sz w:val="24"/>
          <w:szCs w:val="24"/>
        </w:rPr>
        <w:t>baik</w:t>
      </w:r>
      <w:proofErr w:type="spellEnd"/>
      <w:r w:rsidRPr="0060011B">
        <w:rPr>
          <w:rFonts w:ascii="Times New Roman" w:hAnsi="Times New Roman" w:cs="Times New Roman"/>
          <w:sz w:val="24"/>
          <w:szCs w:val="24"/>
        </w:rPr>
        <w:t>.</w:t>
      </w:r>
    </w:p>
    <w:p w14:paraId="14D7CBCC" w14:textId="77777777" w:rsidR="000F2109" w:rsidRPr="0060011B" w:rsidRDefault="000F2109" w:rsidP="000F2109">
      <w:pPr>
        <w:pStyle w:val="BodyText"/>
        <w:spacing w:before="7"/>
        <w:ind w:left="0"/>
        <w:jc w:val="left"/>
        <w:rPr>
          <w:rFonts w:ascii="Times New Roman" w:hAnsi="Times New Roman" w:cs="Times New Roman"/>
          <w:sz w:val="24"/>
          <w:szCs w:val="24"/>
        </w:rPr>
      </w:pPr>
    </w:p>
    <w:p w14:paraId="2D58E6D1" w14:textId="77777777" w:rsidR="00A47519" w:rsidRDefault="00A47519">
      <w:pPr>
        <w:rPr>
          <w:rFonts w:ascii="Times New Roman" w:hAnsi="Times New Roman" w:cs="Times New Roman"/>
          <w:b/>
          <w:bCs/>
          <w:sz w:val="24"/>
          <w:szCs w:val="24"/>
        </w:rPr>
      </w:pPr>
      <w:r>
        <w:rPr>
          <w:rFonts w:ascii="Times New Roman" w:hAnsi="Times New Roman" w:cs="Times New Roman"/>
          <w:sz w:val="24"/>
          <w:szCs w:val="24"/>
        </w:rPr>
        <w:br w:type="page"/>
      </w:r>
    </w:p>
    <w:p w14:paraId="35B206E9" w14:textId="474E9938" w:rsidR="0058490D" w:rsidRPr="0060011B" w:rsidRDefault="00DD442F" w:rsidP="00A47519">
      <w:pPr>
        <w:pStyle w:val="Heading2"/>
        <w:tabs>
          <w:tab w:val="left" w:pos="345"/>
        </w:tabs>
        <w:ind w:left="0" w:firstLine="0"/>
        <w:rPr>
          <w:rFonts w:ascii="Times New Roman" w:hAnsi="Times New Roman" w:cs="Times New Roman"/>
          <w:sz w:val="24"/>
          <w:szCs w:val="24"/>
        </w:rPr>
      </w:pPr>
      <w:r w:rsidRPr="0060011B">
        <w:rPr>
          <w:rFonts w:ascii="Times New Roman" w:hAnsi="Times New Roman" w:cs="Times New Roman"/>
          <w:sz w:val="24"/>
          <w:szCs w:val="24"/>
        </w:rPr>
        <w:lastRenderedPageBreak/>
        <w:t>References</w:t>
      </w:r>
    </w:p>
    <w:p w14:paraId="09BFDC29" w14:textId="77777777" w:rsidR="00B24CEC" w:rsidRPr="0060011B" w:rsidRDefault="00B24CEC" w:rsidP="00B24CEC">
      <w:pPr>
        <w:pStyle w:val="Heading2"/>
        <w:tabs>
          <w:tab w:val="left" w:pos="345"/>
        </w:tabs>
        <w:ind w:left="284" w:firstLine="0"/>
        <w:rPr>
          <w:rFonts w:ascii="Times New Roman" w:hAnsi="Times New Roman" w:cs="Times New Roman"/>
          <w:sz w:val="24"/>
          <w:szCs w:val="24"/>
        </w:rPr>
      </w:pPr>
    </w:p>
    <w:p w14:paraId="206DB743" w14:textId="77777777" w:rsidR="0058490D" w:rsidRPr="0060011B" w:rsidRDefault="00723272"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sz w:val="24"/>
          <w:szCs w:val="24"/>
          <w:lang w:val="id-ID"/>
        </w:rPr>
        <w:fldChar w:fldCharType="begin" w:fldLock="1"/>
      </w:r>
      <w:r w:rsidR="0058490D" w:rsidRPr="0060011B">
        <w:rPr>
          <w:rFonts w:ascii="Times New Roman" w:hAnsi="Times New Roman" w:cs="Times New Roman"/>
          <w:sz w:val="24"/>
          <w:szCs w:val="24"/>
          <w:lang w:val="id-ID"/>
        </w:rPr>
        <w:instrText xml:space="preserve">ADDIN Mendeley Bibliography CSL_BIBLIOGRAPHY </w:instrText>
      </w:r>
      <w:r w:rsidRPr="0060011B">
        <w:rPr>
          <w:rFonts w:ascii="Times New Roman" w:hAnsi="Times New Roman" w:cs="Times New Roman"/>
          <w:sz w:val="24"/>
          <w:szCs w:val="24"/>
          <w:lang w:val="id-ID"/>
        </w:rPr>
        <w:fldChar w:fldCharType="separate"/>
      </w:r>
      <w:r w:rsidR="0058490D" w:rsidRPr="0060011B">
        <w:rPr>
          <w:rFonts w:ascii="Times New Roman" w:hAnsi="Times New Roman" w:cs="Times New Roman"/>
          <w:noProof/>
          <w:sz w:val="24"/>
          <w:szCs w:val="24"/>
        </w:rPr>
        <w:t xml:space="preserve">Alfina, A., </w:t>
      </w:r>
      <w:r w:rsidR="00E02776" w:rsidRPr="0060011B">
        <w:rPr>
          <w:rFonts w:ascii="Times New Roman" w:hAnsi="Times New Roman" w:cs="Times New Roman"/>
          <w:noProof/>
          <w:sz w:val="24"/>
          <w:szCs w:val="24"/>
        </w:rPr>
        <w:t>&amp; Anwar, R. N</w:t>
      </w:r>
      <w:r w:rsidR="00D13B68" w:rsidRPr="0060011B">
        <w:rPr>
          <w:rFonts w:ascii="Times New Roman" w:hAnsi="Times New Roman" w:cs="Times New Roman"/>
          <w:noProof/>
          <w:sz w:val="24"/>
          <w:szCs w:val="24"/>
        </w:rPr>
        <w:t>. (2020). Manajemen Sekolah Ram</w:t>
      </w:r>
      <w:r w:rsidR="00E02776" w:rsidRPr="0060011B">
        <w:rPr>
          <w:rFonts w:ascii="Times New Roman" w:hAnsi="Times New Roman" w:cs="Times New Roman"/>
          <w:noProof/>
          <w:sz w:val="24"/>
          <w:szCs w:val="24"/>
        </w:rPr>
        <w:t>ah Anak PAUD Inklusi</w:t>
      </w:r>
      <w:r w:rsidR="0058490D" w:rsidRPr="0060011B">
        <w:rPr>
          <w:rFonts w:ascii="Times New Roman" w:hAnsi="Times New Roman" w:cs="Times New Roman"/>
          <w:noProof/>
          <w:sz w:val="24"/>
          <w:szCs w:val="24"/>
        </w:rPr>
        <w:t xml:space="preserve">. </w:t>
      </w:r>
      <w:r w:rsidR="0058490D" w:rsidRPr="0060011B">
        <w:rPr>
          <w:rFonts w:ascii="Times New Roman" w:hAnsi="Times New Roman" w:cs="Times New Roman"/>
          <w:i/>
          <w:iCs/>
          <w:noProof/>
          <w:sz w:val="24"/>
          <w:szCs w:val="24"/>
        </w:rPr>
        <w:t>AL-TANZIM: Jurnal Manajemen Pendidikan Islam</w:t>
      </w:r>
      <w:r w:rsidR="0058490D" w:rsidRPr="0060011B">
        <w:rPr>
          <w:rFonts w:ascii="Times New Roman" w:hAnsi="Times New Roman" w:cs="Times New Roman"/>
          <w:noProof/>
          <w:sz w:val="24"/>
          <w:szCs w:val="24"/>
        </w:rPr>
        <w:t xml:space="preserve">, </w:t>
      </w:r>
      <w:r w:rsidR="0058490D" w:rsidRPr="0060011B">
        <w:rPr>
          <w:rFonts w:ascii="Times New Roman" w:hAnsi="Times New Roman" w:cs="Times New Roman"/>
          <w:i/>
          <w:iCs/>
          <w:noProof/>
          <w:sz w:val="24"/>
          <w:szCs w:val="24"/>
        </w:rPr>
        <w:t>4</w:t>
      </w:r>
      <w:r w:rsidR="0058490D" w:rsidRPr="0060011B">
        <w:rPr>
          <w:rFonts w:ascii="Times New Roman" w:hAnsi="Times New Roman" w:cs="Times New Roman"/>
          <w:noProof/>
          <w:sz w:val="24"/>
          <w:szCs w:val="24"/>
        </w:rPr>
        <w:t>(1), 36–47. https://doi.org/10.33650/al-tanzim.v4i1.975</w:t>
      </w:r>
    </w:p>
    <w:p w14:paraId="2C1C38D1"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Departemen Agama Republik Indonesi. (1994). </w:t>
      </w:r>
      <w:r w:rsidRPr="0060011B">
        <w:rPr>
          <w:rFonts w:ascii="Times New Roman" w:hAnsi="Times New Roman" w:cs="Times New Roman"/>
          <w:i/>
          <w:iCs/>
          <w:noProof/>
          <w:sz w:val="24"/>
          <w:szCs w:val="24"/>
        </w:rPr>
        <w:t>Al-Quran dan Terjemahan</w:t>
      </w:r>
      <w:r w:rsidRPr="0060011B">
        <w:rPr>
          <w:rFonts w:ascii="Times New Roman" w:hAnsi="Times New Roman" w:cs="Times New Roman"/>
          <w:noProof/>
          <w:sz w:val="24"/>
          <w:szCs w:val="24"/>
        </w:rPr>
        <w:t xml:space="preserve"> (Edisi Revi). PT. Kumudasmoro Grafindo.</w:t>
      </w:r>
    </w:p>
    <w:p w14:paraId="51BC7B99"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Ernawati, F. (2016). Konstruksi Mutu Penyelenggaraan Pendidikan Raudhatul Athfal di Kartasura. </w:t>
      </w:r>
      <w:r w:rsidRPr="0060011B">
        <w:rPr>
          <w:rFonts w:ascii="Times New Roman" w:hAnsi="Times New Roman" w:cs="Times New Roman"/>
          <w:i/>
          <w:iCs/>
          <w:noProof/>
          <w:sz w:val="24"/>
          <w:szCs w:val="24"/>
        </w:rPr>
        <w:t>BUANA GENDER : Jurnal Studi Gender Dan Anak</w:t>
      </w:r>
      <w:r w:rsidRPr="0060011B">
        <w:rPr>
          <w:rFonts w:ascii="Times New Roman" w:hAnsi="Times New Roman" w:cs="Times New Roman"/>
          <w:noProof/>
          <w:sz w:val="24"/>
          <w:szCs w:val="24"/>
        </w:rPr>
        <w:t xml:space="preserve">, </w:t>
      </w:r>
      <w:r w:rsidRPr="0060011B">
        <w:rPr>
          <w:rFonts w:ascii="Times New Roman" w:hAnsi="Times New Roman" w:cs="Times New Roman"/>
          <w:i/>
          <w:iCs/>
          <w:noProof/>
          <w:sz w:val="24"/>
          <w:szCs w:val="24"/>
        </w:rPr>
        <w:t>1</w:t>
      </w:r>
      <w:r w:rsidRPr="0060011B">
        <w:rPr>
          <w:rFonts w:ascii="Times New Roman" w:hAnsi="Times New Roman" w:cs="Times New Roman"/>
          <w:noProof/>
          <w:sz w:val="24"/>
          <w:szCs w:val="24"/>
        </w:rPr>
        <w:t>(2), 165. https://doi.org/10.22515/bg.v1i2.467</w:t>
      </w:r>
    </w:p>
    <w:p w14:paraId="46DE75F9" w14:textId="77777777" w:rsidR="00046788" w:rsidRPr="0060011B" w:rsidRDefault="00046788" w:rsidP="00046788">
      <w:pPr>
        <w:shd w:val="clear" w:color="auto" w:fill="FFFFFF"/>
        <w:ind w:left="851" w:hanging="851"/>
        <w:jc w:val="both"/>
        <w:textAlignment w:val="baseline"/>
        <w:rPr>
          <w:rFonts w:ascii="Times New Roman" w:eastAsia="Times New Roman" w:hAnsi="Times New Roman" w:cs="Times New Roman"/>
          <w:sz w:val="24"/>
          <w:szCs w:val="24"/>
          <w:lang w:eastAsia="en-ID"/>
        </w:rPr>
      </w:pPr>
      <w:r w:rsidRPr="0060011B">
        <w:rPr>
          <w:rFonts w:ascii="Times New Roman" w:eastAsia="Times New Roman" w:hAnsi="Times New Roman" w:cs="Times New Roman"/>
          <w:sz w:val="24"/>
          <w:szCs w:val="24"/>
          <w:lang w:eastAsia="en-ID"/>
        </w:rPr>
        <w:t>Kemmis, S. &amp; Mc</w:t>
      </w:r>
      <w:r w:rsidR="00226E95" w:rsidRPr="0060011B">
        <w:rPr>
          <w:rFonts w:ascii="Times New Roman" w:eastAsia="Times New Roman" w:hAnsi="Times New Roman" w:cs="Times New Roman"/>
          <w:sz w:val="24"/>
          <w:szCs w:val="24"/>
          <w:lang w:eastAsia="en-ID"/>
        </w:rPr>
        <w:t>Taggart, R. 2000</w:t>
      </w:r>
      <w:r w:rsidRPr="0060011B">
        <w:rPr>
          <w:rFonts w:ascii="Times New Roman" w:eastAsia="Times New Roman" w:hAnsi="Times New Roman" w:cs="Times New Roman"/>
          <w:sz w:val="24"/>
          <w:szCs w:val="24"/>
          <w:lang w:eastAsia="en-ID"/>
        </w:rPr>
        <w:t xml:space="preserve">. </w:t>
      </w:r>
      <w:r w:rsidRPr="0060011B">
        <w:rPr>
          <w:rFonts w:ascii="Times New Roman" w:eastAsia="Times New Roman" w:hAnsi="Times New Roman" w:cs="Times New Roman"/>
          <w:i/>
          <w:sz w:val="24"/>
          <w:szCs w:val="24"/>
          <w:lang w:eastAsia="en-ID"/>
        </w:rPr>
        <w:t>Participatory Action Research</w:t>
      </w:r>
      <w:r w:rsidR="00226E95" w:rsidRPr="0060011B">
        <w:rPr>
          <w:rFonts w:ascii="Times New Roman" w:eastAsia="Times New Roman" w:hAnsi="Times New Roman" w:cs="Times New Roman"/>
          <w:sz w:val="24"/>
          <w:szCs w:val="24"/>
          <w:lang w:eastAsia="en-ID"/>
        </w:rPr>
        <w:t>. In:</w:t>
      </w:r>
      <w:r w:rsidRPr="0060011B">
        <w:rPr>
          <w:rFonts w:ascii="Times New Roman" w:eastAsia="Times New Roman" w:hAnsi="Times New Roman" w:cs="Times New Roman"/>
          <w:sz w:val="24"/>
          <w:szCs w:val="24"/>
          <w:lang w:eastAsia="en-ID"/>
        </w:rPr>
        <w:t xml:space="preserve"> Denzin N.K. &amp; Lincoln Y.S. (Eds.), </w:t>
      </w:r>
      <w:r w:rsidRPr="0060011B">
        <w:rPr>
          <w:rFonts w:ascii="Times New Roman" w:eastAsia="Times New Roman" w:hAnsi="Times New Roman" w:cs="Times New Roman"/>
          <w:i/>
          <w:sz w:val="24"/>
          <w:szCs w:val="24"/>
          <w:lang w:eastAsia="en-ID"/>
        </w:rPr>
        <w:t>SAGE Handbook of qualitative research</w:t>
      </w:r>
      <w:r w:rsidRPr="0060011B">
        <w:rPr>
          <w:rFonts w:ascii="Times New Roman" w:eastAsia="Times New Roman" w:hAnsi="Times New Roman" w:cs="Times New Roman"/>
          <w:sz w:val="24"/>
          <w:szCs w:val="24"/>
          <w:lang w:eastAsia="en-ID"/>
        </w:rPr>
        <w:t>. Thousand Oaks, CA: Sage Publications.</w:t>
      </w:r>
      <w:r w:rsidR="00AC3CF3" w:rsidRPr="0060011B">
        <w:rPr>
          <w:rFonts w:ascii="Times New Roman" w:eastAsia="Times New Roman" w:hAnsi="Times New Roman" w:cs="Times New Roman"/>
          <w:sz w:val="24"/>
          <w:szCs w:val="24"/>
          <w:lang w:eastAsia="en-ID"/>
        </w:rPr>
        <w:t>567-595</w:t>
      </w:r>
    </w:p>
    <w:p w14:paraId="5F609FAE" w14:textId="77777777" w:rsidR="0058490D" w:rsidRPr="0060011B" w:rsidRDefault="0058490D" w:rsidP="00046788">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Mahmud, M. S., Wahyudi, W., &amp; Chiar, M. (2018). Implementation of Management Standards (Case Study of Management Standards in Accreditation Assessment at PKBM Sejahtera Pontianak East Institute). </w:t>
      </w:r>
      <w:r w:rsidRPr="0060011B">
        <w:rPr>
          <w:rFonts w:ascii="Times New Roman" w:hAnsi="Times New Roman" w:cs="Times New Roman"/>
          <w:i/>
          <w:iCs/>
          <w:noProof/>
          <w:sz w:val="24"/>
          <w:szCs w:val="24"/>
        </w:rPr>
        <w:t>JETL (Journal Of Education, Teaching and Learning)</w:t>
      </w:r>
      <w:r w:rsidRPr="0060011B">
        <w:rPr>
          <w:rFonts w:ascii="Times New Roman" w:hAnsi="Times New Roman" w:cs="Times New Roman"/>
          <w:noProof/>
          <w:sz w:val="24"/>
          <w:szCs w:val="24"/>
        </w:rPr>
        <w:t xml:space="preserve">, </w:t>
      </w:r>
      <w:r w:rsidRPr="0060011B">
        <w:rPr>
          <w:rFonts w:ascii="Times New Roman" w:hAnsi="Times New Roman" w:cs="Times New Roman"/>
          <w:i/>
          <w:iCs/>
          <w:noProof/>
          <w:sz w:val="24"/>
          <w:szCs w:val="24"/>
        </w:rPr>
        <w:t>3</w:t>
      </w:r>
      <w:r w:rsidRPr="0060011B">
        <w:rPr>
          <w:rFonts w:ascii="Times New Roman" w:hAnsi="Times New Roman" w:cs="Times New Roman"/>
          <w:noProof/>
          <w:sz w:val="24"/>
          <w:szCs w:val="24"/>
        </w:rPr>
        <w:t>(2), 326. https://doi.org/10.26737/jetl.v3i2.771</w:t>
      </w:r>
    </w:p>
    <w:p w14:paraId="18DAC854"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Mushlih, A., Pascasarjana, M., Sunan, U., &amp; Yogyakarta, K. (2018). Implementasi Manajemen Mutu Terpadu Pembelajaran untuk Menumbuhkan Minat Belajar Anak Usia Dini. In </w:t>
      </w:r>
      <w:r w:rsidRPr="0060011B">
        <w:rPr>
          <w:rFonts w:ascii="Times New Roman" w:hAnsi="Times New Roman" w:cs="Times New Roman"/>
          <w:i/>
          <w:iCs/>
          <w:noProof/>
          <w:sz w:val="24"/>
          <w:szCs w:val="24"/>
        </w:rPr>
        <w:t>Al Athfal</w:t>
      </w:r>
      <w:r w:rsidRPr="0060011B">
        <w:rPr>
          <w:rFonts w:ascii="Times New Roman" w:hAnsi="Times New Roman" w:cs="Times New Roman"/>
          <w:noProof/>
          <w:sz w:val="24"/>
          <w:szCs w:val="24"/>
        </w:rPr>
        <w:t xml:space="preserve"> (Vol. 1, Issue 1). http://download.portalgaruda.org/article.php?article=100847&amp;val=1492,</w:t>
      </w:r>
    </w:p>
    <w:p w14:paraId="1C440A7F"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Robert M. Davison, M. G. M. &amp; N. K. (2004). Principles of canonical action research. </w:t>
      </w:r>
      <w:r w:rsidRPr="0060011B">
        <w:rPr>
          <w:rFonts w:ascii="Times New Roman" w:hAnsi="Times New Roman" w:cs="Times New Roman"/>
          <w:i/>
          <w:iCs/>
          <w:noProof/>
          <w:sz w:val="24"/>
          <w:szCs w:val="24"/>
        </w:rPr>
        <w:t>Information Systems Journal</w:t>
      </w:r>
      <w:r w:rsidRPr="0060011B">
        <w:rPr>
          <w:rFonts w:ascii="Times New Roman" w:hAnsi="Times New Roman" w:cs="Times New Roman"/>
          <w:noProof/>
          <w:sz w:val="24"/>
          <w:szCs w:val="24"/>
        </w:rPr>
        <w:t xml:space="preserve">, </w:t>
      </w:r>
      <w:r w:rsidRPr="0060011B">
        <w:rPr>
          <w:rFonts w:ascii="Times New Roman" w:hAnsi="Times New Roman" w:cs="Times New Roman"/>
          <w:i/>
          <w:iCs/>
          <w:noProof/>
          <w:sz w:val="24"/>
          <w:szCs w:val="24"/>
        </w:rPr>
        <w:t>14</w:t>
      </w:r>
      <w:r w:rsidR="00146878" w:rsidRPr="0060011B">
        <w:rPr>
          <w:rFonts w:ascii="Times New Roman" w:hAnsi="Times New Roman" w:cs="Times New Roman"/>
          <w:noProof/>
          <w:sz w:val="24"/>
          <w:szCs w:val="24"/>
        </w:rPr>
        <w:t>, 65–</w:t>
      </w:r>
      <w:r w:rsidRPr="0060011B">
        <w:rPr>
          <w:rFonts w:ascii="Times New Roman" w:hAnsi="Times New Roman" w:cs="Times New Roman"/>
          <w:noProof/>
          <w:sz w:val="24"/>
          <w:szCs w:val="24"/>
        </w:rPr>
        <w:t>8</w:t>
      </w:r>
      <w:r w:rsidR="00146878" w:rsidRPr="0060011B">
        <w:rPr>
          <w:rFonts w:ascii="Times New Roman" w:hAnsi="Times New Roman" w:cs="Times New Roman"/>
          <w:noProof/>
          <w:sz w:val="24"/>
          <w:szCs w:val="24"/>
        </w:rPr>
        <w:t>6</w:t>
      </w:r>
      <w:r w:rsidRPr="0060011B">
        <w:rPr>
          <w:rFonts w:ascii="Times New Roman" w:hAnsi="Times New Roman" w:cs="Times New Roman"/>
          <w:noProof/>
          <w:sz w:val="24"/>
          <w:szCs w:val="24"/>
        </w:rPr>
        <w:t>. https://onlinelibrary.wiley.com/doi/abs/10.1111/j.1365-2575.2004.00162.x</w:t>
      </w:r>
    </w:p>
    <w:p w14:paraId="795364A7"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Rohmah, N., &amp; Fatimah, D. F. (2017). Pola Pengelolaan Pendidikan Anak Usia Dini di PAUD Ceria Gondangsari Jawa Tengah. </w:t>
      </w:r>
      <w:r w:rsidRPr="0060011B">
        <w:rPr>
          <w:rFonts w:ascii="Times New Roman" w:hAnsi="Times New Roman" w:cs="Times New Roman"/>
          <w:i/>
          <w:iCs/>
          <w:noProof/>
          <w:sz w:val="24"/>
          <w:szCs w:val="24"/>
        </w:rPr>
        <w:t>MANAGERIA: Jurnal Manajemen Pendidikan Islam</w:t>
      </w:r>
      <w:r w:rsidRPr="0060011B">
        <w:rPr>
          <w:rFonts w:ascii="Times New Roman" w:hAnsi="Times New Roman" w:cs="Times New Roman"/>
          <w:noProof/>
          <w:sz w:val="24"/>
          <w:szCs w:val="24"/>
        </w:rPr>
        <w:t xml:space="preserve">, </w:t>
      </w:r>
      <w:r w:rsidRPr="0060011B">
        <w:rPr>
          <w:rFonts w:ascii="Times New Roman" w:hAnsi="Times New Roman" w:cs="Times New Roman"/>
          <w:i/>
          <w:iCs/>
          <w:noProof/>
          <w:sz w:val="24"/>
          <w:szCs w:val="24"/>
        </w:rPr>
        <w:t>1</w:t>
      </w:r>
      <w:r w:rsidRPr="0060011B">
        <w:rPr>
          <w:rFonts w:ascii="Times New Roman" w:hAnsi="Times New Roman" w:cs="Times New Roman"/>
          <w:noProof/>
          <w:sz w:val="24"/>
          <w:szCs w:val="24"/>
        </w:rPr>
        <w:t>(2), 247–273. https://doi.org/10.14421/manageria.2016.12-05</w:t>
      </w:r>
    </w:p>
    <w:p w14:paraId="0F49558E"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Sari, M. N. (2017). Implementasi Manajemen Mutu Terpadu di PAUD PGTK IT Harapan Mulia. </w:t>
      </w:r>
      <w:r w:rsidRPr="0060011B">
        <w:rPr>
          <w:rFonts w:ascii="Times New Roman" w:hAnsi="Times New Roman" w:cs="Times New Roman"/>
          <w:i/>
          <w:iCs/>
          <w:noProof/>
          <w:sz w:val="24"/>
          <w:szCs w:val="24"/>
        </w:rPr>
        <w:t>Literasi: Jurnal Almaata</w:t>
      </w:r>
      <w:r w:rsidRPr="0060011B">
        <w:rPr>
          <w:rFonts w:ascii="Times New Roman" w:hAnsi="Times New Roman" w:cs="Times New Roman"/>
          <w:noProof/>
          <w:sz w:val="24"/>
          <w:szCs w:val="24"/>
        </w:rPr>
        <w:t xml:space="preserve">, </w:t>
      </w:r>
      <w:r w:rsidRPr="0060011B">
        <w:rPr>
          <w:rFonts w:ascii="Times New Roman" w:hAnsi="Times New Roman" w:cs="Times New Roman"/>
          <w:i/>
          <w:iCs/>
          <w:noProof/>
          <w:sz w:val="24"/>
          <w:szCs w:val="24"/>
        </w:rPr>
        <w:t>VIII</w:t>
      </w:r>
      <w:r w:rsidRPr="0060011B">
        <w:rPr>
          <w:rFonts w:ascii="Times New Roman" w:hAnsi="Times New Roman" w:cs="Times New Roman"/>
          <w:noProof/>
          <w:sz w:val="24"/>
          <w:szCs w:val="24"/>
        </w:rPr>
        <w:t>(2), 111–118. https://ejournal.almaata.ac.id/index.php/LITERASI/article/view/586</w:t>
      </w:r>
    </w:p>
    <w:p w14:paraId="0B63D7DF"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Sari, R. P. (2019). </w:t>
      </w:r>
      <w:r w:rsidRPr="0060011B">
        <w:rPr>
          <w:rFonts w:ascii="Times New Roman" w:hAnsi="Times New Roman" w:cs="Times New Roman"/>
          <w:i/>
          <w:iCs/>
          <w:noProof/>
          <w:sz w:val="24"/>
          <w:szCs w:val="24"/>
        </w:rPr>
        <w:t>Dampak Akreditasi Terhadap Mutu PAUD di KB Al Amin Desa Sumber Bendo Keca</w:t>
      </w:r>
      <w:r w:rsidR="00547D74" w:rsidRPr="0060011B">
        <w:rPr>
          <w:rFonts w:ascii="Times New Roman" w:hAnsi="Times New Roman" w:cs="Times New Roman"/>
          <w:i/>
          <w:iCs/>
          <w:noProof/>
          <w:sz w:val="24"/>
          <w:szCs w:val="24"/>
        </w:rPr>
        <w:t>matan Bantur Kabupaten Malang |</w:t>
      </w:r>
      <w:r w:rsidRPr="0060011B">
        <w:rPr>
          <w:rFonts w:ascii="Times New Roman" w:hAnsi="Times New Roman" w:cs="Times New Roman"/>
          <w:i/>
          <w:iCs/>
          <w:noProof/>
          <w:sz w:val="24"/>
          <w:szCs w:val="24"/>
        </w:rPr>
        <w:t>Jurnal Tinta</w:t>
      </w:r>
      <w:r w:rsidRPr="0060011B">
        <w:rPr>
          <w:rFonts w:ascii="Times New Roman" w:hAnsi="Times New Roman" w:cs="Times New Roman"/>
          <w:noProof/>
          <w:sz w:val="24"/>
          <w:szCs w:val="24"/>
        </w:rPr>
        <w:t>. Jurnal Tinta. http://ejournal.alqolam.ac.id/index.php/jurnaltinta/article/view/159</w:t>
      </w:r>
    </w:p>
    <w:p w14:paraId="105D2ABB"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Sholeh, M. (2017). Kajian Kritis Tentang Standar Nasional Pendidikan (SNP). </w:t>
      </w:r>
      <w:r w:rsidRPr="0060011B">
        <w:rPr>
          <w:rFonts w:ascii="Times New Roman" w:hAnsi="Times New Roman" w:cs="Times New Roman"/>
          <w:i/>
          <w:iCs/>
          <w:noProof/>
          <w:sz w:val="24"/>
          <w:szCs w:val="24"/>
        </w:rPr>
        <w:t>AL-TANZIM : JURNAL MANAJEMEN PENDIDIKAN ISLAM</w:t>
      </w:r>
      <w:r w:rsidRPr="0060011B">
        <w:rPr>
          <w:rFonts w:ascii="Times New Roman" w:hAnsi="Times New Roman" w:cs="Times New Roman"/>
          <w:noProof/>
          <w:sz w:val="24"/>
          <w:szCs w:val="24"/>
        </w:rPr>
        <w:t xml:space="preserve">, </w:t>
      </w:r>
      <w:r w:rsidRPr="0060011B">
        <w:rPr>
          <w:rFonts w:ascii="Times New Roman" w:hAnsi="Times New Roman" w:cs="Times New Roman"/>
          <w:i/>
          <w:iCs/>
          <w:noProof/>
          <w:sz w:val="24"/>
          <w:szCs w:val="24"/>
        </w:rPr>
        <w:t>1</w:t>
      </w:r>
      <w:r w:rsidRPr="0060011B">
        <w:rPr>
          <w:rFonts w:ascii="Times New Roman" w:hAnsi="Times New Roman" w:cs="Times New Roman"/>
          <w:noProof/>
          <w:sz w:val="24"/>
          <w:szCs w:val="24"/>
        </w:rPr>
        <w:t>(1), 36–55. https://doi.org/10.33650/al-tanzim.v1i1.26</w:t>
      </w:r>
    </w:p>
    <w:p w14:paraId="613CFB8F"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Sufa, F. F., &amp; Setiawan, M. H. Y. (2020). Implementasi Penjaminan Mutu pada Lembaga PAUD di Solo Raya. </w:t>
      </w:r>
      <w:r w:rsidRPr="0060011B">
        <w:rPr>
          <w:rFonts w:ascii="Times New Roman" w:hAnsi="Times New Roman" w:cs="Times New Roman"/>
          <w:i/>
          <w:iCs/>
          <w:noProof/>
          <w:sz w:val="24"/>
          <w:szCs w:val="24"/>
        </w:rPr>
        <w:t>Jurnal Obsesi : Jurnal Pendidikan Anak Usia Dini</w:t>
      </w:r>
      <w:r w:rsidRPr="0060011B">
        <w:rPr>
          <w:rFonts w:ascii="Times New Roman" w:hAnsi="Times New Roman" w:cs="Times New Roman"/>
          <w:noProof/>
          <w:sz w:val="24"/>
          <w:szCs w:val="24"/>
        </w:rPr>
        <w:t xml:space="preserve">, </w:t>
      </w:r>
      <w:r w:rsidRPr="0060011B">
        <w:rPr>
          <w:rFonts w:ascii="Times New Roman" w:hAnsi="Times New Roman" w:cs="Times New Roman"/>
          <w:i/>
          <w:iCs/>
          <w:noProof/>
          <w:sz w:val="24"/>
          <w:szCs w:val="24"/>
        </w:rPr>
        <w:t>4</w:t>
      </w:r>
      <w:r w:rsidRPr="0060011B">
        <w:rPr>
          <w:rFonts w:ascii="Times New Roman" w:hAnsi="Times New Roman" w:cs="Times New Roman"/>
          <w:noProof/>
          <w:sz w:val="24"/>
          <w:szCs w:val="24"/>
        </w:rPr>
        <w:t>(2), 559. https://doi.org/10.31004/obsesi.v4i2.408</w:t>
      </w:r>
    </w:p>
    <w:p w14:paraId="7B8B7C8E"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Suharti, S. (2018). Manajemen Pendidikan Anak Usia Dini (PAUD) dalam Rangka Meningkatkan Mutu Pembelajaran (Studi pada PAUD Negeri Pembina Curup dan PAUD Pertiwi Kabupaten Rejang Lebong). </w:t>
      </w:r>
      <w:r w:rsidRPr="0060011B">
        <w:rPr>
          <w:rFonts w:ascii="Times New Roman" w:hAnsi="Times New Roman" w:cs="Times New Roman"/>
          <w:i/>
          <w:iCs/>
          <w:noProof/>
          <w:sz w:val="24"/>
          <w:szCs w:val="24"/>
        </w:rPr>
        <w:t>Tadbir : Jurnal Studi Manajemen Pendidikan</w:t>
      </w:r>
      <w:r w:rsidRPr="0060011B">
        <w:rPr>
          <w:rFonts w:ascii="Times New Roman" w:hAnsi="Times New Roman" w:cs="Times New Roman"/>
          <w:noProof/>
          <w:sz w:val="24"/>
          <w:szCs w:val="24"/>
        </w:rPr>
        <w:t xml:space="preserve">, </w:t>
      </w:r>
      <w:r w:rsidRPr="0060011B">
        <w:rPr>
          <w:rFonts w:ascii="Times New Roman" w:hAnsi="Times New Roman" w:cs="Times New Roman"/>
          <w:i/>
          <w:iCs/>
          <w:noProof/>
          <w:sz w:val="24"/>
          <w:szCs w:val="24"/>
        </w:rPr>
        <w:t>2</w:t>
      </w:r>
      <w:r w:rsidRPr="0060011B">
        <w:rPr>
          <w:rFonts w:ascii="Times New Roman" w:hAnsi="Times New Roman" w:cs="Times New Roman"/>
          <w:noProof/>
          <w:sz w:val="24"/>
          <w:szCs w:val="24"/>
        </w:rPr>
        <w:t>(1), 51. https://doi.org/10.29240/jsmp.v2i1.397</w:t>
      </w:r>
    </w:p>
    <w:p w14:paraId="31364B19"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Undang-Undang Republik Indonesia No. 20 Tahun 2003, (2003).</w:t>
      </w:r>
    </w:p>
    <w:p w14:paraId="0AEBCD23" w14:textId="77777777" w:rsidR="0058490D" w:rsidRPr="0060011B" w:rsidRDefault="0058490D" w:rsidP="0058490D">
      <w:pPr>
        <w:adjustRightInd w:val="0"/>
        <w:ind w:left="480" w:hanging="480"/>
        <w:jc w:val="both"/>
        <w:rPr>
          <w:rFonts w:ascii="Times New Roman" w:hAnsi="Times New Roman" w:cs="Times New Roman"/>
          <w:noProof/>
          <w:sz w:val="24"/>
          <w:szCs w:val="24"/>
        </w:rPr>
      </w:pPr>
      <w:r w:rsidRPr="0060011B">
        <w:rPr>
          <w:rFonts w:ascii="Times New Roman" w:hAnsi="Times New Roman" w:cs="Times New Roman"/>
          <w:noProof/>
          <w:sz w:val="24"/>
          <w:szCs w:val="24"/>
        </w:rPr>
        <w:t xml:space="preserve">Zainarti. (2014). Manajemen Islami Perspektif Al-Qur’an. </w:t>
      </w:r>
      <w:r w:rsidRPr="0060011B">
        <w:rPr>
          <w:rFonts w:ascii="Times New Roman" w:hAnsi="Times New Roman" w:cs="Times New Roman"/>
          <w:i/>
          <w:iCs/>
          <w:noProof/>
          <w:sz w:val="24"/>
          <w:szCs w:val="24"/>
        </w:rPr>
        <w:t>Iqra’</w:t>
      </w:r>
      <w:r w:rsidRPr="0060011B">
        <w:rPr>
          <w:rFonts w:ascii="Times New Roman" w:hAnsi="Times New Roman" w:cs="Times New Roman"/>
          <w:noProof/>
          <w:sz w:val="24"/>
          <w:szCs w:val="24"/>
        </w:rPr>
        <w:t xml:space="preserve">, </w:t>
      </w:r>
      <w:r w:rsidRPr="0060011B">
        <w:rPr>
          <w:rFonts w:ascii="Times New Roman" w:hAnsi="Times New Roman" w:cs="Times New Roman"/>
          <w:i/>
          <w:iCs/>
          <w:noProof/>
          <w:sz w:val="24"/>
          <w:szCs w:val="24"/>
        </w:rPr>
        <w:t>08</w:t>
      </w:r>
      <w:r w:rsidRPr="0060011B">
        <w:rPr>
          <w:rFonts w:ascii="Times New Roman" w:hAnsi="Times New Roman" w:cs="Times New Roman"/>
          <w:noProof/>
          <w:sz w:val="24"/>
          <w:szCs w:val="24"/>
        </w:rPr>
        <w:t>(01), 48–56.</w:t>
      </w:r>
    </w:p>
    <w:p w14:paraId="13295D08" w14:textId="77777777" w:rsidR="00046788" w:rsidRPr="0060011B" w:rsidRDefault="00046788" w:rsidP="0058490D">
      <w:pPr>
        <w:adjustRightInd w:val="0"/>
        <w:ind w:left="480" w:hanging="480"/>
        <w:jc w:val="both"/>
        <w:rPr>
          <w:rFonts w:ascii="Times New Roman" w:hAnsi="Times New Roman" w:cs="Times New Roman"/>
          <w:noProof/>
          <w:sz w:val="24"/>
          <w:szCs w:val="24"/>
        </w:rPr>
      </w:pPr>
    </w:p>
    <w:p w14:paraId="34E2C0EB" w14:textId="77777777" w:rsidR="00046788" w:rsidRPr="0060011B" w:rsidRDefault="00046788" w:rsidP="00046788">
      <w:pPr>
        <w:adjustRightInd w:val="0"/>
        <w:jc w:val="both"/>
        <w:rPr>
          <w:rFonts w:ascii="Times New Roman" w:hAnsi="Times New Roman" w:cs="Times New Roman"/>
          <w:noProof/>
          <w:sz w:val="24"/>
          <w:szCs w:val="24"/>
        </w:rPr>
      </w:pPr>
    </w:p>
    <w:p w14:paraId="7A0FB602" w14:textId="77777777" w:rsidR="000F2109" w:rsidRPr="0060011B" w:rsidRDefault="00723272" w:rsidP="0058490D">
      <w:pPr>
        <w:jc w:val="both"/>
        <w:rPr>
          <w:rFonts w:ascii="Times New Roman" w:hAnsi="Times New Roman" w:cs="Times New Roman"/>
          <w:sz w:val="24"/>
          <w:szCs w:val="24"/>
        </w:rPr>
      </w:pPr>
      <w:r w:rsidRPr="0060011B">
        <w:rPr>
          <w:rFonts w:ascii="Times New Roman" w:hAnsi="Times New Roman" w:cs="Times New Roman"/>
          <w:sz w:val="24"/>
          <w:szCs w:val="24"/>
          <w:lang w:val="id-ID"/>
        </w:rPr>
        <w:fldChar w:fldCharType="end"/>
      </w:r>
    </w:p>
    <w:p w14:paraId="47C6653C" w14:textId="77777777" w:rsidR="000F2109" w:rsidRPr="0060011B" w:rsidRDefault="000F2109" w:rsidP="000F2109">
      <w:pPr>
        <w:pStyle w:val="BodyText"/>
        <w:spacing w:before="4"/>
        <w:ind w:left="0" w:firstLine="344"/>
        <w:jc w:val="left"/>
        <w:rPr>
          <w:rFonts w:ascii="Times New Roman" w:hAnsi="Times New Roman" w:cs="Times New Roman"/>
          <w:b/>
          <w:sz w:val="24"/>
          <w:szCs w:val="24"/>
        </w:rPr>
      </w:pPr>
    </w:p>
    <w:sectPr w:rsidR="000F2109" w:rsidRPr="0060011B" w:rsidSect="0060011B">
      <w:type w:val="continuous"/>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C5502" w14:textId="77777777" w:rsidR="00056400" w:rsidRDefault="00056400">
      <w:r>
        <w:separator/>
      </w:r>
    </w:p>
  </w:endnote>
  <w:endnote w:type="continuationSeparator" w:id="0">
    <w:p w14:paraId="64553A94" w14:textId="77777777" w:rsidR="00056400" w:rsidRDefault="0005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A67A" w14:textId="0578CA9D" w:rsidR="005350F5" w:rsidRDefault="0060011B">
    <w:pPr>
      <w:pStyle w:val="BodyText"/>
      <w:spacing w:line="14" w:lineRule="auto"/>
      <w:ind w:left="0"/>
      <w:jc w:val="left"/>
      <w:rPr>
        <w:sz w:val="20"/>
      </w:rPr>
    </w:pPr>
    <w:r>
      <w:rPr>
        <w:noProof/>
      </w:rPr>
      <mc:AlternateContent>
        <mc:Choice Requires="wps">
          <w:drawing>
            <wp:anchor distT="0" distB="0" distL="114300" distR="114300" simplePos="0" relativeHeight="487241216" behindDoc="1" locked="0" layoutInCell="1" allowOverlap="1" wp14:anchorId="33B3FEB8" wp14:editId="385DE722">
              <wp:simplePos x="0" y="0"/>
              <wp:positionH relativeFrom="page">
                <wp:posOffset>6830060</wp:posOffset>
              </wp:positionH>
              <wp:positionV relativeFrom="page">
                <wp:posOffset>9996170</wp:posOffset>
              </wp:positionV>
              <wp:extent cx="228600" cy="18923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CF44D" w14:textId="77777777" w:rsidR="005350F5" w:rsidRDefault="00723272">
                          <w:pPr>
                            <w:pStyle w:val="BodyText"/>
                            <w:spacing w:before="20"/>
                            <w:ind w:left="60"/>
                            <w:jc w:val="left"/>
                          </w:pPr>
                          <w:r>
                            <w:fldChar w:fldCharType="begin"/>
                          </w:r>
                          <w:r w:rsidR="00DD442F">
                            <w:instrText xml:space="preserve"> PAGE </w:instrText>
                          </w:r>
                          <w:r>
                            <w:fldChar w:fldCharType="separate"/>
                          </w:r>
                          <w:r w:rsidR="00D13B68">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3FEB8" id="_x0000_t202" coordsize="21600,21600" o:spt="202" path="m,l,21600r21600,l21600,xe">
              <v:stroke joinstyle="miter"/>
              <v:path gradientshapeok="t" o:connecttype="rect"/>
            </v:shapetype>
            <v:shape id="Text Box 2" o:spid="_x0000_s1027" type="#_x0000_t202" style="position:absolute;margin-left:537.8pt;margin-top:787.1pt;width:18pt;height:14.9pt;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men1wEAAJcDAAAOAAAAZHJzL2Uyb0RvYy54bWysU9tu3CAQfa/Uf0C8d+11pWhrrTdKE6Wq&#10;lF6ktB+AMdioNkMHdu3t13fA9qZt3qK+oGEGDuecGfbX09Czk0JvwFZ8u8k5U1ZCY2xb8e/f7t/s&#10;OPNB2Eb0YFXFz8rz68PrV/vRlaqADvpGISMQ68vRVbwLwZVZ5mWnBuE34JSlogYcRKAttlmDYiT0&#10;oc+KPL/KRsDGIUjlPWXv5iI/JHytlQxftPYqsL7ixC2kFdNaxzU77EXZonCdkQsN8QIWgzCWHr1A&#10;3Ykg2BHNM6jBSAQPOmwkDBlobaRKGkjNNv9HzWMnnEpayBzvLjb5/wcrP58e3VdkYXoPEzUwifDu&#10;AeQPzyzcdsK26gYRxk6Jhh7eRsuy0flyuRqt9qWPIPX4CRpqsjgGSECTxiG6QjoZoVMDzhfT1RSY&#10;pGRR7K5yqkgqbXfvirepKZko18sOffigYGAxqDhSTxO4OD34EMmIcj0S37Jwb/o+9bW3fyXoYMwk&#10;8pHvzDxM9cRMsyiLWmpozqQGYZ4Wmm4KOsBfnI00KRX3P48CFWf9R0uOxLFaA1yDeg2ElXS14oGz&#10;ObwN8/gdHZq2I+TZcws35Jo2SdETi4UudT8JXSY1jtef+3Tq6T8dfgMAAP//AwBQSwMEFAAGAAgA&#10;AAAhAPP2HGDgAAAADwEAAA8AAABkcnMvZG93bnJldi54bWxMT0FOwzAQvCPxB2uRuFGbqk0hxKkq&#10;BCekqmk4cHTibRI1XofYbcPv2Z5gTzO7o5nZbD25XpxxDJ0nDY8zBQKp9rajRsNn+f7wBCJEQ9b0&#10;nlDDDwZY57c3mUmtv1CB531sBJtQSI2GNsYhlTLULToTZn5A4tvBj85EpmMj7WgubO56OVcqkc50&#10;xAmtGfC1xfq4PzkNmy8q3rrvbbUrDkVXls+KPpKj1vd30+YFRMQp/onhWp+rQ86dKn8iG0TPXK2W&#10;CWsZLVeLOYirhod3FaNELRTIPJP//8h/AQAA//8DAFBLAQItABQABgAIAAAAIQC2gziS/gAAAOEB&#10;AAATAAAAAAAAAAAAAAAAAAAAAABbQ29udGVudF9UeXBlc10ueG1sUEsBAi0AFAAGAAgAAAAhADj9&#10;If/WAAAAlAEAAAsAAAAAAAAAAAAAAAAALwEAAF9yZWxzLy5yZWxzUEsBAi0AFAAGAAgAAAAhADjm&#10;Z6fXAQAAlwMAAA4AAAAAAAAAAAAAAAAALgIAAGRycy9lMm9Eb2MueG1sUEsBAi0AFAAGAAgAAAAh&#10;APP2HGDgAAAADwEAAA8AAAAAAAAAAAAAAAAAMQQAAGRycy9kb3ducmV2LnhtbFBLBQYAAAAABAAE&#10;APMAAAA+BQAAAAA=&#10;" filled="f" stroked="f">
              <v:textbox inset="0,0,0,0">
                <w:txbxContent>
                  <w:p w14:paraId="47ECF44D" w14:textId="77777777" w:rsidR="005350F5" w:rsidRDefault="00723272">
                    <w:pPr>
                      <w:pStyle w:val="BodyText"/>
                      <w:spacing w:before="20"/>
                      <w:ind w:left="60"/>
                      <w:jc w:val="left"/>
                    </w:pPr>
                    <w:r>
                      <w:fldChar w:fldCharType="begin"/>
                    </w:r>
                    <w:r w:rsidR="00DD442F">
                      <w:instrText xml:space="preserve"> PAGE </w:instrText>
                    </w:r>
                    <w:r>
                      <w:fldChar w:fldCharType="separate"/>
                    </w:r>
                    <w:r w:rsidR="00D13B68">
                      <w:rPr>
                        <w:noProof/>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671376"/>
      <w:docPartObj>
        <w:docPartGallery w:val="Page Numbers (Bottom of Page)"/>
        <w:docPartUnique/>
      </w:docPartObj>
    </w:sdtPr>
    <w:sdtEndPr>
      <w:rPr>
        <w:noProof/>
      </w:rPr>
    </w:sdtEndPr>
    <w:sdtContent>
      <w:p w14:paraId="21649915" w14:textId="70C2B368" w:rsidR="00B07882" w:rsidRDefault="00B078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A70D46" w14:textId="372BABA5" w:rsidR="005350F5" w:rsidRDefault="005350F5">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837252"/>
      <w:docPartObj>
        <w:docPartGallery w:val="Page Numbers (Bottom of Page)"/>
        <w:docPartUnique/>
      </w:docPartObj>
    </w:sdtPr>
    <w:sdtEndPr>
      <w:rPr>
        <w:noProof/>
      </w:rPr>
    </w:sdtEndPr>
    <w:sdtContent>
      <w:p w14:paraId="75219C7F" w14:textId="60DB722E" w:rsidR="0060011B" w:rsidRDefault="006001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377148" w14:textId="77777777" w:rsidR="0060011B" w:rsidRDefault="00600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3D7F" w14:textId="77777777" w:rsidR="00056400" w:rsidRDefault="00056400">
      <w:r>
        <w:separator/>
      </w:r>
    </w:p>
  </w:footnote>
  <w:footnote w:type="continuationSeparator" w:id="0">
    <w:p w14:paraId="157EC61D" w14:textId="77777777" w:rsidR="00056400" w:rsidRDefault="0005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E717" w14:textId="55EDE692" w:rsidR="005350F5" w:rsidRDefault="0060011B">
    <w:pPr>
      <w:pStyle w:val="BodyText"/>
      <w:spacing w:line="14" w:lineRule="auto"/>
      <w:ind w:left="0"/>
      <w:jc w:val="left"/>
      <w:rPr>
        <w:sz w:val="20"/>
      </w:rPr>
    </w:pPr>
    <w:r>
      <w:rPr>
        <w:noProof/>
      </w:rPr>
      <mc:AlternateContent>
        <mc:Choice Requires="wps">
          <w:drawing>
            <wp:anchor distT="0" distB="0" distL="114300" distR="114300" simplePos="0" relativeHeight="487240192" behindDoc="1" locked="0" layoutInCell="1" allowOverlap="1" wp14:anchorId="37257987" wp14:editId="23CEF731">
              <wp:simplePos x="0" y="0"/>
              <wp:positionH relativeFrom="page">
                <wp:posOffset>466725</wp:posOffset>
              </wp:positionH>
              <wp:positionV relativeFrom="page">
                <wp:posOffset>219075</wp:posOffset>
              </wp:positionV>
              <wp:extent cx="6591300" cy="24765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47650"/>
                      </a:xfrm>
                      <a:prstGeom prst="rect">
                        <a:avLst/>
                      </a:prstGeom>
                      <a:noFill/>
                      <a:ln>
                        <a:noFill/>
                      </a:ln>
                    </wps:spPr>
                    <wps:txbx>
                      <w:txbxContent>
                        <w:p w14:paraId="741E879C" w14:textId="77777777" w:rsidR="005350F5" w:rsidRDefault="005350F5">
                          <w:pPr>
                            <w:spacing w:before="2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57987" id="_x0000_t202" coordsize="21600,21600" o:spt="202" path="m,l,21600r21600,l21600,xe">
              <v:stroke joinstyle="miter"/>
              <v:path gradientshapeok="t" o:connecttype="rect"/>
            </v:shapetype>
            <v:shape id="Text Box 4" o:spid="_x0000_s1026" type="#_x0000_t202" style="position:absolute;margin-left:36.75pt;margin-top:17.25pt;width:519pt;height:19.5pt;z-index:-160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uC1gEAAJEDAAAOAAAAZHJzL2Uyb0RvYy54bWysU1Fv0zAQfkfiP1h+p0kLKxA1ncamIaQx&#10;kDZ+gOPYTUTiM3duk/LrOTtNB+wN8WJd7s6fv++7y+Zy7DtxMEgtuFIuF7kUxmmoW7cr5bfH21fv&#10;pKCgXK06cKaUR0PycvvyxWbwhVlBA11tUDCIo2LwpWxC8EWWkW5Mr2gB3jguWsBeBf7EXVajGhi9&#10;77JVnq+zAbD2CNoQcfZmKsptwrfW6PDFWjJBdKVkbiGdmM4qntl2o4odKt+0+kRD/QOLXrWOHz1D&#10;3aigxB7bZ1B9qxEIbFho6DOwttUmaWA1y/wvNQ+N8iZpYXPIn22i/wer7w8P/iuKMH6AkQeYRJC/&#10;A/2dhIPrRrmduUKEoTGq5oeX0bJs8FScrkarqaAIUg2foeYhq32ABDRa7KMrrFMwOg/geDbdjEFo&#10;Tq4v3i9f51zSXFu9ebu+SFPJVDHf9kjho4FexKCUyENN6OpwRyGyUcXcEh9zcNt2XRps5/5IcGPM&#10;JPaR8EQ9jNXI3VFFBfWRdSBMe8J7zUED+FOKgXeklPRjr9BI0X1y7EVcqDnAOajmQDnNV0sZpJjC&#10;6zAt3t5ju2sYeXLbwRX7Zdsk5YnFiSfPPSk87WhcrN+/U9fTn7T9BQAA//8DAFBLAwQUAAYACAAA&#10;ACEA7wI31twAAAAJAQAADwAAAGRycy9kb3ducmV2LnhtbEyPQU/DMAyF70j7D5GRuLGUDQbrmk4T&#10;ghMSWlcOHNPGa6M1Tmmyrfx7PHEAX2zrPT1/ztaj68QJh2A9KbibJiCQam8sNQo+ytfbJxAhajK6&#10;84QKvjHAOp9cZTo1/kwFnnaxERxCIdUK2hj7VMpQt+h0mPoeibW9H5yOvA6NNIM+c7jr5CxJFtJp&#10;S3yh1T0+t1gfdkenYPNJxYv9eq+2xb6wZblM6G1xUOrmetysQEQc458ZLviMDjkzVf5IJohOweP8&#10;gZ0K5vfcLzoXT9WvIvNM/v8g/wEAAP//AwBQSwECLQAUAAYACAAAACEAtoM4kv4AAADhAQAAEwAA&#10;AAAAAAAAAAAAAAAAAAAAW0NvbnRlbnRfVHlwZXNdLnhtbFBLAQItABQABgAIAAAAIQA4/SH/1gAA&#10;AJQBAAALAAAAAAAAAAAAAAAAAC8BAABfcmVscy8ucmVsc1BLAQItABQABgAIAAAAIQAWpVuC1gEA&#10;AJEDAAAOAAAAAAAAAAAAAAAAAC4CAABkcnMvZTJvRG9jLnhtbFBLAQItABQABgAIAAAAIQDvAjfW&#10;3AAAAAkBAAAPAAAAAAAAAAAAAAAAADAEAABkcnMvZG93bnJldi54bWxQSwUGAAAAAAQABADzAAAA&#10;OQUAAAAA&#10;" filled="f" stroked="f">
              <v:textbox inset="0,0,0,0">
                <w:txbxContent>
                  <w:p w14:paraId="741E879C" w14:textId="77777777" w:rsidR="005350F5" w:rsidRDefault="005350F5">
                    <w:pPr>
                      <w:spacing w:before="20"/>
                      <w:ind w:left="20"/>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ED03" w14:textId="77777777" w:rsidR="0060011B" w:rsidRDefault="0060011B" w:rsidP="0060011B">
    <w:pPr>
      <w:tabs>
        <w:tab w:val="left" w:pos="3657"/>
        <w:tab w:val="left" w:pos="7230"/>
      </w:tabs>
      <w:spacing w:before="72"/>
      <w:ind w:left="164"/>
      <w:rPr>
        <w:rFonts w:asciiTheme="majorHAnsi" w:hAnsiTheme="majorHAnsi"/>
      </w:rPr>
    </w:pPr>
    <w:bookmarkStart w:id="2" w:name="_Hlk89531896"/>
    <w:bookmarkStart w:id="3" w:name="_Hlk89531897"/>
    <w:r w:rsidRPr="009E39CD">
      <w:rPr>
        <w:rFonts w:asciiTheme="majorHAnsi" w:hAnsiTheme="majorHAnsi"/>
        <w:sz w:val="24"/>
      </w:rPr>
      <w:t xml:space="preserve">Scientia: </w:t>
    </w:r>
    <w:proofErr w:type="spellStart"/>
    <w:r w:rsidRPr="009E39CD">
      <w:rPr>
        <w:rFonts w:asciiTheme="majorHAnsi" w:hAnsiTheme="majorHAnsi"/>
        <w:sz w:val="24"/>
      </w:rPr>
      <w:t>Jurnal</w:t>
    </w:r>
    <w:proofErr w:type="spellEnd"/>
    <w:r w:rsidRPr="009E39CD">
      <w:rPr>
        <w:rFonts w:asciiTheme="majorHAnsi" w:hAnsiTheme="majorHAnsi"/>
        <w:sz w:val="24"/>
      </w:rPr>
      <w:t xml:space="preserve"> Hasil </w:t>
    </w:r>
    <w:proofErr w:type="spellStart"/>
    <w:r w:rsidRPr="009E39CD">
      <w:rPr>
        <w:rFonts w:asciiTheme="majorHAnsi" w:hAnsiTheme="majorHAnsi"/>
        <w:sz w:val="24"/>
      </w:rPr>
      <w:t>Penelitian</w:t>
    </w:r>
    <w:proofErr w:type="spellEnd"/>
    <w:r w:rsidRPr="009E39CD">
      <w:rPr>
        <w:rFonts w:asciiTheme="majorHAnsi" w:hAnsiTheme="majorHAnsi"/>
        <w:sz w:val="24"/>
      </w:rPr>
      <w:t xml:space="preserve"> Vol. </w:t>
    </w:r>
    <w:r>
      <w:rPr>
        <w:rFonts w:asciiTheme="majorHAnsi" w:hAnsiTheme="majorHAnsi"/>
        <w:sz w:val="24"/>
      </w:rPr>
      <w:t>6</w:t>
    </w:r>
    <w:r w:rsidRPr="009E39CD">
      <w:rPr>
        <w:rFonts w:asciiTheme="majorHAnsi" w:hAnsiTheme="majorHAnsi"/>
        <w:sz w:val="24"/>
      </w:rPr>
      <w:t xml:space="preserve">, </w:t>
    </w:r>
    <w:proofErr w:type="spellStart"/>
    <w:r w:rsidRPr="009E39CD">
      <w:rPr>
        <w:rFonts w:asciiTheme="majorHAnsi" w:hAnsiTheme="majorHAnsi"/>
        <w:sz w:val="24"/>
      </w:rPr>
      <w:t>Nomor</w:t>
    </w:r>
    <w:proofErr w:type="spellEnd"/>
    <w:r w:rsidRPr="009E39CD">
      <w:rPr>
        <w:rFonts w:asciiTheme="majorHAnsi" w:hAnsiTheme="majorHAnsi"/>
        <w:sz w:val="24"/>
      </w:rPr>
      <w:t xml:space="preserve"> </w:t>
    </w:r>
    <w:r>
      <w:rPr>
        <w:rFonts w:asciiTheme="majorHAnsi" w:hAnsiTheme="majorHAnsi"/>
        <w:sz w:val="24"/>
      </w:rPr>
      <w:t xml:space="preserve">1, </w:t>
    </w:r>
    <w:proofErr w:type="spellStart"/>
    <w:r>
      <w:rPr>
        <w:rFonts w:asciiTheme="majorHAnsi" w:hAnsiTheme="majorHAnsi"/>
        <w:sz w:val="24"/>
      </w:rPr>
      <w:t>Juni</w:t>
    </w:r>
    <w:proofErr w:type="spellEnd"/>
    <w:r>
      <w:rPr>
        <w:rFonts w:asciiTheme="majorHAnsi" w:hAnsiTheme="majorHAnsi"/>
        <w:sz w:val="24"/>
      </w:rPr>
      <w:t xml:space="preserve"> </w:t>
    </w:r>
    <w:r w:rsidRPr="009E39CD">
      <w:rPr>
        <w:rFonts w:asciiTheme="majorHAnsi" w:hAnsiTheme="majorHAnsi"/>
        <w:sz w:val="24"/>
      </w:rPr>
      <w:t>202</w:t>
    </w:r>
    <w:r>
      <w:rPr>
        <w:rFonts w:asciiTheme="majorHAnsi" w:hAnsiTheme="majorHAnsi"/>
        <w:sz w:val="24"/>
      </w:rPr>
      <w:t>1</w:t>
    </w:r>
    <w:r>
      <w:rPr>
        <w:rFonts w:asciiTheme="majorHAnsi" w:hAnsiTheme="majorHAnsi"/>
        <w:sz w:val="24"/>
      </w:rPr>
      <w:tab/>
    </w:r>
    <w:r w:rsidRPr="009E39CD">
      <w:rPr>
        <w:rFonts w:asciiTheme="majorHAnsi" w:hAnsiTheme="majorHAnsi"/>
      </w:rPr>
      <w:t>EISSN:</w:t>
    </w:r>
    <w:r w:rsidRPr="009E39CD">
      <w:rPr>
        <w:rFonts w:asciiTheme="majorHAnsi" w:hAnsiTheme="majorHAnsi"/>
        <w:spacing w:val="-2"/>
      </w:rPr>
      <w:t xml:space="preserve"> </w:t>
    </w:r>
    <w:r w:rsidRPr="009E39CD">
      <w:rPr>
        <w:rFonts w:asciiTheme="majorHAnsi" w:hAnsiTheme="majorHAnsi"/>
      </w:rPr>
      <w:t>2655-3716</w:t>
    </w:r>
  </w:p>
  <w:bookmarkEnd w:id="2"/>
  <w:bookmarkEnd w:id="3"/>
  <w:p w14:paraId="62A183FB" w14:textId="77777777" w:rsidR="005350F5" w:rsidRPr="0060011B" w:rsidRDefault="005350F5" w:rsidP="00600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CED1" w14:textId="77777777" w:rsidR="0060011B" w:rsidRDefault="0060011B" w:rsidP="0060011B">
    <w:pPr>
      <w:tabs>
        <w:tab w:val="left" w:pos="3657"/>
        <w:tab w:val="left" w:pos="7230"/>
      </w:tabs>
      <w:spacing w:before="72"/>
      <w:ind w:left="164"/>
      <w:rPr>
        <w:rFonts w:asciiTheme="majorHAnsi" w:hAnsiTheme="majorHAnsi"/>
      </w:rPr>
    </w:pPr>
    <w:r w:rsidRPr="009E39CD">
      <w:rPr>
        <w:rFonts w:asciiTheme="majorHAnsi" w:hAnsiTheme="majorHAnsi"/>
        <w:sz w:val="24"/>
      </w:rPr>
      <w:t xml:space="preserve">Scientia: </w:t>
    </w:r>
    <w:proofErr w:type="spellStart"/>
    <w:r w:rsidRPr="009E39CD">
      <w:rPr>
        <w:rFonts w:asciiTheme="majorHAnsi" w:hAnsiTheme="majorHAnsi"/>
        <w:sz w:val="24"/>
      </w:rPr>
      <w:t>Jurnal</w:t>
    </w:r>
    <w:proofErr w:type="spellEnd"/>
    <w:r w:rsidRPr="009E39CD">
      <w:rPr>
        <w:rFonts w:asciiTheme="majorHAnsi" w:hAnsiTheme="majorHAnsi"/>
        <w:sz w:val="24"/>
      </w:rPr>
      <w:t xml:space="preserve"> Hasil </w:t>
    </w:r>
    <w:proofErr w:type="spellStart"/>
    <w:r w:rsidRPr="009E39CD">
      <w:rPr>
        <w:rFonts w:asciiTheme="majorHAnsi" w:hAnsiTheme="majorHAnsi"/>
        <w:sz w:val="24"/>
      </w:rPr>
      <w:t>Penelitian</w:t>
    </w:r>
    <w:proofErr w:type="spellEnd"/>
    <w:r w:rsidRPr="009E39CD">
      <w:rPr>
        <w:rFonts w:asciiTheme="majorHAnsi" w:hAnsiTheme="majorHAnsi"/>
        <w:sz w:val="24"/>
      </w:rPr>
      <w:t xml:space="preserve"> Vol. </w:t>
    </w:r>
    <w:r>
      <w:rPr>
        <w:rFonts w:asciiTheme="majorHAnsi" w:hAnsiTheme="majorHAnsi"/>
        <w:sz w:val="24"/>
      </w:rPr>
      <w:t>6</w:t>
    </w:r>
    <w:r w:rsidRPr="009E39CD">
      <w:rPr>
        <w:rFonts w:asciiTheme="majorHAnsi" w:hAnsiTheme="majorHAnsi"/>
        <w:sz w:val="24"/>
      </w:rPr>
      <w:t xml:space="preserve">, </w:t>
    </w:r>
    <w:proofErr w:type="spellStart"/>
    <w:r w:rsidRPr="009E39CD">
      <w:rPr>
        <w:rFonts w:asciiTheme="majorHAnsi" w:hAnsiTheme="majorHAnsi"/>
        <w:sz w:val="24"/>
      </w:rPr>
      <w:t>Nomor</w:t>
    </w:r>
    <w:proofErr w:type="spellEnd"/>
    <w:r w:rsidRPr="009E39CD">
      <w:rPr>
        <w:rFonts w:asciiTheme="majorHAnsi" w:hAnsiTheme="majorHAnsi"/>
        <w:sz w:val="24"/>
      </w:rPr>
      <w:t xml:space="preserve"> </w:t>
    </w:r>
    <w:r>
      <w:rPr>
        <w:rFonts w:asciiTheme="majorHAnsi" w:hAnsiTheme="majorHAnsi"/>
        <w:sz w:val="24"/>
      </w:rPr>
      <w:t>1,</w:t>
    </w:r>
    <w:r w:rsidRPr="009E39CD">
      <w:rPr>
        <w:rFonts w:asciiTheme="majorHAnsi" w:hAnsiTheme="majorHAnsi"/>
        <w:sz w:val="24"/>
      </w:rPr>
      <w:t xml:space="preserve"> </w:t>
    </w:r>
    <w:proofErr w:type="spellStart"/>
    <w:r>
      <w:rPr>
        <w:rFonts w:asciiTheme="majorHAnsi" w:hAnsiTheme="majorHAnsi"/>
        <w:sz w:val="24"/>
      </w:rPr>
      <w:t>Juni</w:t>
    </w:r>
    <w:proofErr w:type="spellEnd"/>
    <w:r>
      <w:rPr>
        <w:rFonts w:asciiTheme="majorHAnsi" w:hAnsiTheme="majorHAnsi"/>
        <w:sz w:val="24"/>
      </w:rPr>
      <w:t xml:space="preserve"> </w:t>
    </w:r>
    <w:r w:rsidRPr="009E39CD">
      <w:rPr>
        <w:rFonts w:asciiTheme="majorHAnsi" w:hAnsiTheme="majorHAnsi"/>
        <w:sz w:val="24"/>
      </w:rPr>
      <w:t>202</w:t>
    </w:r>
    <w:r>
      <w:rPr>
        <w:rFonts w:asciiTheme="majorHAnsi" w:hAnsiTheme="majorHAnsi"/>
        <w:sz w:val="24"/>
      </w:rPr>
      <w:t>1</w:t>
    </w:r>
    <w:r>
      <w:rPr>
        <w:rFonts w:asciiTheme="majorHAnsi" w:hAnsiTheme="majorHAnsi"/>
        <w:sz w:val="24"/>
      </w:rPr>
      <w:tab/>
    </w:r>
    <w:r w:rsidRPr="009E39CD">
      <w:rPr>
        <w:rFonts w:asciiTheme="majorHAnsi" w:hAnsiTheme="majorHAnsi"/>
      </w:rPr>
      <w:t>EISSN:</w:t>
    </w:r>
    <w:r w:rsidRPr="009E39CD">
      <w:rPr>
        <w:rFonts w:asciiTheme="majorHAnsi" w:hAnsiTheme="majorHAnsi"/>
        <w:spacing w:val="-2"/>
      </w:rPr>
      <w:t xml:space="preserve"> </w:t>
    </w:r>
    <w:r w:rsidRPr="009E39CD">
      <w:rPr>
        <w:rFonts w:asciiTheme="majorHAnsi" w:hAnsiTheme="majorHAnsi"/>
      </w:rPr>
      <w:t>2655-3716</w:t>
    </w:r>
  </w:p>
  <w:p w14:paraId="2C6804EA" w14:textId="77777777" w:rsidR="0060011B" w:rsidRDefault="00056400" w:rsidP="0060011B">
    <w:pPr>
      <w:tabs>
        <w:tab w:val="left" w:pos="3657"/>
        <w:tab w:val="left" w:pos="7230"/>
      </w:tabs>
      <w:spacing w:before="72"/>
      <w:ind w:left="164"/>
      <w:rPr>
        <w:rFonts w:asciiTheme="majorHAnsi" w:hAnsiTheme="majorHAnsi"/>
        <w:color w:val="000000" w:themeColor="text1"/>
      </w:rPr>
    </w:pPr>
    <w:hyperlink r:id="rId1" w:history="1">
      <w:r w:rsidR="0060011B" w:rsidRPr="009E39CD">
        <w:rPr>
          <w:rStyle w:val="Hyperlink"/>
          <w:rFonts w:asciiTheme="majorHAnsi" w:hAnsiTheme="majorHAnsi"/>
          <w:color w:val="000000" w:themeColor="text1"/>
        </w:rPr>
        <w:t>https://jurnal.lp2msasbabel.ac.id/index.php/sci</w:t>
      </w:r>
    </w:hyperlink>
    <w:r w:rsidR="0060011B" w:rsidRPr="009E39CD">
      <w:rPr>
        <w:rFonts w:asciiTheme="majorHAnsi" w:hAnsiTheme="majorHAnsi"/>
        <w:color w:val="000000" w:themeColor="text1"/>
      </w:rPr>
      <w:t xml:space="preserve"> </w:t>
    </w:r>
  </w:p>
  <w:p w14:paraId="2D914872" w14:textId="744F60D0" w:rsidR="0060011B" w:rsidRPr="009E39CD" w:rsidRDefault="0060011B" w:rsidP="0060011B">
    <w:pPr>
      <w:tabs>
        <w:tab w:val="left" w:pos="3657"/>
        <w:tab w:val="left" w:pos="7230"/>
      </w:tabs>
      <w:spacing w:before="72"/>
      <w:ind w:left="164"/>
      <w:rPr>
        <w:rFonts w:asciiTheme="majorHAnsi" w:hAnsiTheme="majorHAnsi"/>
        <w:color w:val="000000" w:themeColor="text1"/>
      </w:rPr>
    </w:pPr>
    <w:r>
      <w:rPr>
        <w:noProof/>
      </w:rPr>
      <mc:AlternateContent>
        <mc:Choice Requires="wpg">
          <w:drawing>
            <wp:inline distT="0" distB="0" distL="0" distR="0" wp14:anchorId="0CC629B6" wp14:editId="44971D64">
              <wp:extent cx="5975985" cy="38100"/>
              <wp:effectExtent l="0" t="0" r="5715"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38100"/>
                        <a:chOff x="0" y="0"/>
                        <a:chExt cx="10196" cy="60"/>
                      </a:xfrm>
                    </wpg:grpSpPr>
                    <wps:wsp>
                      <wps:cNvPr id="6" name="Line 7"/>
                      <wps:cNvCnPr>
                        <a:cxnSpLocks noChangeShapeType="1"/>
                      </wps:cNvCnPr>
                      <wps:spPr bwMode="auto">
                        <a:xfrm>
                          <a:off x="0" y="30"/>
                          <a:ext cx="10196" cy="0"/>
                        </a:xfrm>
                        <a:prstGeom prst="line">
                          <a:avLst/>
                        </a:prstGeom>
                        <a:noFill/>
                        <a:ln w="38100">
                          <a:solidFill>
                            <a:srgbClr val="000000"/>
                          </a:solidFill>
                          <a:prstDash val="solid"/>
                          <a:round/>
                          <a:headEnd/>
                          <a:tailEnd/>
                        </a:ln>
                      </wps:spPr>
                      <wps:bodyPr/>
                    </wps:wsp>
                  </wpg:wgp>
                </a:graphicData>
              </a:graphic>
            </wp:inline>
          </w:drawing>
        </mc:Choice>
        <mc:Fallback>
          <w:pict>
            <v:group w14:anchorId="7F1189EE" id="Group 5" o:spid="_x0000_s1026" style="width:470.55pt;height:3pt;mso-position-horizontal-relative:char;mso-position-vertical-relative:line" coordsize="101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GxHwIAALQEAAAOAAAAZHJzL2Uyb0RvYy54bWyklM2O2yAQx++V+g6Ie2N7V8kmVpw9JLu5&#10;pG2k3T7ABGMbFQMCEidv3wE7H81eqq0PiIGZ4T+/Ac+fj60kB26d0Kqg2SilhCumS6Hqgv56f/02&#10;pcR5UCVIrXhBT9zR58XXL/PO5PxBN1qW3BJMolzemYI23ps8SRxreAtupA1XuFlp24JH09ZJaaHD&#10;7K1MHtJ0knTalsZqxp3D1VW/SRcxf1Vx5n9WleOeyIKiNh9HG8ddGJPFHPLagmkEG2TAJ1S0IBQe&#10;ekm1Ag9kb8WHVK1gVjtd+RHTbaKrSjAea8BqsvSumrXVexNrqfOuNhdMiPaO06fTsh+HtTVvZmt7&#10;9TjdaPbbIZekM3V+ux/suncmu+67LrGfsPc6Fn6sbBtSYEnkGPmeLnz50ROGi+PZ03g2HVPCcO9x&#10;mqUDf9Zgkz5EseZliMvSbDbpoyYxJIG8Py9qHDSFnuMlcldO7v84vTVgeMTvAoetJaIsKApR0GLp&#10;G6E4eQo3KJyLDkvVU2RHNVAkSi8bUDWPqd5PBsOyEIG6b0KC4bAF/0j1ccB2xnqD5286kBvr/Jrr&#10;loRJQSVKjt2Cw8b5oOPqEpqn9KuQEtchl4p05yYF22kpyrAbDVvvltKSA4RnFb9Y1Z1bOHQFrun9&#10;Yob+weG9VmU8puFQvgxzD0L2c5Ql1UApgOkR73R52tozPWz0cEfxacRKhmcc3t6tHb2uP5vFHwAA&#10;AP//AwBQSwMEFAAGAAgAAAAhAIm7cnjbAAAAAwEAAA8AAABkcnMvZG93bnJldi54bWxMj0FLw0AQ&#10;he9C/8MyQm92s1WLxmxKKdZTEdoK4m2anSah2dmQ3Sbpv3f1opeBx3u89022HG0jeup87ViDmiUg&#10;iAtnai41fBw2d08gfEA22DgmDVfysMwnNxmmxg28o34fShFL2KeooQqhTaX0RUUW/cy1xNE7uc5i&#10;iLIrpelwiOW2kfMkWUiLNceFCltaV1Sc9xer4W3AYXWvXvvt+bS+fh0e3z+3irSe3o6rFxCBxvAX&#10;hh/8iA55ZDq6CxsvGg3xkfB7o/f8oBSIo4ZFAjLP5H/2/BsAAP//AwBQSwECLQAUAAYACAAAACEA&#10;toM4kv4AAADhAQAAEwAAAAAAAAAAAAAAAAAAAAAAW0NvbnRlbnRfVHlwZXNdLnhtbFBLAQItABQA&#10;BgAIAAAAIQA4/SH/1gAAAJQBAAALAAAAAAAAAAAAAAAAAC8BAABfcmVscy8ucmVsc1BLAQItABQA&#10;BgAIAAAAIQAhx9GxHwIAALQEAAAOAAAAAAAAAAAAAAAAAC4CAABkcnMvZTJvRG9jLnhtbFBLAQIt&#10;ABQABgAIAAAAIQCJu3J42wAAAAMBAAAPAAAAAAAAAAAAAAAAAHkEAABkcnMvZG93bnJldi54bWxQ&#10;SwUGAAAAAAQABADzAAAAgQUAAAAA&#10;">
              <v:line id="Line 7" o:spid="_x0000_s1027" style="position:absolute;visibility:visible;mso-wrap-style:square" from="0,30" to="101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strokeweight="3pt"/>
              <w10:anchorlock/>
            </v:group>
          </w:pict>
        </mc:Fallback>
      </mc:AlternateContent>
    </w:r>
  </w:p>
  <w:p w14:paraId="3995032C" w14:textId="77777777" w:rsidR="0060011B" w:rsidRPr="009E39CD" w:rsidRDefault="0060011B" w:rsidP="0060011B">
    <w:pPr>
      <w:pStyle w:val="BodyText"/>
      <w:spacing w:line="14" w:lineRule="auto"/>
      <w:ind w:left="0"/>
      <w:jc w:val="left"/>
      <w:rPr>
        <w:rFonts w:asciiTheme="majorHAnsi" w:hAnsiTheme="majorHAnsi"/>
        <w:sz w:val="20"/>
      </w:rPr>
    </w:pPr>
  </w:p>
  <w:p w14:paraId="16EA6991" w14:textId="77777777" w:rsidR="0060011B" w:rsidRDefault="00600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A9630DD"/>
    <w:multiLevelType w:val="hybridMultilevel"/>
    <w:tmpl w:val="32D6C7D2"/>
    <w:lvl w:ilvl="0" w:tplc="C1EE6670">
      <w:start w:val="1"/>
      <w:numFmt w:val="low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 w15:restartNumberingAfterBreak="0">
    <w:nsid w:val="27C44C97"/>
    <w:multiLevelType w:val="hybridMultilevel"/>
    <w:tmpl w:val="9DD22FCE"/>
    <w:lvl w:ilvl="0" w:tplc="32703F2A">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2FC54B12"/>
    <w:multiLevelType w:val="hybridMultilevel"/>
    <w:tmpl w:val="5F3E3086"/>
    <w:lvl w:ilvl="0" w:tplc="1196F000">
      <w:start w:val="1"/>
      <w:numFmt w:val="lowerLetter"/>
      <w:lvlText w:val="%1."/>
      <w:lvlJc w:val="left"/>
      <w:pPr>
        <w:ind w:left="360" w:hanging="360"/>
      </w:pPr>
      <w:rPr>
        <w:rFonts w:hint="default"/>
        <w:b/>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 w15:restartNumberingAfterBreak="0">
    <w:nsid w:val="328273D7"/>
    <w:multiLevelType w:val="multilevel"/>
    <w:tmpl w:val="9C8E938C"/>
    <w:numStyleLink w:val="IEEEBullet1"/>
  </w:abstractNum>
  <w:abstractNum w:abstractNumId="5" w15:restartNumberingAfterBreak="0">
    <w:nsid w:val="394C5347"/>
    <w:multiLevelType w:val="hybridMultilevel"/>
    <w:tmpl w:val="D7742A7A"/>
    <w:lvl w:ilvl="0" w:tplc="38090011">
      <w:start w:val="1"/>
      <w:numFmt w:val="decimal"/>
      <w:lvlText w:val="%1)"/>
      <w:lvlJc w:val="left"/>
      <w:pPr>
        <w:ind w:left="720" w:hanging="360"/>
      </w:pPr>
    </w:lvl>
    <w:lvl w:ilvl="1" w:tplc="138EA614">
      <w:start w:val="1"/>
      <w:numFmt w:val="lowerLetter"/>
      <w:lvlText w:val="%2."/>
      <w:lvlJc w:val="left"/>
      <w:pPr>
        <w:ind w:left="144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64FF51D9"/>
    <w:multiLevelType w:val="hybridMultilevel"/>
    <w:tmpl w:val="0674F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F6D46"/>
    <w:multiLevelType w:val="hybridMultilevel"/>
    <w:tmpl w:val="BE2E9836"/>
    <w:lvl w:ilvl="0" w:tplc="BBDEB718">
      <w:start w:val="1"/>
      <w:numFmt w:val="decimal"/>
      <w:lvlText w:val="%1."/>
      <w:lvlJc w:val="left"/>
      <w:pPr>
        <w:ind w:left="344" w:hanging="232"/>
      </w:pPr>
      <w:rPr>
        <w:rFonts w:ascii="Cambria" w:eastAsia="Cambria" w:hAnsi="Cambria" w:cs="Cambria" w:hint="default"/>
        <w:b/>
        <w:bCs/>
        <w:spacing w:val="-2"/>
        <w:w w:val="100"/>
        <w:sz w:val="22"/>
        <w:szCs w:val="22"/>
        <w:lang w:val="en-US" w:eastAsia="en-US" w:bidi="ar-SA"/>
      </w:rPr>
    </w:lvl>
    <w:lvl w:ilvl="1" w:tplc="C66EFC94">
      <w:numFmt w:val="bullet"/>
      <w:lvlText w:val="•"/>
      <w:lvlJc w:val="left"/>
      <w:pPr>
        <w:ind w:left="500" w:hanging="232"/>
      </w:pPr>
      <w:rPr>
        <w:rFonts w:hint="default"/>
        <w:lang w:val="en-US" w:eastAsia="en-US" w:bidi="ar-SA"/>
      </w:rPr>
    </w:lvl>
    <w:lvl w:ilvl="2" w:tplc="522A7E60">
      <w:numFmt w:val="bullet"/>
      <w:lvlText w:val="•"/>
      <w:lvlJc w:val="left"/>
      <w:pPr>
        <w:ind w:left="840" w:hanging="232"/>
      </w:pPr>
      <w:rPr>
        <w:rFonts w:hint="default"/>
        <w:lang w:val="en-US" w:eastAsia="en-US" w:bidi="ar-SA"/>
      </w:rPr>
    </w:lvl>
    <w:lvl w:ilvl="3" w:tplc="B4B874A4">
      <w:numFmt w:val="bullet"/>
      <w:lvlText w:val="•"/>
      <w:lvlJc w:val="left"/>
      <w:pPr>
        <w:ind w:left="683" w:hanging="232"/>
      </w:pPr>
      <w:rPr>
        <w:rFonts w:hint="default"/>
        <w:lang w:val="en-US" w:eastAsia="en-US" w:bidi="ar-SA"/>
      </w:rPr>
    </w:lvl>
    <w:lvl w:ilvl="4" w:tplc="2D14B302">
      <w:numFmt w:val="bullet"/>
      <w:lvlText w:val="•"/>
      <w:lvlJc w:val="left"/>
      <w:pPr>
        <w:ind w:left="526" w:hanging="232"/>
      </w:pPr>
      <w:rPr>
        <w:rFonts w:hint="default"/>
        <w:lang w:val="en-US" w:eastAsia="en-US" w:bidi="ar-SA"/>
      </w:rPr>
    </w:lvl>
    <w:lvl w:ilvl="5" w:tplc="C06A22C8">
      <w:numFmt w:val="bullet"/>
      <w:lvlText w:val="•"/>
      <w:lvlJc w:val="left"/>
      <w:pPr>
        <w:ind w:left="370" w:hanging="232"/>
      </w:pPr>
      <w:rPr>
        <w:rFonts w:hint="default"/>
        <w:lang w:val="en-US" w:eastAsia="en-US" w:bidi="ar-SA"/>
      </w:rPr>
    </w:lvl>
    <w:lvl w:ilvl="6" w:tplc="B22E2AF4">
      <w:numFmt w:val="bullet"/>
      <w:lvlText w:val="•"/>
      <w:lvlJc w:val="left"/>
      <w:pPr>
        <w:ind w:left="213" w:hanging="232"/>
      </w:pPr>
      <w:rPr>
        <w:rFonts w:hint="default"/>
        <w:lang w:val="en-US" w:eastAsia="en-US" w:bidi="ar-SA"/>
      </w:rPr>
    </w:lvl>
    <w:lvl w:ilvl="7" w:tplc="529CC39A">
      <w:numFmt w:val="bullet"/>
      <w:lvlText w:val="•"/>
      <w:lvlJc w:val="left"/>
      <w:pPr>
        <w:ind w:left="56" w:hanging="232"/>
      </w:pPr>
      <w:rPr>
        <w:rFonts w:hint="default"/>
        <w:lang w:val="en-US" w:eastAsia="en-US" w:bidi="ar-SA"/>
      </w:rPr>
    </w:lvl>
    <w:lvl w:ilvl="8" w:tplc="A5AC639E">
      <w:numFmt w:val="bullet"/>
      <w:lvlText w:val="•"/>
      <w:lvlJc w:val="left"/>
      <w:pPr>
        <w:ind w:left="-100" w:hanging="232"/>
      </w:pPr>
      <w:rPr>
        <w:rFonts w:hint="default"/>
        <w:lang w:val="en-US" w:eastAsia="en-US" w:bidi="ar-SA"/>
      </w:rPr>
    </w:lvl>
  </w:abstractNum>
  <w:num w:numId="1">
    <w:abstractNumId w:val="8"/>
  </w:num>
  <w:num w:numId="2">
    <w:abstractNumId w:val="7"/>
  </w:num>
  <w:num w:numId="3">
    <w:abstractNumId w:val="2"/>
  </w:num>
  <w:num w:numId="4">
    <w:abstractNumId w:val="5"/>
  </w:num>
  <w:num w:numId="5">
    <w:abstractNumId w:val="6"/>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lvlOverride w:ilvl="5">
      <w:lvl w:ilvl="5">
        <w:numFmt w:val="decimal"/>
        <w:lvlText w:val=""/>
        <w:lvlJc w:val="left"/>
      </w:lvl>
    </w:lvlOverride>
    <w:lvlOverride w:ilvl="6">
      <w:lvl w:ilvl="6">
        <w:numFmt w:val="decimal"/>
        <w:lvlText w:val=""/>
        <w:lvlJc w:val="left"/>
      </w:lvl>
    </w:lvlOverride>
    <w:lvlOverride w:ilvl="7">
      <w:lvl w:ilvl="7">
        <w:start w:val="1"/>
        <w:numFmt w:val="lowerLetter"/>
        <w:lvlText w:val="%8."/>
        <w:lvlJc w:val="left"/>
        <w:pPr>
          <w:tabs>
            <w:tab w:val="num" w:pos="928"/>
          </w:tabs>
          <w:ind w:left="928" w:hanging="360"/>
        </w:pPr>
        <w:rPr>
          <w:rFonts w:ascii="Century" w:hAnsi="Century" w:hint="default"/>
          <w:sz w:val="24"/>
          <w:szCs w:val="24"/>
        </w:rPr>
      </w:lvl>
    </w:lvlOverride>
  </w:num>
  <w:num w:numId="7">
    <w:abstractNumId w:val="4"/>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F5"/>
    <w:rsid w:val="000357E8"/>
    <w:rsid w:val="00046788"/>
    <w:rsid w:val="00056400"/>
    <w:rsid w:val="00067793"/>
    <w:rsid w:val="00071FA3"/>
    <w:rsid w:val="000851A8"/>
    <w:rsid w:val="00086F97"/>
    <w:rsid w:val="00096719"/>
    <w:rsid w:val="000A660C"/>
    <w:rsid w:val="000B61B4"/>
    <w:rsid w:val="000F2109"/>
    <w:rsid w:val="00123A40"/>
    <w:rsid w:val="00130401"/>
    <w:rsid w:val="00142C05"/>
    <w:rsid w:val="00146878"/>
    <w:rsid w:val="001805B9"/>
    <w:rsid w:val="001C6C2A"/>
    <w:rsid w:val="001D51FD"/>
    <w:rsid w:val="001E3951"/>
    <w:rsid w:val="00226E95"/>
    <w:rsid w:val="002C2989"/>
    <w:rsid w:val="002D7C12"/>
    <w:rsid w:val="002E2200"/>
    <w:rsid w:val="00376540"/>
    <w:rsid w:val="003910E3"/>
    <w:rsid w:val="003C1CA6"/>
    <w:rsid w:val="00425197"/>
    <w:rsid w:val="00464178"/>
    <w:rsid w:val="00465E11"/>
    <w:rsid w:val="004773A0"/>
    <w:rsid w:val="00482D0A"/>
    <w:rsid w:val="004939DF"/>
    <w:rsid w:val="004A3E89"/>
    <w:rsid w:val="004A4834"/>
    <w:rsid w:val="004A7823"/>
    <w:rsid w:val="004C1BA8"/>
    <w:rsid w:val="004F348D"/>
    <w:rsid w:val="004F4D0E"/>
    <w:rsid w:val="005350F5"/>
    <w:rsid w:val="00547D74"/>
    <w:rsid w:val="00563FE9"/>
    <w:rsid w:val="0058490D"/>
    <w:rsid w:val="0059166D"/>
    <w:rsid w:val="0060011B"/>
    <w:rsid w:val="00687AEB"/>
    <w:rsid w:val="006F404F"/>
    <w:rsid w:val="00717260"/>
    <w:rsid w:val="00723272"/>
    <w:rsid w:val="0075357D"/>
    <w:rsid w:val="00771371"/>
    <w:rsid w:val="007723B5"/>
    <w:rsid w:val="007C3AED"/>
    <w:rsid w:val="008447E9"/>
    <w:rsid w:val="008F6E34"/>
    <w:rsid w:val="00924ADD"/>
    <w:rsid w:val="00965E0F"/>
    <w:rsid w:val="00A47519"/>
    <w:rsid w:val="00A650C5"/>
    <w:rsid w:val="00A70120"/>
    <w:rsid w:val="00A73ACF"/>
    <w:rsid w:val="00A74092"/>
    <w:rsid w:val="00AA22C1"/>
    <w:rsid w:val="00AB6D6B"/>
    <w:rsid w:val="00AC3CF3"/>
    <w:rsid w:val="00AC52B9"/>
    <w:rsid w:val="00AE4116"/>
    <w:rsid w:val="00B07882"/>
    <w:rsid w:val="00B21BD6"/>
    <w:rsid w:val="00B24CEC"/>
    <w:rsid w:val="00B30FE9"/>
    <w:rsid w:val="00B66B13"/>
    <w:rsid w:val="00B83FD9"/>
    <w:rsid w:val="00BB25C3"/>
    <w:rsid w:val="00BC464F"/>
    <w:rsid w:val="00C31280"/>
    <w:rsid w:val="00C44398"/>
    <w:rsid w:val="00C55BC0"/>
    <w:rsid w:val="00C604C0"/>
    <w:rsid w:val="00D10026"/>
    <w:rsid w:val="00D13B68"/>
    <w:rsid w:val="00D37AFD"/>
    <w:rsid w:val="00D4108C"/>
    <w:rsid w:val="00D66327"/>
    <w:rsid w:val="00D86F9D"/>
    <w:rsid w:val="00DB195C"/>
    <w:rsid w:val="00DC3C4A"/>
    <w:rsid w:val="00DD442F"/>
    <w:rsid w:val="00E02776"/>
    <w:rsid w:val="00E3174C"/>
    <w:rsid w:val="00EE2B88"/>
    <w:rsid w:val="00F102C6"/>
    <w:rsid w:val="00F306FA"/>
    <w:rsid w:val="00FB5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3CA9A"/>
  <w15:docId w15:val="{FFD7A494-FD96-4571-9B8A-96BE4305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8C"/>
    <w:rPr>
      <w:rFonts w:ascii="Cambria" w:eastAsia="Cambria" w:hAnsi="Cambria" w:cs="Cambria"/>
    </w:rPr>
  </w:style>
  <w:style w:type="paragraph" w:styleId="Heading1">
    <w:name w:val="heading 1"/>
    <w:basedOn w:val="Normal"/>
    <w:uiPriority w:val="9"/>
    <w:qFormat/>
    <w:rsid w:val="00D4108C"/>
    <w:pPr>
      <w:ind w:left="425" w:right="596"/>
      <w:jc w:val="center"/>
      <w:outlineLvl w:val="0"/>
    </w:pPr>
    <w:rPr>
      <w:b/>
      <w:bCs/>
      <w:sz w:val="24"/>
      <w:szCs w:val="24"/>
    </w:rPr>
  </w:style>
  <w:style w:type="paragraph" w:styleId="Heading2">
    <w:name w:val="heading 2"/>
    <w:basedOn w:val="Normal"/>
    <w:uiPriority w:val="9"/>
    <w:unhideWhenUsed/>
    <w:qFormat/>
    <w:rsid w:val="00D4108C"/>
    <w:pPr>
      <w:ind w:left="344" w:hanging="233"/>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4108C"/>
    <w:pPr>
      <w:ind w:left="112"/>
      <w:jc w:val="both"/>
    </w:pPr>
  </w:style>
  <w:style w:type="paragraph" w:styleId="Title">
    <w:name w:val="Title"/>
    <w:basedOn w:val="Normal"/>
    <w:uiPriority w:val="10"/>
    <w:qFormat/>
    <w:rsid w:val="00D4108C"/>
    <w:pPr>
      <w:ind w:left="429" w:right="596"/>
      <w:jc w:val="center"/>
    </w:pPr>
    <w:rPr>
      <w:b/>
      <w:bCs/>
      <w:sz w:val="32"/>
      <w:szCs w:val="32"/>
    </w:rPr>
  </w:style>
  <w:style w:type="paragraph" w:styleId="ListParagraph">
    <w:name w:val="List Paragraph"/>
    <w:aliases w:val="Tabel,kepala,point-point,List Paragraph1,Judul super kecil,Body of text"/>
    <w:basedOn w:val="Normal"/>
    <w:link w:val="ListParagraphChar"/>
    <w:uiPriority w:val="34"/>
    <w:qFormat/>
    <w:rsid w:val="00D4108C"/>
    <w:pPr>
      <w:ind w:left="344" w:hanging="233"/>
    </w:pPr>
  </w:style>
  <w:style w:type="paragraph" w:customStyle="1" w:styleId="TableParagraph">
    <w:name w:val="Table Paragraph"/>
    <w:basedOn w:val="Normal"/>
    <w:uiPriority w:val="1"/>
    <w:qFormat/>
    <w:rsid w:val="00D4108C"/>
    <w:pPr>
      <w:spacing w:line="238" w:lineRule="exact"/>
    </w:pPr>
  </w:style>
  <w:style w:type="table" w:styleId="TableGrid">
    <w:name w:val="Table Grid"/>
    <w:basedOn w:val="TableNormal"/>
    <w:uiPriority w:val="39"/>
    <w:rsid w:val="00F306FA"/>
    <w:pPr>
      <w:autoSpaceDE/>
      <w:autoSpaceDN/>
    </w:pPr>
    <w:rPr>
      <w:rFonts w:ascii="Calibri" w:eastAsia="Calibri" w:hAnsi="Calibri"/>
      <w:color w:val="00000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2109"/>
    <w:pPr>
      <w:widowControl/>
      <w:autoSpaceDE/>
      <w:autoSpaceDN/>
      <w:spacing w:before="100" w:beforeAutospacing="1" w:after="100" w:afterAutospacing="1"/>
    </w:pPr>
    <w:rPr>
      <w:rFonts w:ascii="Times New Roman" w:eastAsia="Times New Roman" w:hAnsi="Times New Roman" w:cs="Times New Roman"/>
      <w:sz w:val="24"/>
      <w:szCs w:val="24"/>
      <w:lang w:val="en-ID"/>
    </w:rPr>
  </w:style>
  <w:style w:type="character" w:styleId="Emphasis">
    <w:name w:val="Emphasis"/>
    <w:basedOn w:val="DefaultParagraphFont"/>
    <w:uiPriority w:val="20"/>
    <w:qFormat/>
    <w:rsid w:val="000F2109"/>
    <w:rPr>
      <w:i/>
      <w:iCs/>
    </w:rPr>
  </w:style>
  <w:style w:type="character" w:styleId="Strong">
    <w:name w:val="Strong"/>
    <w:basedOn w:val="DefaultParagraphFont"/>
    <w:uiPriority w:val="22"/>
    <w:qFormat/>
    <w:rsid w:val="000F2109"/>
    <w:rPr>
      <w:b/>
      <w:bCs/>
    </w:rPr>
  </w:style>
  <w:style w:type="paragraph" w:styleId="Header">
    <w:name w:val="header"/>
    <w:basedOn w:val="Normal"/>
    <w:link w:val="HeaderChar"/>
    <w:uiPriority w:val="99"/>
    <w:unhideWhenUsed/>
    <w:rsid w:val="000F2109"/>
    <w:pPr>
      <w:tabs>
        <w:tab w:val="center" w:pos="4680"/>
        <w:tab w:val="right" w:pos="9360"/>
      </w:tabs>
    </w:pPr>
  </w:style>
  <w:style w:type="character" w:customStyle="1" w:styleId="HeaderChar">
    <w:name w:val="Header Char"/>
    <w:basedOn w:val="DefaultParagraphFont"/>
    <w:link w:val="Header"/>
    <w:uiPriority w:val="99"/>
    <w:rsid w:val="000F2109"/>
    <w:rPr>
      <w:rFonts w:ascii="Cambria" w:eastAsia="Cambria" w:hAnsi="Cambria" w:cs="Cambria"/>
    </w:rPr>
  </w:style>
  <w:style w:type="paragraph" w:styleId="Footer">
    <w:name w:val="footer"/>
    <w:basedOn w:val="Normal"/>
    <w:link w:val="FooterChar"/>
    <w:uiPriority w:val="99"/>
    <w:unhideWhenUsed/>
    <w:rsid w:val="000F2109"/>
    <w:pPr>
      <w:tabs>
        <w:tab w:val="center" w:pos="4680"/>
        <w:tab w:val="right" w:pos="9360"/>
      </w:tabs>
    </w:pPr>
  </w:style>
  <w:style w:type="character" w:customStyle="1" w:styleId="FooterChar">
    <w:name w:val="Footer Char"/>
    <w:basedOn w:val="DefaultParagraphFont"/>
    <w:link w:val="Footer"/>
    <w:uiPriority w:val="99"/>
    <w:rsid w:val="000F2109"/>
    <w:rPr>
      <w:rFonts w:ascii="Cambria" w:eastAsia="Cambria" w:hAnsi="Cambria" w:cs="Cambria"/>
    </w:rPr>
  </w:style>
  <w:style w:type="character" w:customStyle="1" w:styleId="longtext">
    <w:name w:val="long_text"/>
    <w:basedOn w:val="DefaultParagraphFont"/>
    <w:rsid w:val="003910E3"/>
  </w:style>
  <w:style w:type="character" w:styleId="Hyperlink">
    <w:name w:val="Hyperlink"/>
    <w:basedOn w:val="DefaultParagraphFont"/>
    <w:uiPriority w:val="99"/>
    <w:unhideWhenUsed/>
    <w:rsid w:val="00C55BC0"/>
    <w:rPr>
      <w:color w:val="0000FF" w:themeColor="hyperlink"/>
      <w:u w:val="single"/>
    </w:rPr>
  </w:style>
  <w:style w:type="paragraph" w:customStyle="1" w:styleId="IEEEAuthorName">
    <w:name w:val="IEEE Author Name"/>
    <w:basedOn w:val="Normal"/>
    <w:next w:val="Normal"/>
    <w:rsid w:val="001D51FD"/>
    <w:pPr>
      <w:widowControl/>
      <w:autoSpaceDE/>
      <w:autoSpaceDN/>
      <w:adjustRightInd w:val="0"/>
      <w:snapToGrid w:val="0"/>
      <w:spacing w:before="120" w:after="120"/>
      <w:jc w:val="center"/>
    </w:pPr>
    <w:rPr>
      <w:rFonts w:ascii="Times New Roman" w:eastAsia="Times New Roman" w:hAnsi="Times New Roman" w:cs="Times New Roman"/>
      <w:szCs w:val="24"/>
      <w:lang w:val="en-GB" w:eastAsia="en-GB"/>
    </w:rPr>
  </w:style>
  <w:style w:type="character" w:customStyle="1" w:styleId="ListParagraphChar">
    <w:name w:val="List Paragraph Char"/>
    <w:aliases w:val="Tabel Char,kepala Char,point-point Char,List Paragraph1 Char,Judul super kecil Char,Body of text Char"/>
    <w:link w:val="ListParagraph"/>
    <w:uiPriority w:val="34"/>
    <w:locked/>
    <w:rsid w:val="001D51FD"/>
    <w:rPr>
      <w:rFonts w:ascii="Cambria" w:eastAsia="Cambria" w:hAnsi="Cambria" w:cs="Cambria"/>
    </w:rPr>
  </w:style>
  <w:style w:type="numbering" w:customStyle="1" w:styleId="IEEEBullet1">
    <w:name w:val="IEEE Bullet 1"/>
    <w:basedOn w:val="NoList"/>
    <w:rsid w:val="001D51FD"/>
    <w:pPr>
      <w:numPr>
        <w:numId w:val="5"/>
      </w:numPr>
    </w:pPr>
  </w:style>
  <w:style w:type="paragraph" w:customStyle="1" w:styleId="IEEEFigureCaptionSingle-Line">
    <w:name w:val="IEEE Figure Caption Single-Line"/>
    <w:basedOn w:val="Normal"/>
    <w:next w:val="Normal"/>
    <w:rsid w:val="001D51FD"/>
    <w:pPr>
      <w:widowControl/>
      <w:autoSpaceDE/>
      <w:autoSpaceDN/>
      <w:spacing w:before="120" w:after="120"/>
      <w:jc w:val="center"/>
    </w:pPr>
    <w:rPr>
      <w:rFonts w:ascii="Times New Roman" w:eastAsia="SimSun" w:hAnsi="Times New Roman" w:cs="Times New Roman"/>
      <w:sz w:val="16"/>
      <w:szCs w:val="24"/>
      <w:lang w:val="en-AU" w:eastAsia="zh-CN"/>
    </w:rPr>
  </w:style>
  <w:style w:type="paragraph" w:customStyle="1" w:styleId="IEEEFigure">
    <w:name w:val="IEEE Figure"/>
    <w:basedOn w:val="Normal"/>
    <w:next w:val="IEEEFigureCaptionSingle-Line"/>
    <w:rsid w:val="001D51FD"/>
    <w:pPr>
      <w:widowControl/>
      <w:autoSpaceDE/>
      <w:autoSpaceDN/>
      <w:jc w:val="center"/>
    </w:pPr>
    <w:rPr>
      <w:rFonts w:ascii="Times New Roman" w:eastAsia="SimSun" w:hAnsi="Times New Roman" w:cs="Times New Roman"/>
      <w:sz w:val="24"/>
      <w:szCs w:val="24"/>
      <w:lang w:val="en-AU" w:eastAsia="zh-CN"/>
    </w:rPr>
  </w:style>
  <w:style w:type="character" w:customStyle="1" w:styleId="mediumtext">
    <w:name w:val="medium_text"/>
    <w:basedOn w:val="DefaultParagraphFont"/>
    <w:rsid w:val="001D51FD"/>
  </w:style>
  <w:style w:type="paragraph" w:styleId="BalloonText">
    <w:name w:val="Balloon Text"/>
    <w:basedOn w:val="Normal"/>
    <w:link w:val="BalloonTextChar"/>
    <w:uiPriority w:val="99"/>
    <w:semiHidden/>
    <w:unhideWhenUsed/>
    <w:rsid w:val="001D51FD"/>
    <w:rPr>
      <w:rFonts w:ascii="Tahoma" w:hAnsi="Tahoma" w:cs="Tahoma"/>
      <w:sz w:val="16"/>
      <w:szCs w:val="16"/>
    </w:rPr>
  </w:style>
  <w:style w:type="character" w:customStyle="1" w:styleId="BalloonTextChar">
    <w:name w:val="Balloon Text Char"/>
    <w:basedOn w:val="DefaultParagraphFont"/>
    <w:link w:val="BalloonText"/>
    <w:uiPriority w:val="99"/>
    <w:semiHidden/>
    <w:rsid w:val="001D51FD"/>
    <w:rPr>
      <w:rFonts w:ascii="Tahoma" w:eastAsia="Cambria" w:hAnsi="Tahoma" w:cs="Tahoma"/>
      <w:sz w:val="16"/>
      <w:szCs w:val="16"/>
    </w:rPr>
  </w:style>
  <w:style w:type="paragraph" w:customStyle="1" w:styleId="IEEEParagraph">
    <w:name w:val="IEEE Paragraph"/>
    <w:basedOn w:val="Normal"/>
    <w:link w:val="IEEEParagraphChar"/>
    <w:rsid w:val="001D51FD"/>
    <w:pPr>
      <w:widowControl/>
      <w:autoSpaceDE/>
      <w:autoSpaceDN/>
      <w:adjustRightInd w:val="0"/>
      <w:snapToGrid w:val="0"/>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D51FD"/>
    <w:rPr>
      <w:rFonts w:ascii="Times New Roman" w:eastAsia="SimSun" w:hAnsi="Times New Roman" w:cs="Times New Roman"/>
      <w:sz w:val="24"/>
      <w:szCs w:val="24"/>
      <w:lang w:val="en-AU" w:eastAsia="zh-CN"/>
    </w:rPr>
  </w:style>
  <w:style w:type="paragraph" w:customStyle="1" w:styleId="IEEEHeading1">
    <w:name w:val="IEEE Heading 1"/>
    <w:basedOn w:val="Normal"/>
    <w:next w:val="IEEEParagraph"/>
    <w:rsid w:val="0058490D"/>
    <w:pPr>
      <w:widowControl/>
      <w:numPr>
        <w:numId w:val="10"/>
      </w:numPr>
      <w:autoSpaceDE/>
      <w:autoSpaceDN/>
      <w:adjustRightInd w:val="0"/>
      <w:snapToGrid w:val="0"/>
      <w:spacing w:before="180" w:after="60"/>
      <w:jc w:val="center"/>
    </w:pPr>
    <w:rPr>
      <w:rFonts w:ascii="Times New Roman" w:eastAsia="SimSun" w:hAnsi="Times New Roman" w:cs="Times New Roman"/>
      <w:smallCaps/>
      <w:sz w:val="20"/>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23872">
      <w:bodyDiv w:val="1"/>
      <w:marLeft w:val="0"/>
      <w:marRight w:val="0"/>
      <w:marTop w:val="0"/>
      <w:marBottom w:val="0"/>
      <w:divBdr>
        <w:top w:val="none" w:sz="0" w:space="0" w:color="auto"/>
        <w:left w:val="none" w:sz="0" w:space="0" w:color="auto"/>
        <w:bottom w:val="none" w:sz="0" w:space="0" w:color="auto"/>
        <w:right w:val="none" w:sz="0" w:space="0" w:color="auto"/>
      </w:divBdr>
    </w:div>
    <w:div w:id="1595942921">
      <w:bodyDiv w:val="1"/>
      <w:marLeft w:val="0"/>
      <w:marRight w:val="0"/>
      <w:marTop w:val="0"/>
      <w:marBottom w:val="0"/>
      <w:divBdr>
        <w:top w:val="none" w:sz="0" w:space="0" w:color="auto"/>
        <w:left w:val="none" w:sz="0" w:space="0" w:color="auto"/>
        <w:bottom w:val="none" w:sz="0" w:space="0" w:color="auto"/>
        <w:right w:val="none" w:sz="0" w:space="0" w:color="auto"/>
      </w:divBdr>
    </w:div>
    <w:div w:id="1623340774">
      <w:bodyDiv w:val="1"/>
      <w:marLeft w:val="0"/>
      <w:marRight w:val="0"/>
      <w:marTop w:val="0"/>
      <w:marBottom w:val="0"/>
      <w:divBdr>
        <w:top w:val="none" w:sz="0" w:space="0" w:color="auto"/>
        <w:left w:val="none" w:sz="0" w:space="0" w:color="auto"/>
        <w:bottom w:val="none" w:sz="0" w:space="0" w:color="auto"/>
        <w:right w:val="none" w:sz="0" w:space="0" w:color="auto"/>
      </w:divBdr>
    </w:div>
    <w:div w:id="1637487128">
      <w:bodyDiv w:val="1"/>
      <w:marLeft w:val="0"/>
      <w:marRight w:val="0"/>
      <w:marTop w:val="0"/>
      <w:marBottom w:val="0"/>
      <w:divBdr>
        <w:top w:val="none" w:sz="0" w:space="0" w:color="auto"/>
        <w:left w:val="none" w:sz="0" w:space="0" w:color="auto"/>
        <w:bottom w:val="none" w:sz="0" w:space="0" w:color="auto"/>
        <w:right w:val="none" w:sz="0" w:space="0" w:color="auto"/>
      </w:divBdr>
    </w:div>
    <w:div w:id="2134858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indahdwisartika@radenfatah.ac.id"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yechafebrieanithaputri@radenfatah.ac.i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2923/sci.v6i1.2022"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3fahmi_uin@radenfatah.ac.id" TargetMode="Externa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jurnal.lp2msasbabel.ac.id/index.php/sc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LAPORAN%20PENGABDIAN%20LITAP%202020\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Data Dokumen 8 Standar</a:t>
            </a:r>
            <a:br>
              <a:rPr lang="en-US" sz="1100"/>
            </a:br>
            <a:r>
              <a:rPr lang="en-US" sz="1100" baseline="0"/>
              <a:t>PAUD Binaan </a:t>
            </a:r>
            <a:endParaRPr lang="en-US" sz="1100"/>
          </a:p>
        </c:rich>
      </c:tx>
      <c:overlay val="0"/>
    </c:title>
    <c:autoTitleDeleted val="0"/>
    <c:plotArea>
      <c:layout/>
      <c:barChart>
        <c:barDir val="col"/>
        <c:grouping val="clustered"/>
        <c:varyColors val="0"/>
        <c:ser>
          <c:idx val="0"/>
          <c:order val="0"/>
          <c:tx>
            <c:strRef>
              <c:f>Sheet1!$W$9</c:f>
              <c:strCache>
                <c:ptCount val="1"/>
                <c:pt idx="0">
                  <c:v>RA (PRA)</c:v>
                </c:pt>
              </c:strCache>
            </c:strRef>
          </c:tx>
          <c:invertIfNegative val="0"/>
          <c:cat>
            <c:strRef>
              <c:f>Sheet1!$V$10:$V$40</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Rata-rata</c:v>
                </c:pt>
              </c:strCache>
            </c:strRef>
          </c:cat>
          <c:val>
            <c:numRef>
              <c:f>Sheet1!$W$10:$W$40</c:f>
              <c:numCache>
                <c:formatCode>General</c:formatCode>
                <c:ptCount val="31"/>
                <c:pt idx="0">
                  <c:v>2</c:v>
                </c:pt>
                <c:pt idx="1">
                  <c:v>3</c:v>
                </c:pt>
                <c:pt idx="2">
                  <c:v>2</c:v>
                </c:pt>
                <c:pt idx="3">
                  <c:v>2</c:v>
                </c:pt>
                <c:pt idx="4">
                  <c:v>2</c:v>
                </c:pt>
                <c:pt idx="5">
                  <c:v>2</c:v>
                </c:pt>
                <c:pt idx="6">
                  <c:v>2</c:v>
                </c:pt>
                <c:pt idx="7">
                  <c:v>2</c:v>
                </c:pt>
                <c:pt idx="8">
                  <c:v>1</c:v>
                </c:pt>
                <c:pt idx="9">
                  <c:v>1</c:v>
                </c:pt>
                <c:pt idx="10">
                  <c:v>1</c:v>
                </c:pt>
                <c:pt idx="11">
                  <c:v>2</c:v>
                </c:pt>
                <c:pt idx="12">
                  <c:v>3</c:v>
                </c:pt>
                <c:pt idx="13">
                  <c:v>3</c:v>
                </c:pt>
                <c:pt idx="14">
                  <c:v>3</c:v>
                </c:pt>
                <c:pt idx="15">
                  <c:v>3</c:v>
                </c:pt>
                <c:pt idx="16">
                  <c:v>3</c:v>
                </c:pt>
                <c:pt idx="17">
                  <c:v>2</c:v>
                </c:pt>
                <c:pt idx="18">
                  <c:v>2</c:v>
                </c:pt>
                <c:pt idx="19">
                  <c:v>3</c:v>
                </c:pt>
                <c:pt idx="20">
                  <c:v>3</c:v>
                </c:pt>
                <c:pt idx="21">
                  <c:v>2</c:v>
                </c:pt>
                <c:pt idx="22">
                  <c:v>1</c:v>
                </c:pt>
                <c:pt idx="23">
                  <c:v>3</c:v>
                </c:pt>
                <c:pt idx="24">
                  <c:v>2</c:v>
                </c:pt>
                <c:pt idx="25">
                  <c:v>2</c:v>
                </c:pt>
                <c:pt idx="26">
                  <c:v>2</c:v>
                </c:pt>
                <c:pt idx="27">
                  <c:v>2</c:v>
                </c:pt>
                <c:pt idx="28">
                  <c:v>1</c:v>
                </c:pt>
                <c:pt idx="29">
                  <c:v>1</c:v>
                </c:pt>
                <c:pt idx="30">
                  <c:v>2.13</c:v>
                </c:pt>
              </c:numCache>
            </c:numRef>
          </c:val>
          <c:extLst>
            <c:ext xmlns:c16="http://schemas.microsoft.com/office/drawing/2014/chart" uri="{C3380CC4-5D6E-409C-BE32-E72D297353CC}">
              <c16:uniqueId val="{00000000-EAF5-4640-B47A-6FBA44CFD1CF}"/>
            </c:ext>
          </c:extLst>
        </c:ser>
        <c:ser>
          <c:idx val="1"/>
          <c:order val="1"/>
          <c:tx>
            <c:strRef>
              <c:f>Sheet1!$X$9</c:f>
              <c:strCache>
                <c:ptCount val="1"/>
                <c:pt idx="0">
                  <c:v>RA (PASCA)</c:v>
                </c:pt>
              </c:strCache>
            </c:strRef>
          </c:tx>
          <c:invertIfNegative val="0"/>
          <c:cat>
            <c:strRef>
              <c:f>Sheet1!$V$10:$V$40</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Rata-rata</c:v>
                </c:pt>
              </c:strCache>
            </c:strRef>
          </c:cat>
          <c:val>
            <c:numRef>
              <c:f>Sheet1!$X$10:$X$40</c:f>
              <c:numCache>
                <c:formatCode>General</c:formatCode>
                <c:ptCount val="31"/>
                <c:pt idx="0">
                  <c:v>4</c:v>
                </c:pt>
                <c:pt idx="1">
                  <c:v>4</c:v>
                </c:pt>
                <c:pt idx="2">
                  <c:v>3</c:v>
                </c:pt>
                <c:pt idx="3">
                  <c:v>3</c:v>
                </c:pt>
                <c:pt idx="4">
                  <c:v>3</c:v>
                </c:pt>
                <c:pt idx="5">
                  <c:v>3</c:v>
                </c:pt>
                <c:pt idx="6">
                  <c:v>4</c:v>
                </c:pt>
                <c:pt idx="7">
                  <c:v>4</c:v>
                </c:pt>
                <c:pt idx="8">
                  <c:v>3</c:v>
                </c:pt>
                <c:pt idx="9">
                  <c:v>3</c:v>
                </c:pt>
                <c:pt idx="10">
                  <c:v>4</c:v>
                </c:pt>
                <c:pt idx="11">
                  <c:v>4</c:v>
                </c:pt>
                <c:pt idx="12">
                  <c:v>3</c:v>
                </c:pt>
                <c:pt idx="13">
                  <c:v>3</c:v>
                </c:pt>
                <c:pt idx="14">
                  <c:v>3</c:v>
                </c:pt>
                <c:pt idx="15">
                  <c:v>3</c:v>
                </c:pt>
                <c:pt idx="16">
                  <c:v>4</c:v>
                </c:pt>
                <c:pt idx="17">
                  <c:v>4</c:v>
                </c:pt>
                <c:pt idx="18">
                  <c:v>4</c:v>
                </c:pt>
                <c:pt idx="19">
                  <c:v>3</c:v>
                </c:pt>
                <c:pt idx="20">
                  <c:v>3</c:v>
                </c:pt>
                <c:pt idx="21">
                  <c:v>4</c:v>
                </c:pt>
                <c:pt idx="22">
                  <c:v>4</c:v>
                </c:pt>
                <c:pt idx="23">
                  <c:v>4</c:v>
                </c:pt>
                <c:pt idx="24">
                  <c:v>4</c:v>
                </c:pt>
                <c:pt idx="25">
                  <c:v>3</c:v>
                </c:pt>
                <c:pt idx="26">
                  <c:v>3</c:v>
                </c:pt>
                <c:pt idx="27">
                  <c:v>3</c:v>
                </c:pt>
                <c:pt idx="28">
                  <c:v>3</c:v>
                </c:pt>
                <c:pt idx="29">
                  <c:v>4</c:v>
                </c:pt>
                <c:pt idx="30">
                  <c:v>3.4</c:v>
                </c:pt>
              </c:numCache>
            </c:numRef>
          </c:val>
          <c:extLst>
            <c:ext xmlns:c16="http://schemas.microsoft.com/office/drawing/2014/chart" uri="{C3380CC4-5D6E-409C-BE32-E72D297353CC}">
              <c16:uniqueId val="{00000001-EAF5-4640-B47A-6FBA44CFD1CF}"/>
            </c:ext>
          </c:extLst>
        </c:ser>
        <c:ser>
          <c:idx val="2"/>
          <c:order val="2"/>
          <c:tx>
            <c:strRef>
              <c:f>Sheet1!$Y$9</c:f>
              <c:strCache>
                <c:ptCount val="1"/>
                <c:pt idx="0">
                  <c:v>KAISAH (PRA)</c:v>
                </c:pt>
              </c:strCache>
            </c:strRef>
          </c:tx>
          <c:invertIfNegative val="0"/>
          <c:cat>
            <c:strRef>
              <c:f>Sheet1!$V$10:$V$40</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Rata-rata</c:v>
                </c:pt>
              </c:strCache>
            </c:strRef>
          </c:cat>
          <c:val>
            <c:numRef>
              <c:f>Sheet1!$Y$10:$Y$40</c:f>
              <c:numCache>
                <c:formatCode>General</c:formatCode>
                <c:ptCount val="31"/>
                <c:pt idx="0">
                  <c:v>2</c:v>
                </c:pt>
                <c:pt idx="1">
                  <c:v>2</c:v>
                </c:pt>
                <c:pt idx="2">
                  <c:v>2</c:v>
                </c:pt>
                <c:pt idx="3">
                  <c:v>2</c:v>
                </c:pt>
                <c:pt idx="4">
                  <c:v>2</c:v>
                </c:pt>
                <c:pt idx="5">
                  <c:v>2</c:v>
                </c:pt>
                <c:pt idx="6">
                  <c:v>2</c:v>
                </c:pt>
                <c:pt idx="7">
                  <c:v>2</c:v>
                </c:pt>
                <c:pt idx="8">
                  <c:v>1</c:v>
                </c:pt>
                <c:pt idx="9">
                  <c:v>1</c:v>
                </c:pt>
                <c:pt idx="10">
                  <c:v>1</c:v>
                </c:pt>
                <c:pt idx="11">
                  <c:v>2</c:v>
                </c:pt>
                <c:pt idx="12">
                  <c:v>2</c:v>
                </c:pt>
                <c:pt idx="13">
                  <c:v>2</c:v>
                </c:pt>
                <c:pt idx="14">
                  <c:v>3</c:v>
                </c:pt>
                <c:pt idx="15">
                  <c:v>3</c:v>
                </c:pt>
                <c:pt idx="16">
                  <c:v>3</c:v>
                </c:pt>
                <c:pt idx="17">
                  <c:v>2</c:v>
                </c:pt>
                <c:pt idx="18">
                  <c:v>2</c:v>
                </c:pt>
                <c:pt idx="19">
                  <c:v>2</c:v>
                </c:pt>
                <c:pt idx="20">
                  <c:v>2</c:v>
                </c:pt>
                <c:pt idx="21">
                  <c:v>2</c:v>
                </c:pt>
                <c:pt idx="22">
                  <c:v>1</c:v>
                </c:pt>
                <c:pt idx="23">
                  <c:v>3</c:v>
                </c:pt>
                <c:pt idx="24">
                  <c:v>2</c:v>
                </c:pt>
                <c:pt idx="25">
                  <c:v>2</c:v>
                </c:pt>
                <c:pt idx="26">
                  <c:v>2</c:v>
                </c:pt>
                <c:pt idx="27">
                  <c:v>2</c:v>
                </c:pt>
                <c:pt idx="28">
                  <c:v>1</c:v>
                </c:pt>
                <c:pt idx="29">
                  <c:v>1</c:v>
                </c:pt>
                <c:pt idx="30">
                  <c:v>2</c:v>
                </c:pt>
              </c:numCache>
            </c:numRef>
          </c:val>
          <c:extLst>
            <c:ext xmlns:c16="http://schemas.microsoft.com/office/drawing/2014/chart" uri="{C3380CC4-5D6E-409C-BE32-E72D297353CC}">
              <c16:uniqueId val="{00000002-EAF5-4640-B47A-6FBA44CFD1CF}"/>
            </c:ext>
          </c:extLst>
        </c:ser>
        <c:ser>
          <c:idx val="3"/>
          <c:order val="3"/>
          <c:tx>
            <c:strRef>
              <c:f>Sheet1!$Z$9</c:f>
              <c:strCache>
                <c:ptCount val="1"/>
                <c:pt idx="0">
                  <c:v>KAISAH (PASCA)</c:v>
                </c:pt>
              </c:strCache>
            </c:strRef>
          </c:tx>
          <c:invertIfNegative val="0"/>
          <c:cat>
            <c:strRef>
              <c:f>Sheet1!$V$10:$V$40</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Rata-rata</c:v>
                </c:pt>
              </c:strCache>
            </c:strRef>
          </c:cat>
          <c:val>
            <c:numRef>
              <c:f>Sheet1!$Z$10:$Z$40</c:f>
              <c:numCache>
                <c:formatCode>General</c:formatCode>
                <c:ptCount val="31"/>
                <c:pt idx="0">
                  <c:v>4</c:v>
                </c:pt>
                <c:pt idx="1">
                  <c:v>4</c:v>
                </c:pt>
                <c:pt idx="2">
                  <c:v>3</c:v>
                </c:pt>
                <c:pt idx="3">
                  <c:v>3</c:v>
                </c:pt>
                <c:pt idx="4">
                  <c:v>3</c:v>
                </c:pt>
                <c:pt idx="5">
                  <c:v>3</c:v>
                </c:pt>
                <c:pt idx="6">
                  <c:v>4</c:v>
                </c:pt>
                <c:pt idx="7">
                  <c:v>4</c:v>
                </c:pt>
                <c:pt idx="8">
                  <c:v>3</c:v>
                </c:pt>
                <c:pt idx="9">
                  <c:v>3</c:v>
                </c:pt>
                <c:pt idx="10">
                  <c:v>3</c:v>
                </c:pt>
                <c:pt idx="11">
                  <c:v>4</c:v>
                </c:pt>
                <c:pt idx="12">
                  <c:v>3</c:v>
                </c:pt>
                <c:pt idx="13">
                  <c:v>3</c:v>
                </c:pt>
                <c:pt idx="14">
                  <c:v>3</c:v>
                </c:pt>
                <c:pt idx="15">
                  <c:v>3</c:v>
                </c:pt>
                <c:pt idx="16">
                  <c:v>4</c:v>
                </c:pt>
                <c:pt idx="17">
                  <c:v>4</c:v>
                </c:pt>
                <c:pt idx="18">
                  <c:v>4</c:v>
                </c:pt>
                <c:pt idx="19">
                  <c:v>4</c:v>
                </c:pt>
                <c:pt idx="20">
                  <c:v>3</c:v>
                </c:pt>
                <c:pt idx="21">
                  <c:v>4</c:v>
                </c:pt>
                <c:pt idx="22">
                  <c:v>4</c:v>
                </c:pt>
                <c:pt idx="23">
                  <c:v>4</c:v>
                </c:pt>
                <c:pt idx="24">
                  <c:v>4</c:v>
                </c:pt>
                <c:pt idx="25">
                  <c:v>3</c:v>
                </c:pt>
                <c:pt idx="26">
                  <c:v>3</c:v>
                </c:pt>
                <c:pt idx="27">
                  <c:v>3</c:v>
                </c:pt>
                <c:pt idx="28">
                  <c:v>3</c:v>
                </c:pt>
                <c:pt idx="29">
                  <c:v>4</c:v>
                </c:pt>
                <c:pt idx="30">
                  <c:v>3.4</c:v>
                </c:pt>
              </c:numCache>
            </c:numRef>
          </c:val>
          <c:extLst>
            <c:ext xmlns:c16="http://schemas.microsoft.com/office/drawing/2014/chart" uri="{C3380CC4-5D6E-409C-BE32-E72D297353CC}">
              <c16:uniqueId val="{00000003-EAF5-4640-B47A-6FBA44CFD1CF}"/>
            </c:ext>
          </c:extLst>
        </c:ser>
        <c:dLbls>
          <c:showLegendKey val="0"/>
          <c:showVal val="0"/>
          <c:showCatName val="0"/>
          <c:showSerName val="0"/>
          <c:showPercent val="0"/>
          <c:showBubbleSize val="0"/>
        </c:dLbls>
        <c:gapWidth val="75"/>
        <c:overlap val="-25"/>
        <c:axId val="183587200"/>
        <c:axId val="183588736"/>
      </c:barChart>
      <c:catAx>
        <c:axId val="183587200"/>
        <c:scaling>
          <c:orientation val="minMax"/>
        </c:scaling>
        <c:delete val="0"/>
        <c:axPos val="b"/>
        <c:numFmt formatCode="General" sourceLinked="0"/>
        <c:majorTickMark val="none"/>
        <c:minorTickMark val="none"/>
        <c:tickLblPos val="nextTo"/>
        <c:crossAx val="183588736"/>
        <c:crosses val="autoZero"/>
        <c:auto val="1"/>
        <c:lblAlgn val="ctr"/>
        <c:lblOffset val="100"/>
        <c:noMultiLvlLbl val="0"/>
      </c:catAx>
      <c:valAx>
        <c:axId val="183588736"/>
        <c:scaling>
          <c:orientation val="minMax"/>
        </c:scaling>
        <c:delete val="0"/>
        <c:axPos val="l"/>
        <c:majorGridlines/>
        <c:numFmt formatCode="General" sourceLinked="1"/>
        <c:majorTickMark val="none"/>
        <c:minorTickMark val="none"/>
        <c:tickLblPos val="nextTo"/>
        <c:spPr>
          <a:ln w="9525">
            <a:noFill/>
          </a:ln>
        </c:spPr>
        <c:crossAx val="18358720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7833</Words>
  <Characters>44653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SIMULATION MODEL FOR CORN PLANTING DATE DETERMINATION IN DRYLAND OF TIMOR, EAST NUSA TENGGARA PROVINCE</vt:lpstr>
    </vt:vector>
  </TitlesOfParts>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SIMULATION MODEL FOR CORN PLANTING DATE DETERMINATION IN DRYLAND OF TIMOR, EAST NUSA TENGGARA PROVINCE</dc:title>
  <dc:creator>@@</dc:creator>
  <cp:lastModifiedBy>User</cp:lastModifiedBy>
  <cp:revision>3</cp:revision>
  <dcterms:created xsi:type="dcterms:W3CDTF">2021-12-31T14:11:00Z</dcterms:created>
  <dcterms:modified xsi:type="dcterms:W3CDTF">2021-12-31T14:12:00Z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Microsoft® Word 2013</vt:lpwstr>
  </property>
  <property fmtid="{D5CDD505-2E9C-101B-9397-08002B2CF9AE}" pid="4" name="LastSaved">
    <vt:filetime>2020-07-28T00:00:00Z</vt:filetime>
  </property>
</Properties>
</file>